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BCC969" w14:textId="77777777" w:rsidR="00D46B39" w:rsidRDefault="00D46B39" w:rsidP="00D46B39">
      <w:pPr>
        <w:pStyle w:val="-0"/>
        <w:ind w:leftChars="100" w:left="280" w:firstLine="880"/>
        <w:rPr>
          <w:bCs w:val="0"/>
          <w:sz w:val="44"/>
          <w:szCs w:val="44"/>
        </w:rPr>
      </w:pPr>
    </w:p>
    <w:p w14:paraId="5187B26F" w14:textId="77777777" w:rsidR="00D46B39" w:rsidRDefault="00D46B39" w:rsidP="00D46B39">
      <w:pPr>
        <w:pStyle w:val="-0"/>
        <w:ind w:leftChars="100" w:left="280" w:firstLine="880"/>
        <w:rPr>
          <w:bCs w:val="0"/>
          <w:sz w:val="44"/>
          <w:szCs w:val="44"/>
        </w:rPr>
      </w:pPr>
      <w:r>
        <w:rPr>
          <w:rFonts w:hint="eastAsia"/>
          <w:bCs w:val="0"/>
          <w:sz w:val="44"/>
          <w:szCs w:val="44"/>
        </w:rPr>
        <w:t>电子科技大学</w:t>
      </w:r>
    </w:p>
    <w:p w14:paraId="5DD53EBD" w14:textId="77777777" w:rsidR="00D46B39" w:rsidRDefault="00D46B39" w:rsidP="00D46B39">
      <w:pPr>
        <w:pStyle w:val="-0"/>
        <w:ind w:leftChars="100" w:left="280" w:firstLine="720"/>
        <w:rPr>
          <w:bCs w:val="0"/>
          <w:sz w:val="36"/>
        </w:rPr>
      </w:pPr>
      <w:r>
        <w:rPr>
          <w:rFonts w:hint="eastAsia"/>
          <w:bCs w:val="0"/>
          <w:sz w:val="36"/>
        </w:rPr>
        <w:t>资产管理系统</w:t>
      </w:r>
    </w:p>
    <w:p w14:paraId="58D4C082" w14:textId="77777777" w:rsidR="00D46B39" w:rsidRDefault="00D46B39" w:rsidP="00D46B39">
      <w:pPr>
        <w:pStyle w:val="-0"/>
        <w:ind w:leftChars="100" w:left="280" w:firstLine="720"/>
        <w:rPr>
          <w:bCs w:val="0"/>
          <w:sz w:val="36"/>
        </w:rPr>
      </w:pPr>
      <w:r>
        <w:rPr>
          <w:rFonts w:hint="eastAsia"/>
          <w:bCs w:val="0"/>
          <w:sz w:val="36"/>
        </w:rPr>
        <w:t>普通用户使用手册</w:t>
      </w:r>
    </w:p>
    <w:p w14:paraId="74EA31FC" w14:textId="77777777" w:rsidR="00D46B39" w:rsidRDefault="00D46B39" w:rsidP="00423DC6">
      <w:pPr>
        <w:tabs>
          <w:tab w:val="left" w:pos="6240"/>
          <w:tab w:val="right" w:pos="8312"/>
        </w:tabs>
        <w:spacing w:after="156"/>
        <w:ind w:firstLine="560"/>
        <w:jc w:val="right"/>
        <w:rPr>
          <w:rFonts w:ascii="微软雅黑" w:eastAsia="微软雅黑" w:hAnsi="微软雅黑"/>
        </w:rPr>
      </w:pPr>
      <w:r>
        <w:rPr>
          <w:rFonts w:ascii="微软雅黑" w:eastAsia="微软雅黑" w:hAnsi="微软雅黑" w:cs="Arial" w:hint="eastAsia"/>
          <w:b/>
          <w:bCs/>
          <w:color w:val="000000"/>
          <w:szCs w:val="28"/>
        </w:rPr>
        <w:t xml:space="preserve">                                                </w:t>
      </w:r>
      <w:r>
        <w:rPr>
          <w:rFonts w:ascii="微软雅黑" w:eastAsia="微软雅黑" w:hAnsi="微软雅黑" w:cs="Arial"/>
          <w:b/>
          <w:bCs/>
          <w:color w:val="000000"/>
          <w:szCs w:val="28"/>
        </w:rPr>
        <w:t xml:space="preserve">Version </w:t>
      </w:r>
      <w:r>
        <w:rPr>
          <w:rFonts w:ascii="微软雅黑" w:eastAsia="微软雅黑" w:hAnsi="微软雅黑" w:cs="Arial" w:hint="eastAsia"/>
          <w:b/>
          <w:bCs/>
          <w:color w:val="000000"/>
          <w:szCs w:val="28"/>
        </w:rPr>
        <w:t>1.0</w:t>
      </w:r>
    </w:p>
    <w:p w14:paraId="578C8CED" w14:textId="77777777" w:rsidR="00D46B39" w:rsidRDefault="00D46B39" w:rsidP="00D46B39">
      <w:pPr>
        <w:pStyle w:val="-0"/>
        <w:ind w:leftChars="100" w:left="280" w:firstLine="720"/>
        <w:rPr>
          <w:bCs w:val="0"/>
          <w:sz w:val="36"/>
        </w:rPr>
      </w:pPr>
    </w:p>
    <w:p w14:paraId="46074E04" w14:textId="77777777" w:rsidR="00D46B39" w:rsidRDefault="00D46B39" w:rsidP="00D46B39">
      <w:pPr>
        <w:pStyle w:val="-0"/>
        <w:ind w:leftChars="100" w:left="280" w:firstLine="720"/>
        <w:rPr>
          <w:bCs w:val="0"/>
          <w:sz w:val="36"/>
        </w:rPr>
      </w:pPr>
    </w:p>
    <w:p w14:paraId="2148DB34" w14:textId="77777777" w:rsidR="00D46B39" w:rsidRDefault="00D46B39" w:rsidP="00D46B39">
      <w:pPr>
        <w:pStyle w:val="-0"/>
        <w:ind w:leftChars="100" w:left="280" w:firstLine="720"/>
        <w:rPr>
          <w:bCs w:val="0"/>
          <w:sz w:val="36"/>
        </w:rPr>
      </w:pPr>
    </w:p>
    <w:p w14:paraId="030E1503" w14:textId="77777777" w:rsidR="00D46B39" w:rsidRDefault="00D46B39" w:rsidP="00D46B39">
      <w:pPr>
        <w:pStyle w:val="-0"/>
        <w:ind w:leftChars="100" w:left="280" w:firstLine="720"/>
        <w:rPr>
          <w:bCs w:val="0"/>
          <w:sz w:val="36"/>
        </w:rPr>
      </w:pPr>
    </w:p>
    <w:p w14:paraId="4E48D3A1" w14:textId="77777777" w:rsidR="00D46B39" w:rsidRDefault="00D46B39" w:rsidP="00D46B39">
      <w:pPr>
        <w:pStyle w:val="-0"/>
        <w:ind w:leftChars="100" w:left="280" w:firstLine="720"/>
        <w:rPr>
          <w:bCs w:val="0"/>
          <w:sz w:val="36"/>
        </w:rPr>
      </w:pPr>
    </w:p>
    <w:p w14:paraId="5AEBA287" w14:textId="77777777" w:rsidR="00D46B39" w:rsidRDefault="00D46B39" w:rsidP="00D46B39">
      <w:pPr>
        <w:pStyle w:val="-0"/>
        <w:ind w:leftChars="100" w:left="280" w:firstLine="720"/>
        <w:rPr>
          <w:bCs w:val="0"/>
          <w:sz w:val="36"/>
        </w:rPr>
      </w:pPr>
    </w:p>
    <w:p w14:paraId="1CC6FA20" w14:textId="77777777" w:rsidR="00D46B39" w:rsidRDefault="00D46B39" w:rsidP="00D46B39">
      <w:pPr>
        <w:pStyle w:val="-0"/>
        <w:ind w:firstLine="720"/>
        <w:jc w:val="both"/>
        <w:rPr>
          <w:bCs w:val="0"/>
          <w:sz w:val="36"/>
        </w:rPr>
      </w:pPr>
    </w:p>
    <w:p w14:paraId="18765261" w14:textId="77777777" w:rsidR="00D46B39" w:rsidRDefault="00D46B39" w:rsidP="00D46B39">
      <w:pPr>
        <w:pStyle w:val="-0"/>
        <w:ind w:leftChars="100" w:left="280" w:firstLine="420"/>
        <w:rPr>
          <w:sz w:val="21"/>
          <w:szCs w:val="21"/>
        </w:rPr>
      </w:pPr>
    </w:p>
    <w:p w14:paraId="0E4301EC" w14:textId="77777777" w:rsidR="00D46B39" w:rsidRDefault="00D46B39" w:rsidP="00D46B39">
      <w:pPr>
        <w:tabs>
          <w:tab w:val="left" w:pos="7920"/>
        </w:tabs>
        <w:ind w:leftChars="100" w:left="280" w:firstLine="560"/>
      </w:pPr>
      <w:r>
        <w:tab/>
      </w:r>
    </w:p>
    <w:p w14:paraId="0858748F" w14:textId="7F7C9F43" w:rsidR="00D46B39" w:rsidRPr="00EA19B1" w:rsidRDefault="00D46B39" w:rsidP="00D46B39">
      <w:pPr>
        <w:pStyle w:val="-1"/>
        <w:ind w:leftChars="100" w:left="280" w:firstLine="480"/>
        <w:rPr>
          <w:sz w:val="24"/>
          <w:szCs w:val="24"/>
        </w:rPr>
      </w:pPr>
      <w:r w:rsidRPr="00EA19B1">
        <w:rPr>
          <w:sz w:val="24"/>
          <w:szCs w:val="24"/>
        </w:rPr>
        <w:t>20</w:t>
      </w:r>
      <w:r w:rsidRPr="00EA19B1">
        <w:rPr>
          <w:rFonts w:hint="eastAsia"/>
          <w:sz w:val="24"/>
          <w:szCs w:val="24"/>
        </w:rPr>
        <w:t>17</w:t>
      </w:r>
      <w:r w:rsidR="00423DC6">
        <w:rPr>
          <w:sz w:val="24"/>
          <w:szCs w:val="24"/>
        </w:rPr>
        <w:t>/9</w:t>
      </w:r>
    </w:p>
    <w:p w14:paraId="447C4833" w14:textId="77777777" w:rsidR="00D46B39" w:rsidRPr="00EA19B1" w:rsidRDefault="00D46B39" w:rsidP="00D46B39">
      <w:pPr>
        <w:spacing w:after="0" w:line="480" w:lineRule="exact"/>
        <w:ind w:firstLine="440"/>
        <w:jc w:val="right"/>
        <w:rPr>
          <w:rFonts w:ascii="Arial" w:eastAsia="微软雅黑" w:hAnsi="Arial" w:cs="Arial"/>
          <w:b/>
          <w:color w:val="auto"/>
          <w:sz w:val="22"/>
          <w:lang w:val="en-US"/>
        </w:rPr>
      </w:pPr>
      <w:r w:rsidRPr="00EA19B1">
        <w:rPr>
          <w:rFonts w:ascii="Arial" w:eastAsia="微软雅黑" w:hAnsi="Arial" w:cs="Arial"/>
          <w:b/>
          <w:color w:val="auto"/>
          <w:sz w:val="22"/>
          <w:lang w:val="en-US"/>
        </w:rPr>
        <w:t xml:space="preserve">Written By Shanghai </w:t>
      </w:r>
      <w:proofErr w:type="spellStart"/>
      <w:r w:rsidRPr="00EA19B1">
        <w:rPr>
          <w:rFonts w:ascii="Arial" w:eastAsia="微软雅黑" w:hAnsi="Arial" w:cs="Arial"/>
          <w:b/>
          <w:color w:val="auto"/>
          <w:sz w:val="22"/>
          <w:lang w:val="en-US"/>
        </w:rPr>
        <w:t>Supwisdom</w:t>
      </w:r>
      <w:proofErr w:type="spellEnd"/>
      <w:r w:rsidRPr="00EA19B1">
        <w:rPr>
          <w:rFonts w:ascii="Arial" w:eastAsia="微软雅黑" w:hAnsi="Arial" w:cs="Arial"/>
          <w:b/>
          <w:color w:val="auto"/>
          <w:sz w:val="22"/>
          <w:lang w:val="en-US"/>
        </w:rPr>
        <w:t xml:space="preserve"> </w:t>
      </w:r>
      <w:r w:rsidRPr="00EA19B1">
        <w:rPr>
          <w:rFonts w:ascii="Arial" w:eastAsia="微软雅黑" w:hAnsi="Arial" w:cs="Arial"/>
          <w:b/>
          <w:color w:val="auto"/>
          <w:kern w:val="2"/>
          <w:sz w:val="22"/>
          <w:lang w:val="en-US"/>
        </w:rPr>
        <w:t xml:space="preserve">Information Technology </w:t>
      </w:r>
      <w:r w:rsidRPr="00EA19B1">
        <w:rPr>
          <w:rFonts w:ascii="Arial" w:eastAsia="微软雅黑" w:hAnsi="Arial" w:cs="Arial"/>
          <w:b/>
          <w:color w:val="auto"/>
          <w:sz w:val="22"/>
          <w:lang w:val="en-US"/>
        </w:rPr>
        <w:t>Co., LTD.</w:t>
      </w:r>
    </w:p>
    <w:p w14:paraId="6EEA937B" w14:textId="77777777" w:rsidR="00D46B39" w:rsidRDefault="00D46B39" w:rsidP="00D46B39">
      <w:pPr>
        <w:pStyle w:val="-1"/>
        <w:ind w:leftChars="100" w:left="280" w:firstLine="440"/>
        <w:rPr>
          <w:rFonts w:ascii="微软雅黑" w:eastAsia="微软雅黑" w:hAnsi="微软雅黑"/>
          <w:bCs w:val="0"/>
        </w:rPr>
      </w:pPr>
      <w:r>
        <w:rPr>
          <w:rFonts w:ascii="微软雅黑" w:eastAsia="微软雅黑" w:hAnsi="微软雅黑" w:hint="eastAsia"/>
          <w:bCs w:val="0"/>
        </w:rPr>
        <w:t>上海树维信息科技有限公司</w:t>
      </w:r>
    </w:p>
    <w:p w14:paraId="3828D669" w14:textId="77777777" w:rsidR="00D46B39" w:rsidRDefault="00D46B39" w:rsidP="00D46B39">
      <w:pPr>
        <w:pStyle w:val="-1"/>
        <w:ind w:leftChars="100" w:left="280" w:firstLine="440"/>
      </w:pPr>
      <w:r>
        <w:rPr>
          <w:rFonts w:hint="eastAsia"/>
        </w:rPr>
        <w:t>©</w:t>
      </w:r>
      <w:r>
        <w:t>20</w:t>
      </w:r>
      <w:r>
        <w:rPr>
          <w:rFonts w:hint="eastAsia"/>
        </w:rPr>
        <w:t>17</w:t>
      </w:r>
    </w:p>
    <w:p w14:paraId="11B65662" w14:textId="77777777" w:rsidR="00D46B39" w:rsidRPr="00533239" w:rsidRDefault="00D46B39" w:rsidP="00D46B39">
      <w:pPr>
        <w:spacing w:after="156" w:line="480" w:lineRule="exact"/>
        <w:ind w:firstLine="420"/>
        <w:jc w:val="right"/>
        <w:rPr>
          <w:rFonts w:ascii="微软雅黑" w:eastAsia="微软雅黑" w:hAnsi="微软雅黑"/>
          <w:b/>
          <w:sz w:val="21"/>
          <w:szCs w:val="21"/>
        </w:rPr>
      </w:pPr>
      <w:bookmarkStart w:id="0" w:name="_Toc304451143"/>
      <w:bookmarkStart w:id="1" w:name="_Toc356997938"/>
      <w:bookmarkStart w:id="2" w:name="_Toc304539948"/>
      <w:bookmarkStart w:id="3" w:name="_Toc303596026"/>
      <w:bookmarkStart w:id="4" w:name="_Toc11085"/>
      <w:bookmarkStart w:id="5" w:name="_Toc30957"/>
      <w:bookmarkStart w:id="6" w:name="_Toc307989710"/>
      <w:bookmarkStart w:id="7" w:name="_Toc303345967"/>
      <w:bookmarkStart w:id="8" w:name="_Toc303848448"/>
      <w:bookmarkStart w:id="9" w:name="_Toc304540226"/>
      <w:bookmarkStart w:id="10" w:name="_Toc357069275"/>
      <w:bookmarkStart w:id="11" w:name="_Toc303595619"/>
      <w:r>
        <w:rPr>
          <w:rFonts w:ascii="微软雅黑" w:eastAsia="微软雅黑" w:hAnsi="微软雅黑"/>
          <w:b/>
          <w:sz w:val="21"/>
          <w:szCs w:val="21"/>
        </w:rPr>
        <w:t>All Rights Reserve</w:t>
      </w:r>
      <w:r w:rsidRPr="00533239">
        <w:rPr>
          <w:rFonts w:ascii="微软雅黑" w:eastAsia="微软雅黑" w:hAnsi="微软雅黑"/>
          <w:b/>
          <w:sz w:val="21"/>
          <w:szCs w:val="21"/>
        </w:rPr>
        <w:t>d</w:t>
      </w:r>
      <w:bookmarkEnd w:id="0"/>
      <w:bookmarkEnd w:id="1"/>
      <w:bookmarkEnd w:id="2"/>
      <w:bookmarkEnd w:id="3"/>
      <w:bookmarkEnd w:id="4"/>
      <w:bookmarkEnd w:id="5"/>
      <w:bookmarkEnd w:id="6"/>
      <w:bookmarkEnd w:id="7"/>
      <w:bookmarkEnd w:id="8"/>
      <w:bookmarkEnd w:id="9"/>
      <w:bookmarkEnd w:id="10"/>
      <w:bookmarkEnd w:id="11"/>
      <w:r w:rsidRPr="00533239">
        <w:rPr>
          <w:rFonts w:ascii="微软雅黑" w:eastAsia="微软雅黑" w:hAnsi="微软雅黑"/>
          <w:b/>
          <w:noProof/>
          <w:sz w:val="21"/>
          <w:szCs w:val="21"/>
          <w:lang w:val="en-US"/>
        </w:rPr>
        <mc:AlternateContent>
          <mc:Choice Requires="wps">
            <w:drawing>
              <wp:anchor distT="0" distB="0" distL="114300" distR="114300" simplePos="0" relativeHeight="251659264" behindDoc="0" locked="0" layoutInCell="1" allowOverlap="1" wp14:anchorId="6E6FE45A" wp14:editId="55985159">
                <wp:simplePos x="0" y="0"/>
                <wp:positionH relativeFrom="column">
                  <wp:posOffset>4762500</wp:posOffset>
                </wp:positionH>
                <wp:positionV relativeFrom="paragraph">
                  <wp:posOffset>3757295</wp:posOffset>
                </wp:positionV>
                <wp:extent cx="1842770" cy="699770"/>
                <wp:effectExtent l="0" t="0" r="0" b="0"/>
                <wp:wrapNone/>
                <wp:docPr id="33" name="Quad Arrow 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2770" cy="699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32BEC" w14:textId="77777777" w:rsidR="00297970" w:rsidRDefault="00297970" w:rsidP="00D46B39">
                            <w:pPr>
                              <w:ind w:firstLineChars="0" w:firstLine="0"/>
                              <w:jc w:val="center"/>
                              <w:rPr>
                                <w:rFonts w:ascii="黑体" w:eastAsia="黑体" w:hAnsi="黑体"/>
                                <w:color w:val="FFFFFF"/>
                              </w:rPr>
                            </w:pPr>
                            <w:r>
                              <w:rPr>
                                <w:rFonts w:ascii="黑体" w:eastAsia="黑体" w:hAnsi="黑体" w:hint="eastAsia"/>
                                <w:color w:val="FFFFFF"/>
                              </w:rPr>
                              <w:t>用户需求说明书</w:t>
                            </w:r>
                          </w:p>
                          <w:p w14:paraId="69B8D85F" w14:textId="77777777" w:rsidR="00297970" w:rsidRDefault="00297970" w:rsidP="00D46B39">
                            <w:pPr>
                              <w:ind w:firstLineChars="0" w:firstLine="0"/>
                              <w:jc w:val="center"/>
                              <w:rPr>
                                <w:rFonts w:ascii="黑体" w:eastAsia="黑体" w:hAnsi="黑体"/>
                                <w:color w:val="FFFFFF"/>
                              </w:rPr>
                            </w:pPr>
                            <w:r>
                              <w:rPr>
                                <w:rFonts w:ascii="黑体" w:eastAsia="黑体" w:hAnsi="黑体" w:hint="eastAsia"/>
                                <w:color w:val="FFFFFF"/>
                              </w:rPr>
                              <w:t>（讨论稿）</w:t>
                            </w:r>
                          </w:p>
                          <w:p w14:paraId="735193F8" w14:textId="77777777" w:rsidR="00297970" w:rsidRDefault="00297970" w:rsidP="00D46B39">
                            <w:pPr>
                              <w:ind w:firstLineChars="0" w:firstLine="0"/>
                              <w:jc w:val="center"/>
                              <w:rPr>
                                <w:rFonts w:ascii="黑体" w:eastAsia="黑体" w:hAnsi="黑体"/>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6FE45A" id="_x0000_t202" coordsize="21600,21600" o:spt="202" path="m,l,21600r21600,l21600,xe">
                <v:stroke joinstyle="miter"/>
                <v:path gradientshapeok="t" o:connecttype="rect"/>
              </v:shapetype>
              <v:shape id="Quad Arrow 982" o:spid="_x0000_s1026" type="#_x0000_t202" style="position:absolute;left:0;text-align:left;margin-left:375pt;margin-top:295.85pt;width:145.1pt;height:5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" filled="f" stroked="f">
                <v:textbox>
                  <w:txbxContent>
                    <w:p w14:paraId="59032BEC" w14:textId="77777777" w:rsidR="00297970" w:rsidRDefault="00297970" w:rsidP="00D46B39">
                      <w:pPr>
                        <w:ind w:firstLineChars="0" w:firstLine="0"/>
                        <w:jc w:val="center"/>
                        <w:rPr>
                          <w:rFonts w:ascii="黑体" w:eastAsia="黑体" w:hAnsi="黑体"/>
                          <w:color w:val="FFFFFF"/>
                        </w:rPr>
                      </w:pPr>
                      <w:r>
                        <w:rPr>
                          <w:rFonts w:ascii="黑体" w:eastAsia="黑体" w:hAnsi="黑体" w:hint="eastAsia"/>
                          <w:color w:val="FFFFFF"/>
                        </w:rPr>
                        <w:t>用户需求说明书</w:t>
                      </w:r>
                    </w:p>
                    <w:p w14:paraId="69B8D85F" w14:textId="77777777" w:rsidR="00297970" w:rsidRDefault="00297970" w:rsidP="00D46B39">
                      <w:pPr>
                        <w:ind w:firstLineChars="0" w:firstLine="0"/>
                        <w:jc w:val="center"/>
                        <w:rPr>
                          <w:rFonts w:ascii="黑体" w:eastAsia="黑体" w:hAnsi="黑体"/>
                          <w:color w:val="FFFFFF"/>
                        </w:rPr>
                      </w:pPr>
                      <w:r>
                        <w:rPr>
                          <w:rFonts w:ascii="黑体" w:eastAsia="黑体" w:hAnsi="黑体" w:hint="eastAsia"/>
                          <w:color w:val="FFFFFF"/>
                        </w:rPr>
                        <w:t>（讨论稿）</w:t>
                      </w:r>
                    </w:p>
                    <w:p w14:paraId="735193F8" w14:textId="77777777" w:rsidR="00297970" w:rsidRDefault="00297970" w:rsidP="00D46B39">
                      <w:pPr>
                        <w:ind w:firstLineChars="0" w:firstLine="0"/>
                        <w:jc w:val="center"/>
                        <w:rPr>
                          <w:rFonts w:ascii="黑体" w:eastAsia="黑体" w:hAnsi="黑体"/>
                          <w:color w:val="FFFFFF"/>
                        </w:rPr>
                      </w:pPr>
                    </w:p>
                  </w:txbxContent>
                </v:textbox>
              </v:shape>
            </w:pict>
          </mc:Fallback>
        </mc:AlternateContent>
      </w:r>
    </w:p>
    <w:p w14:paraId="1B1CB815" w14:textId="77777777" w:rsidR="00D46B39" w:rsidRDefault="00D46B39" w:rsidP="00D46B39">
      <w:pPr>
        <w:pStyle w:val="-"/>
        <w:ind w:firstLine="880"/>
        <w:jc w:val="both"/>
        <w:rPr>
          <w:rFonts w:ascii="宋体" w:eastAsia="宋体" w:hAnsi="宋体"/>
          <w:color w:val="003C78"/>
          <w:sz w:val="44"/>
          <w:szCs w:val="44"/>
        </w:rPr>
        <w:sectPr w:rsidR="00D46B39">
          <w:headerReference w:type="even" r:id="rId9"/>
          <w:headerReference w:type="default" r:id="rId10"/>
          <w:footerReference w:type="even" r:id="rId11"/>
          <w:footerReference w:type="default" r:id="rId12"/>
          <w:headerReference w:type="first" r:id="rId13"/>
          <w:footerReference w:type="first" r:id="rId14"/>
          <w:pgSz w:w="11906" w:h="16838"/>
          <w:pgMar w:top="1701" w:right="1418" w:bottom="1134" w:left="1418" w:header="851" w:footer="992" w:gutter="0"/>
          <w:cols w:space="720"/>
          <w:docGrid w:type="linesAndChars" w:linePitch="312"/>
        </w:sectPr>
      </w:pPr>
    </w:p>
    <w:p w14:paraId="37CEC63C" w14:textId="77777777" w:rsidR="00D46B39" w:rsidRDefault="00D46B39" w:rsidP="002B438D">
      <w:pPr>
        <w:pStyle w:val="TOC2"/>
        <w:ind w:left="480"/>
        <w:jc w:val="center"/>
        <w:rPr>
          <w:lang w:val="zh-CN"/>
        </w:rPr>
      </w:pPr>
      <w:r>
        <w:rPr>
          <w:rFonts w:hint="eastAsia"/>
          <w:lang w:val="zh-CN"/>
        </w:rPr>
        <w:lastRenderedPageBreak/>
        <w:t>【</w:t>
      </w:r>
      <w:r>
        <w:rPr>
          <w:rFonts w:hint="eastAsia"/>
        </w:rPr>
        <w:t>目录</w:t>
      </w:r>
      <w:r>
        <w:rPr>
          <w:rFonts w:hint="eastAsia"/>
          <w:lang w:val="zh-CN"/>
        </w:rPr>
        <w:t>】</w:t>
      </w:r>
    </w:p>
    <w:p w14:paraId="1297C603" w14:textId="77777777" w:rsidR="00D46B39" w:rsidRDefault="00D46B39" w:rsidP="00D46B39">
      <w:pPr>
        <w:ind w:firstLine="560"/>
      </w:pPr>
    </w:p>
    <w:p w14:paraId="2CF654CB" w14:textId="2AF3F06C" w:rsidR="009C74F0" w:rsidRDefault="002B438D">
      <w:pPr>
        <w:pStyle w:val="11"/>
        <w:tabs>
          <w:tab w:val="left" w:pos="1260"/>
          <w:tab w:val="right" w:leader="dot" w:pos="9628"/>
        </w:tabs>
        <w:ind w:firstLine="560"/>
        <w:rPr>
          <w:rFonts w:asciiTheme="minorHAnsi" w:eastAsiaTheme="minorEastAsia" w:hAnsiTheme="minorHAnsi" w:cstheme="minorBidi"/>
          <w:noProof/>
          <w:color w:val="auto"/>
          <w:kern w:val="2"/>
          <w:sz w:val="21"/>
          <w:lang w:val="en-US"/>
        </w:rPr>
      </w:pPr>
      <w:r>
        <w:fldChar w:fldCharType="begin"/>
      </w:r>
      <w:r>
        <w:instrText xml:space="preserve"> TOC \o "1-4" \h \z \u </w:instrText>
      </w:r>
      <w:r>
        <w:fldChar w:fldCharType="separate"/>
      </w:r>
      <w:hyperlink w:anchor="_Toc491177916" w:history="1">
        <w:r w:rsidR="009C74F0" w:rsidRPr="00E17E7A">
          <w:rPr>
            <w:rStyle w:val="a9"/>
            <w:noProof/>
          </w:rPr>
          <w:t>1.</w:t>
        </w:r>
        <w:r w:rsidR="009C74F0">
          <w:rPr>
            <w:rFonts w:asciiTheme="minorHAnsi" w:eastAsiaTheme="minorEastAsia" w:hAnsiTheme="minorHAnsi" w:cstheme="minorBidi"/>
            <w:noProof/>
            <w:color w:val="auto"/>
            <w:kern w:val="2"/>
            <w:sz w:val="21"/>
            <w:lang w:val="en-US"/>
          </w:rPr>
          <w:tab/>
        </w:r>
        <w:r w:rsidR="009C74F0" w:rsidRPr="00E17E7A">
          <w:rPr>
            <w:rStyle w:val="a9"/>
            <w:noProof/>
          </w:rPr>
          <w:t>概述</w:t>
        </w:r>
        <w:r w:rsidR="009C74F0">
          <w:rPr>
            <w:noProof/>
            <w:webHidden/>
          </w:rPr>
          <w:tab/>
        </w:r>
        <w:r w:rsidR="009C74F0">
          <w:rPr>
            <w:noProof/>
            <w:webHidden/>
          </w:rPr>
          <w:fldChar w:fldCharType="begin"/>
        </w:r>
        <w:r w:rsidR="009C74F0">
          <w:rPr>
            <w:noProof/>
            <w:webHidden/>
          </w:rPr>
          <w:instrText xml:space="preserve"> PAGEREF _Toc491177916 \h </w:instrText>
        </w:r>
        <w:r w:rsidR="009C74F0">
          <w:rPr>
            <w:noProof/>
            <w:webHidden/>
          </w:rPr>
        </w:r>
        <w:r w:rsidR="009C74F0">
          <w:rPr>
            <w:noProof/>
            <w:webHidden/>
          </w:rPr>
          <w:fldChar w:fldCharType="separate"/>
        </w:r>
        <w:r w:rsidR="009C74F0">
          <w:rPr>
            <w:noProof/>
            <w:webHidden/>
          </w:rPr>
          <w:t>3</w:t>
        </w:r>
        <w:r w:rsidR="009C74F0">
          <w:rPr>
            <w:noProof/>
            <w:webHidden/>
          </w:rPr>
          <w:fldChar w:fldCharType="end"/>
        </w:r>
      </w:hyperlink>
    </w:p>
    <w:p w14:paraId="011FA7CC" w14:textId="0FB83ADC" w:rsidR="009C74F0" w:rsidRDefault="00AF1BA9">
      <w:pPr>
        <w:pStyle w:val="11"/>
        <w:tabs>
          <w:tab w:val="left" w:pos="1260"/>
          <w:tab w:val="right" w:leader="dot" w:pos="9628"/>
        </w:tabs>
        <w:ind w:firstLine="560"/>
        <w:rPr>
          <w:rFonts w:asciiTheme="minorHAnsi" w:eastAsiaTheme="minorEastAsia" w:hAnsiTheme="minorHAnsi" w:cstheme="minorBidi"/>
          <w:noProof/>
          <w:color w:val="auto"/>
          <w:kern w:val="2"/>
          <w:sz w:val="21"/>
          <w:lang w:val="en-US"/>
        </w:rPr>
      </w:pPr>
      <w:hyperlink w:anchor="_Toc491177917" w:history="1">
        <w:r w:rsidR="009C74F0" w:rsidRPr="00E17E7A">
          <w:rPr>
            <w:rStyle w:val="a9"/>
            <w:noProof/>
          </w:rPr>
          <w:t>2.</w:t>
        </w:r>
        <w:r w:rsidR="009C74F0">
          <w:rPr>
            <w:rFonts w:asciiTheme="minorHAnsi" w:eastAsiaTheme="minorEastAsia" w:hAnsiTheme="minorHAnsi" w:cstheme="minorBidi"/>
            <w:noProof/>
            <w:color w:val="auto"/>
            <w:kern w:val="2"/>
            <w:sz w:val="21"/>
            <w:lang w:val="en-US"/>
          </w:rPr>
          <w:tab/>
        </w:r>
        <w:r w:rsidR="009C74F0" w:rsidRPr="00E17E7A">
          <w:rPr>
            <w:rStyle w:val="a9"/>
            <w:noProof/>
          </w:rPr>
          <w:t>入账</w:t>
        </w:r>
        <w:r w:rsidR="009C74F0">
          <w:rPr>
            <w:noProof/>
            <w:webHidden/>
          </w:rPr>
          <w:tab/>
        </w:r>
        <w:r w:rsidR="009C74F0">
          <w:rPr>
            <w:noProof/>
            <w:webHidden/>
          </w:rPr>
          <w:fldChar w:fldCharType="begin"/>
        </w:r>
        <w:r w:rsidR="009C74F0">
          <w:rPr>
            <w:noProof/>
            <w:webHidden/>
          </w:rPr>
          <w:instrText xml:space="preserve"> PAGEREF _Toc491177917 \h </w:instrText>
        </w:r>
        <w:r w:rsidR="009C74F0">
          <w:rPr>
            <w:noProof/>
            <w:webHidden/>
          </w:rPr>
        </w:r>
        <w:r w:rsidR="009C74F0">
          <w:rPr>
            <w:noProof/>
            <w:webHidden/>
          </w:rPr>
          <w:fldChar w:fldCharType="separate"/>
        </w:r>
        <w:r w:rsidR="009C74F0">
          <w:rPr>
            <w:noProof/>
            <w:webHidden/>
          </w:rPr>
          <w:t>6</w:t>
        </w:r>
        <w:r w:rsidR="009C74F0">
          <w:rPr>
            <w:noProof/>
            <w:webHidden/>
          </w:rPr>
          <w:fldChar w:fldCharType="end"/>
        </w:r>
      </w:hyperlink>
    </w:p>
    <w:p w14:paraId="3674EB7E" w14:textId="2B19D058"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18" w:history="1">
        <w:r w:rsidR="009C74F0" w:rsidRPr="00E17E7A">
          <w:rPr>
            <w:rStyle w:val="a9"/>
            <w:noProof/>
          </w:rPr>
          <w:t>2.1.</w:t>
        </w:r>
        <w:r w:rsidR="009C74F0">
          <w:rPr>
            <w:rFonts w:asciiTheme="minorHAnsi" w:eastAsiaTheme="minorEastAsia" w:hAnsiTheme="minorHAnsi" w:cstheme="minorBidi"/>
            <w:noProof/>
            <w:color w:val="auto"/>
            <w:kern w:val="2"/>
            <w:sz w:val="21"/>
            <w:lang w:val="en-US"/>
          </w:rPr>
          <w:tab/>
        </w:r>
        <w:r w:rsidR="009C74F0" w:rsidRPr="00E17E7A">
          <w:rPr>
            <w:rStyle w:val="a9"/>
            <w:noProof/>
          </w:rPr>
          <w:t>概述</w:t>
        </w:r>
        <w:r w:rsidR="009C74F0">
          <w:rPr>
            <w:noProof/>
            <w:webHidden/>
          </w:rPr>
          <w:tab/>
        </w:r>
        <w:r w:rsidR="009C74F0">
          <w:rPr>
            <w:noProof/>
            <w:webHidden/>
          </w:rPr>
          <w:fldChar w:fldCharType="begin"/>
        </w:r>
        <w:r w:rsidR="009C74F0">
          <w:rPr>
            <w:noProof/>
            <w:webHidden/>
          </w:rPr>
          <w:instrText xml:space="preserve"> PAGEREF _Toc491177918 \h </w:instrText>
        </w:r>
        <w:r w:rsidR="009C74F0">
          <w:rPr>
            <w:noProof/>
            <w:webHidden/>
          </w:rPr>
        </w:r>
        <w:r w:rsidR="009C74F0">
          <w:rPr>
            <w:noProof/>
            <w:webHidden/>
          </w:rPr>
          <w:fldChar w:fldCharType="separate"/>
        </w:r>
        <w:r w:rsidR="009C74F0">
          <w:rPr>
            <w:noProof/>
            <w:webHidden/>
          </w:rPr>
          <w:t>6</w:t>
        </w:r>
        <w:r w:rsidR="009C74F0">
          <w:rPr>
            <w:noProof/>
            <w:webHidden/>
          </w:rPr>
          <w:fldChar w:fldCharType="end"/>
        </w:r>
      </w:hyperlink>
    </w:p>
    <w:p w14:paraId="3E7B04F6" w14:textId="168B2BF5"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19" w:history="1">
        <w:r w:rsidR="009C74F0" w:rsidRPr="00E17E7A">
          <w:rPr>
            <w:rStyle w:val="a9"/>
            <w:noProof/>
          </w:rPr>
          <w:t>2.2.</w:t>
        </w:r>
        <w:r w:rsidR="009C74F0">
          <w:rPr>
            <w:rFonts w:asciiTheme="minorHAnsi" w:eastAsiaTheme="minorEastAsia" w:hAnsiTheme="minorHAnsi" w:cstheme="minorBidi"/>
            <w:noProof/>
            <w:color w:val="auto"/>
            <w:kern w:val="2"/>
            <w:sz w:val="21"/>
            <w:lang w:val="en-US"/>
          </w:rPr>
          <w:tab/>
        </w:r>
        <w:r w:rsidR="009C74F0" w:rsidRPr="00E17E7A">
          <w:rPr>
            <w:rStyle w:val="a9"/>
            <w:noProof/>
          </w:rPr>
          <w:t>报账单填写说明</w:t>
        </w:r>
        <w:r w:rsidR="009C74F0">
          <w:rPr>
            <w:noProof/>
            <w:webHidden/>
          </w:rPr>
          <w:tab/>
        </w:r>
        <w:r w:rsidR="009C74F0">
          <w:rPr>
            <w:noProof/>
            <w:webHidden/>
          </w:rPr>
          <w:fldChar w:fldCharType="begin"/>
        </w:r>
        <w:r w:rsidR="009C74F0">
          <w:rPr>
            <w:noProof/>
            <w:webHidden/>
          </w:rPr>
          <w:instrText xml:space="preserve"> PAGEREF _Toc491177919 \h </w:instrText>
        </w:r>
        <w:r w:rsidR="009C74F0">
          <w:rPr>
            <w:noProof/>
            <w:webHidden/>
          </w:rPr>
        </w:r>
        <w:r w:rsidR="009C74F0">
          <w:rPr>
            <w:noProof/>
            <w:webHidden/>
          </w:rPr>
          <w:fldChar w:fldCharType="separate"/>
        </w:r>
        <w:r w:rsidR="009C74F0">
          <w:rPr>
            <w:noProof/>
            <w:webHidden/>
          </w:rPr>
          <w:t>6</w:t>
        </w:r>
        <w:r w:rsidR="009C74F0">
          <w:rPr>
            <w:noProof/>
            <w:webHidden/>
          </w:rPr>
          <w:fldChar w:fldCharType="end"/>
        </w:r>
      </w:hyperlink>
    </w:p>
    <w:p w14:paraId="107A1B8D" w14:textId="6B2655F3"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0" w:history="1">
        <w:r w:rsidR="009C74F0" w:rsidRPr="00E17E7A">
          <w:rPr>
            <w:rStyle w:val="a9"/>
            <w:noProof/>
          </w:rPr>
          <w:t>2.2.1.</w:t>
        </w:r>
        <w:r w:rsidR="009C74F0">
          <w:rPr>
            <w:rFonts w:asciiTheme="minorHAnsi" w:eastAsiaTheme="minorEastAsia" w:hAnsiTheme="minorHAnsi" w:cstheme="minorBidi"/>
            <w:noProof/>
            <w:color w:val="auto"/>
            <w:kern w:val="2"/>
            <w:sz w:val="21"/>
            <w:lang w:val="en-US"/>
          </w:rPr>
          <w:tab/>
        </w:r>
        <w:r w:rsidR="009C74F0" w:rsidRPr="00E17E7A">
          <w:rPr>
            <w:rStyle w:val="a9"/>
            <w:noProof/>
          </w:rPr>
          <w:t>填写步骤</w:t>
        </w:r>
        <w:r w:rsidR="009C74F0">
          <w:rPr>
            <w:noProof/>
            <w:webHidden/>
          </w:rPr>
          <w:tab/>
        </w:r>
        <w:r w:rsidR="009C74F0">
          <w:rPr>
            <w:noProof/>
            <w:webHidden/>
          </w:rPr>
          <w:fldChar w:fldCharType="begin"/>
        </w:r>
        <w:r w:rsidR="009C74F0">
          <w:rPr>
            <w:noProof/>
            <w:webHidden/>
          </w:rPr>
          <w:instrText xml:space="preserve"> PAGEREF _Toc491177920 \h </w:instrText>
        </w:r>
        <w:r w:rsidR="009C74F0">
          <w:rPr>
            <w:noProof/>
            <w:webHidden/>
          </w:rPr>
        </w:r>
        <w:r w:rsidR="009C74F0">
          <w:rPr>
            <w:noProof/>
            <w:webHidden/>
          </w:rPr>
          <w:fldChar w:fldCharType="separate"/>
        </w:r>
        <w:r w:rsidR="009C74F0">
          <w:rPr>
            <w:noProof/>
            <w:webHidden/>
          </w:rPr>
          <w:t>7</w:t>
        </w:r>
        <w:r w:rsidR="009C74F0">
          <w:rPr>
            <w:noProof/>
            <w:webHidden/>
          </w:rPr>
          <w:fldChar w:fldCharType="end"/>
        </w:r>
      </w:hyperlink>
    </w:p>
    <w:p w14:paraId="377F9CF5" w14:textId="2D8EC2E1"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1" w:history="1">
        <w:r w:rsidR="009C74F0" w:rsidRPr="00E17E7A">
          <w:rPr>
            <w:rStyle w:val="a9"/>
            <w:noProof/>
          </w:rPr>
          <w:t>2.2.2.</w:t>
        </w:r>
        <w:r w:rsidR="009C74F0">
          <w:rPr>
            <w:rFonts w:asciiTheme="minorHAnsi" w:eastAsiaTheme="minorEastAsia" w:hAnsiTheme="minorHAnsi" w:cstheme="minorBidi"/>
            <w:noProof/>
            <w:color w:val="auto"/>
            <w:kern w:val="2"/>
            <w:sz w:val="21"/>
            <w:lang w:val="en-US"/>
          </w:rPr>
          <w:tab/>
        </w:r>
        <w:r w:rsidR="009C74F0" w:rsidRPr="00E17E7A">
          <w:rPr>
            <w:rStyle w:val="a9"/>
            <w:noProof/>
          </w:rPr>
          <w:t>打印报账单</w:t>
        </w:r>
        <w:r w:rsidR="009C74F0">
          <w:rPr>
            <w:noProof/>
            <w:webHidden/>
          </w:rPr>
          <w:tab/>
        </w:r>
        <w:r w:rsidR="009C74F0">
          <w:rPr>
            <w:noProof/>
            <w:webHidden/>
          </w:rPr>
          <w:fldChar w:fldCharType="begin"/>
        </w:r>
        <w:r w:rsidR="009C74F0">
          <w:rPr>
            <w:noProof/>
            <w:webHidden/>
          </w:rPr>
          <w:instrText xml:space="preserve"> PAGEREF _Toc491177921 \h </w:instrText>
        </w:r>
        <w:r w:rsidR="009C74F0">
          <w:rPr>
            <w:noProof/>
            <w:webHidden/>
          </w:rPr>
        </w:r>
        <w:r w:rsidR="009C74F0">
          <w:rPr>
            <w:noProof/>
            <w:webHidden/>
          </w:rPr>
          <w:fldChar w:fldCharType="separate"/>
        </w:r>
        <w:r w:rsidR="009C74F0">
          <w:rPr>
            <w:noProof/>
            <w:webHidden/>
          </w:rPr>
          <w:t>9</w:t>
        </w:r>
        <w:r w:rsidR="009C74F0">
          <w:rPr>
            <w:noProof/>
            <w:webHidden/>
          </w:rPr>
          <w:fldChar w:fldCharType="end"/>
        </w:r>
      </w:hyperlink>
    </w:p>
    <w:p w14:paraId="35B52757" w14:textId="545D628C"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2" w:history="1">
        <w:r w:rsidR="009C74F0" w:rsidRPr="00E17E7A">
          <w:rPr>
            <w:rStyle w:val="a9"/>
            <w:noProof/>
          </w:rPr>
          <w:t>2.2.3.</w:t>
        </w:r>
        <w:r w:rsidR="009C74F0">
          <w:rPr>
            <w:rFonts w:asciiTheme="minorHAnsi" w:eastAsiaTheme="minorEastAsia" w:hAnsiTheme="minorHAnsi" w:cstheme="minorBidi"/>
            <w:noProof/>
            <w:color w:val="auto"/>
            <w:kern w:val="2"/>
            <w:sz w:val="21"/>
            <w:lang w:val="en-US"/>
          </w:rPr>
          <w:tab/>
        </w:r>
        <w:r w:rsidR="009C74F0" w:rsidRPr="00E17E7A">
          <w:rPr>
            <w:rStyle w:val="a9"/>
            <w:noProof/>
          </w:rPr>
          <w:t>其他细节说明</w:t>
        </w:r>
        <w:r w:rsidR="009C74F0">
          <w:rPr>
            <w:noProof/>
            <w:webHidden/>
          </w:rPr>
          <w:tab/>
        </w:r>
        <w:r w:rsidR="009C74F0">
          <w:rPr>
            <w:noProof/>
            <w:webHidden/>
          </w:rPr>
          <w:fldChar w:fldCharType="begin"/>
        </w:r>
        <w:r w:rsidR="009C74F0">
          <w:rPr>
            <w:noProof/>
            <w:webHidden/>
          </w:rPr>
          <w:instrText xml:space="preserve"> PAGEREF _Toc491177922 \h </w:instrText>
        </w:r>
        <w:r w:rsidR="009C74F0">
          <w:rPr>
            <w:noProof/>
            <w:webHidden/>
          </w:rPr>
        </w:r>
        <w:r w:rsidR="009C74F0">
          <w:rPr>
            <w:noProof/>
            <w:webHidden/>
          </w:rPr>
          <w:fldChar w:fldCharType="separate"/>
        </w:r>
        <w:r w:rsidR="009C74F0">
          <w:rPr>
            <w:noProof/>
            <w:webHidden/>
          </w:rPr>
          <w:t>9</w:t>
        </w:r>
        <w:r w:rsidR="009C74F0">
          <w:rPr>
            <w:noProof/>
            <w:webHidden/>
          </w:rPr>
          <w:fldChar w:fldCharType="end"/>
        </w:r>
      </w:hyperlink>
    </w:p>
    <w:p w14:paraId="01B30143" w14:textId="5A303DAF" w:rsidR="009C74F0" w:rsidRDefault="00AF1BA9">
      <w:pPr>
        <w:pStyle w:val="11"/>
        <w:tabs>
          <w:tab w:val="left" w:pos="1260"/>
          <w:tab w:val="right" w:leader="dot" w:pos="9628"/>
        </w:tabs>
        <w:ind w:firstLine="560"/>
        <w:rPr>
          <w:rFonts w:asciiTheme="minorHAnsi" w:eastAsiaTheme="minorEastAsia" w:hAnsiTheme="minorHAnsi" w:cstheme="minorBidi"/>
          <w:noProof/>
          <w:color w:val="auto"/>
          <w:kern w:val="2"/>
          <w:sz w:val="21"/>
          <w:lang w:val="en-US"/>
        </w:rPr>
      </w:pPr>
      <w:hyperlink w:anchor="_Toc491177923" w:history="1">
        <w:r w:rsidR="009C74F0" w:rsidRPr="00E17E7A">
          <w:rPr>
            <w:rStyle w:val="a9"/>
            <w:noProof/>
          </w:rPr>
          <w:t>3.</w:t>
        </w:r>
        <w:r w:rsidR="009C74F0">
          <w:rPr>
            <w:rFonts w:asciiTheme="minorHAnsi" w:eastAsiaTheme="minorEastAsia" w:hAnsiTheme="minorHAnsi" w:cstheme="minorBidi"/>
            <w:noProof/>
            <w:color w:val="auto"/>
            <w:kern w:val="2"/>
            <w:sz w:val="21"/>
            <w:lang w:val="en-US"/>
          </w:rPr>
          <w:tab/>
        </w:r>
        <w:r w:rsidR="009C74F0" w:rsidRPr="00E17E7A">
          <w:rPr>
            <w:rStyle w:val="a9"/>
            <w:noProof/>
          </w:rPr>
          <w:t>变动申请</w:t>
        </w:r>
        <w:r w:rsidR="009C74F0">
          <w:rPr>
            <w:noProof/>
            <w:webHidden/>
          </w:rPr>
          <w:tab/>
        </w:r>
        <w:r w:rsidR="009C74F0">
          <w:rPr>
            <w:noProof/>
            <w:webHidden/>
          </w:rPr>
          <w:fldChar w:fldCharType="begin"/>
        </w:r>
        <w:r w:rsidR="009C74F0">
          <w:rPr>
            <w:noProof/>
            <w:webHidden/>
          </w:rPr>
          <w:instrText xml:space="preserve"> PAGEREF _Toc491177923 \h </w:instrText>
        </w:r>
        <w:r w:rsidR="009C74F0">
          <w:rPr>
            <w:noProof/>
            <w:webHidden/>
          </w:rPr>
        </w:r>
        <w:r w:rsidR="009C74F0">
          <w:rPr>
            <w:noProof/>
            <w:webHidden/>
          </w:rPr>
          <w:fldChar w:fldCharType="separate"/>
        </w:r>
        <w:r w:rsidR="009C74F0">
          <w:rPr>
            <w:noProof/>
            <w:webHidden/>
          </w:rPr>
          <w:t>11</w:t>
        </w:r>
        <w:r w:rsidR="009C74F0">
          <w:rPr>
            <w:noProof/>
            <w:webHidden/>
          </w:rPr>
          <w:fldChar w:fldCharType="end"/>
        </w:r>
      </w:hyperlink>
    </w:p>
    <w:p w14:paraId="4B4413D9" w14:textId="665D9085"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24" w:history="1">
        <w:r w:rsidR="009C74F0" w:rsidRPr="00E17E7A">
          <w:rPr>
            <w:rStyle w:val="a9"/>
            <w:noProof/>
          </w:rPr>
          <w:t>3.1.</w:t>
        </w:r>
        <w:r w:rsidR="009C74F0">
          <w:rPr>
            <w:rFonts w:asciiTheme="minorHAnsi" w:eastAsiaTheme="minorEastAsia" w:hAnsiTheme="minorHAnsi" w:cstheme="minorBidi"/>
            <w:noProof/>
            <w:color w:val="auto"/>
            <w:kern w:val="2"/>
            <w:sz w:val="21"/>
            <w:lang w:val="en-US"/>
          </w:rPr>
          <w:tab/>
        </w:r>
        <w:r w:rsidR="009C74F0" w:rsidRPr="00E17E7A">
          <w:rPr>
            <w:rStyle w:val="a9"/>
            <w:noProof/>
          </w:rPr>
          <w:t>概述</w:t>
        </w:r>
        <w:r w:rsidR="009C74F0">
          <w:rPr>
            <w:noProof/>
            <w:webHidden/>
          </w:rPr>
          <w:tab/>
        </w:r>
        <w:r w:rsidR="009C74F0">
          <w:rPr>
            <w:noProof/>
            <w:webHidden/>
          </w:rPr>
          <w:fldChar w:fldCharType="begin"/>
        </w:r>
        <w:r w:rsidR="009C74F0">
          <w:rPr>
            <w:noProof/>
            <w:webHidden/>
          </w:rPr>
          <w:instrText xml:space="preserve"> PAGEREF _Toc491177924 \h </w:instrText>
        </w:r>
        <w:r w:rsidR="009C74F0">
          <w:rPr>
            <w:noProof/>
            <w:webHidden/>
          </w:rPr>
        </w:r>
        <w:r w:rsidR="009C74F0">
          <w:rPr>
            <w:noProof/>
            <w:webHidden/>
          </w:rPr>
          <w:fldChar w:fldCharType="separate"/>
        </w:r>
        <w:r w:rsidR="009C74F0">
          <w:rPr>
            <w:noProof/>
            <w:webHidden/>
          </w:rPr>
          <w:t>11</w:t>
        </w:r>
        <w:r w:rsidR="009C74F0">
          <w:rPr>
            <w:noProof/>
            <w:webHidden/>
          </w:rPr>
          <w:fldChar w:fldCharType="end"/>
        </w:r>
      </w:hyperlink>
    </w:p>
    <w:p w14:paraId="0DBA41A1" w14:textId="34015CEB"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25" w:history="1">
        <w:r w:rsidR="009C74F0" w:rsidRPr="00E17E7A">
          <w:rPr>
            <w:rStyle w:val="a9"/>
            <w:noProof/>
          </w:rPr>
          <w:t>3.2.</w:t>
        </w:r>
        <w:r w:rsidR="009C74F0">
          <w:rPr>
            <w:rFonts w:asciiTheme="minorHAnsi" w:eastAsiaTheme="minorEastAsia" w:hAnsiTheme="minorHAnsi" w:cstheme="minorBidi"/>
            <w:noProof/>
            <w:color w:val="auto"/>
            <w:kern w:val="2"/>
            <w:sz w:val="21"/>
            <w:lang w:val="en-US"/>
          </w:rPr>
          <w:tab/>
        </w:r>
        <w:r w:rsidR="009C74F0" w:rsidRPr="00E17E7A">
          <w:rPr>
            <w:rStyle w:val="a9"/>
            <w:noProof/>
          </w:rPr>
          <w:t>变动申请填写</w:t>
        </w:r>
        <w:r w:rsidR="009C74F0">
          <w:rPr>
            <w:noProof/>
            <w:webHidden/>
          </w:rPr>
          <w:tab/>
        </w:r>
        <w:r w:rsidR="009C74F0">
          <w:rPr>
            <w:noProof/>
            <w:webHidden/>
          </w:rPr>
          <w:fldChar w:fldCharType="begin"/>
        </w:r>
        <w:r w:rsidR="009C74F0">
          <w:rPr>
            <w:noProof/>
            <w:webHidden/>
          </w:rPr>
          <w:instrText xml:space="preserve"> PAGEREF _Toc491177925 \h </w:instrText>
        </w:r>
        <w:r w:rsidR="009C74F0">
          <w:rPr>
            <w:noProof/>
            <w:webHidden/>
          </w:rPr>
        </w:r>
        <w:r w:rsidR="009C74F0">
          <w:rPr>
            <w:noProof/>
            <w:webHidden/>
          </w:rPr>
          <w:fldChar w:fldCharType="separate"/>
        </w:r>
        <w:r w:rsidR="009C74F0">
          <w:rPr>
            <w:noProof/>
            <w:webHidden/>
          </w:rPr>
          <w:t>11</w:t>
        </w:r>
        <w:r w:rsidR="009C74F0">
          <w:rPr>
            <w:noProof/>
            <w:webHidden/>
          </w:rPr>
          <w:fldChar w:fldCharType="end"/>
        </w:r>
      </w:hyperlink>
    </w:p>
    <w:p w14:paraId="3D748725" w14:textId="29B07A5F"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6" w:history="1">
        <w:r w:rsidR="009C74F0" w:rsidRPr="00E17E7A">
          <w:rPr>
            <w:rStyle w:val="a9"/>
            <w:noProof/>
          </w:rPr>
          <w:t>3.2.1.</w:t>
        </w:r>
        <w:r w:rsidR="009C74F0">
          <w:rPr>
            <w:rFonts w:asciiTheme="minorHAnsi" w:eastAsiaTheme="minorEastAsia" w:hAnsiTheme="minorHAnsi" w:cstheme="minorBidi"/>
            <w:noProof/>
            <w:color w:val="auto"/>
            <w:kern w:val="2"/>
            <w:sz w:val="21"/>
            <w:lang w:val="en-US"/>
          </w:rPr>
          <w:tab/>
        </w:r>
        <w:r w:rsidR="009C74F0" w:rsidRPr="00E17E7A">
          <w:rPr>
            <w:rStyle w:val="a9"/>
            <w:noProof/>
          </w:rPr>
          <w:t>报废申请</w:t>
        </w:r>
        <w:r w:rsidR="009C74F0">
          <w:rPr>
            <w:noProof/>
            <w:webHidden/>
          </w:rPr>
          <w:tab/>
        </w:r>
        <w:r w:rsidR="009C74F0">
          <w:rPr>
            <w:noProof/>
            <w:webHidden/>
          </w:rPr>
          <w:fldChar w:fldCharType="begin"/>
        </w:r>
        <w:r w:rsidR="009C74F0">
          <w:rPr>
            <w:noProof/>
            <w:webHidden/>
          </w:rPr>
          <w:instrText xml:space="preserve"> PAGEREF _Toc491177926 \h </w:instrText>
        </w:r>
        <w:r w:rsidR="009C74F0">
          <w:rPr>
            <w:noProof/>
            <w:webHidden/>
          </w:rPr>
        </w:r>
        <w:r w:rsidR="009C74F0">
          <w:rPr>
            <w:noProof/>
            <w:webHidden/>
          </w:rPr>
          <w:fldChar w:fldCharType="separate"/>
        </w:r>
        <w:r w:rsidR="009C74F0">
          <w:rPr>
            <w:noProof/>
            <w:webHidden/>
          </w:rPr>
          <w:t>11</w:t>
        </w:r>
        <w:r w:rsidR="009C74F0">
          <w:rPr>
            <w:noProof/>
            <w:webHidden/>
          </w:rPr>
          <w:fldChar w:fldCharType="end"/>
        </w:r>
      </w:hyperlink>
    </w:p>
    <w:p w14:paraId="3A715F1F" w14:textId="20670797" w:rsidR="009C74F0" w:rsidRDefault="00AF1BA9" w:rsidP="009C74F0">
      <w:pPr>
        <w:pStyle w:val="42"/>
        <w:tabs>
          <w:tab w:val="left" w:pos="2956"/>
          <w:tab w:val="right" w:leader="dot" w:pos="9628"/>
        </w:tabs>
        <w:ind w:left="1680" w:firstLineChars="0" w:firstLine="0"/>
        <w:rPr>
          <w:rFonts w:asciiTheme="minorHAnsi" w:eastAsiaTheme="minorEastAsia" w:hAnsiTheme="minorHAnsi" w:cstheme="minorBidi"/>
          <w:noProof/>
          <w:color w:val="auto"/>
          <w:kern w:val="2"/>
          <w:sz w:val="21"/>
          <w:lang w:val="en-US"/>
        </w:rPr>
      </w:pPr>
      <w:hyperlink w:anchor="_Toc491177927" w:history="1">
        <w:r w:rsidR="009C74F0" w:rsidRPr="00E17E7A">
          <w:rPr>
            <w:rStyle w:val="a9"/>
            <w:noProof/>
          </w:rPr>
          <w:t>3.2.1.1.</w:t>
        </w:r>
        <w:r w:rsidR="009C74F0">
          <w:rPr>
            <w:rFonts w:asciiTheme="minorHAnsi" w:eastAsiaTheme="minorEastAsia" w:hAnsiTheme="minorHAnsi" w:cstheme="minorBidi"/>
            <w:noProof/>
            <w:color w:val="auto"/>
            <w:kern w:val="2"/>
            <w:sz w:val="21"/>
            <w:lang w:val="en-US"/>
          </w:rPr>
          <w:tab/>
        </w:r>
        <w:r w:rsidR="009C74F0" w:rsidRPr="00E17E7A">
          <w:rPr>
            <w:rStyle w:val="a9"/>
            <w:noProof/>
          </w:rPr>
          <w:t>报废流程</w:t>
        </w:r>
        <w:r w:rsidR="009C74F0">
          <w:rPr>
            <w:noProof/>
            <w:webHidden/>
          </w:rPr>
          <w:tab/>
        </w:r>
        <w:r w:rsidR="009C74F0">
          <w:rPr>
            <w:noProof/>
            <w:webHidden/>
          </w:rPr>
          <w:fldChar w:fldCharType="begin"/>
        </w:r>
        <w:r w:rsidR="009C74F0">
          <w:rPr>
            <w:noProof/>
            <w:webHidden/>
          </w:rPr>
          <w:instrText xml:space="preserve"> PAGEREF _Toc491177927 \h </w:instrText>
        </w:r>
        <w:r w:rsidR="009C74F0">
          <w:rPr>
            <w:noProof/>
            <w:webHidden/>
          </w:rPr>
        </w:r>
        <w:r w:rsidR="009C74F0">
          <w:rPr>
            <w:noProof/>
            <w:webHidden/>
          </w:rPr>
          <w:fldChar w:fldCharType="separate"/>
        </w:r>
        <w:r w:rsidR="009C74F0">
          <w:rPr>
            <w:noProof/>
            <w:webHidden/>
          </w:rPr>
          <w:t>11</w:t>
        </w:r>
        <w:r w:rsidR="009C74F0">
          <w:rPr>
            <w:noProof/>
            <w:webHidden/>
          </w:rPr>
          <w:fldChar w:fldCharType="end"/>
        </w:r>
      </w:hyperlink>
    </w:p>
    <w:p w14:paraId="2A5B0972" w14:textId="1FE45CCD" w:rsidR="009C74F0" w:rsidRDefault="00AF1BA9" w:rsidP="009C74F0">
      <w:pPr>
        <w:pStyle w:val="42"/>
        <w:tabs>
          <w:tab w:val="left" w:pos="2956"/>
          <w:tab w:val="right" w:leader="dot" w:pos="9628"/>
        </w:tabs>
        <w:ind w:left="1680" w:firstLineChars="0" w:firstLine="0"/>
        <w:rPr>
          <w:rFonts w:asciiTheme="minorHAnsi" w:eastAsiaTheme="minorEastAsia" w:hAnsiTheme="minorHAnsi" w:cstheme="minorBidi"/>
          <w:noProof/>
          <w:color w:val="auto"/>
          <w:kern w:val="2"/>
          <w:sz w:val="21"/>
          <w:lang w:val="en-US"/>
        </w:rPr>
      </w:pPr>
      <w:hyperlink w:anchor="_Toc491177928" w:history="1">
        <w:r w:rsidR="009C74F0" w:rsidRPr="00E17E7A">
          <w:rPr>
            <w:rStyle w:val="a9"/>
            <w:noProof/>
            <w:lang w:val="en-US"/>
          </w:rPr>
          <w:t>3.2.1.2.</w:t>
        </w:r>
        <w:r w:rsidR="009C74F0">
          <w:rPr>
            <w:rFonts w:asciiTheme="minorHAnsi" w:eastAsiaTheme="minorEastAsia" w:hAnsiTheme="minorHAnsi" w:cstheme="minorBidi"/>
            <w:noProof/>
            <w:color w:val="auto"/>
            <w:kern w:val="2"/>
            <w:sz w:val="21"/>
            <w:lang w:val="en-US"/>
          </w:rPr>
          <w:tab/>
        </w:r>
        <w:r w:rsidR="009C74F0" w:rsidRPr="00E17E7A">
          <w:rPr>
            <w:rStyle w:val="a9"/>
            <w:noProof/>
            <w:lang w:val="en-US"/>
          </w:rPr>
          <w:t>报废申请填写</w:t>
        </w:r>
        <w:r w:rsidR="009C74F0">
          <w:rPr>
            <w:noProof/>
            <w:webHidden/>
          </w:rPr>
          <w:tab/>
        </w:r>
        <w:r w:rsidR="009C74F0">
          <w:rPr>
            <w:noProof/>
            <w:webHidden/>
          </w:rPr>
          <w:fldChar w:fldCharType="begin"/>
        </w:r>
        <w:r w:rsidR="009C74F0">
          <w:rPr>
            <w:noProof/>
            <w:webHidden/>
          </w:rPr>
          <w:instrText xml:space="preserve"> PAGEREF _Toc491177928 \h </w:instrText>
        </w:r>
        <w:r w:rsidR="009C74F0">
          <w:rPr>
            <w:noProof/>
            <w:webHidden/>
          </w:rPr>
        </w:r>
        <w:r w:rsidR="009C74F0">
          <w:rPr>
            <w:noProof/>
            <w:webHidden/>
          </w:rPr>
          <w:fldChar w:fldCharType="separate"/>
        </w:r>
        <w:r w:rsidR="009C74F0">
          <w:rPr>
            <w:noProof/>
            <w:webHidden/>
          </w:rPr>
          <w:t>12</w:t>
        </w:r>
        <w:r w:rsidR="009C74F0">
          <w:rPr>
            <w:noProof/>
            <w:webHidden/>
          </w:rPr>
          <w:fldChar w:fldCharType="end"/>
        </w:r>
      </w:hyperlink>
    </w:p>
    <w:p w14:paraId="01862473" w14:textId="5091CF42"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29" w:history="1">
        <w:r w:rsidR="009C74F0" w:rsidRPr="00E17E7A">
          <w:rPr>
            <w:rStyle w:val="a9"/>
            <w:noProof/>
          </w:rPr>
          <w:t>3.2.2.</w:t>
        </w:r>
        <w:r w:rsidR="009C74F0">
          <w:rPr>
            <w:rFonts w:asciiTheme="minorHAnsi" w:eastAsiaTheme="minorEastAsia" w:hAnsiTheme="minorHAnsi" w:cstheme="minorBidi"/>
            <w:noProof/>
            <w:color w:val="auto"/>
            <w:kern w:val="2"/>
            <w:sz w:val="21"/>
            <w:lang w:val="en-US"/>
          </w:rPr>
          <w:tab/>
        </w:r>
        <w:r w:rsidR="009C74F0" w:rsidRPr="00E17E7A">
          <w:rPr>
            <w:rStyle w:val="a9"/>
            <w:noProof/>
          </w:rPr>
          <w:t>报失申请</w:t>
        </w:r>
        <w:r w:rsidR="009C74F0">
          <w:rPr>
            <w:noProof/>
            <w:webHidden/>
          </w:rPr>
          <w:tab/>
        </w:r>
        <w:r w:rsidR="009C74F0">
          <w:rPr>
            <w:noProof/>
            <w:webHidden/>
          </w:rPr>
          <w:fldChar w:fldCharType="begin"/>
        </w:r>
        <w:r w:rsidR="009C74F0">
          <w:rPr>
            <w:noProof/>
            <w:webHidden/>
          </w:rPr>
          <w:instrText xml:space="preserve"> PAGEREF _Toc491177929 \h </w:instrText>
        </w:r>
        <w:r w:rsidR="009C74F0">
          <w:rPr>
            <w:noProof/>
            <w:webHidden/>
          </w:rPr>
        </w:r>
        <w:r w:rsidR="009C74F0">
          <w:rPr>
            <w:noProof/>
            <w:webHidden/>
          </w:rPr>
          <w:fldChar w:fldCharType="separate"/>
        </w:r>
        <w:r w:rsidR="009C74F0">
          <w:rPr>
            <w:noProof/>
            <w:webHidden/>
          </w:rPr>
          <w:t>15</w:t>
        </w:r>
        <w:r w:rsidR="009C74F0">
          <w:rPr>
            <w:noProof/>
            <w:webHidden/>
          </w:rPr>
          <w:fldChar w:fldCharType="end"/>
        </w:r>
      </w:hyperlink>
    </w:p>
    <w:p w14:paraId="1230EE93" w14:textId="4A8D81F3"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0" w:history="1">
        <w:r w:rsidR="009C74F0" w:rsidRPr="00E17E7A">
          <w:rPr>
            <w:rStyle w:val="a9"/>
            <w:noProof/>
          </w:rPr>
          <w:t>3.2.3.</w:t>
        </w:r>
        <w:r w:rsidR="009C74F0">
          <w:rPr>
            <w:rFonts w:asciiTheme="minorHAnsi" w:eastAsiaTheme="minorEastAsia" w:hAnsiTheme="minorHAnsi" w:cstheme="minorBidi"/>
            <w:noProof/>
            <w:color w:val="auto"/>
            <w:kern w:val="2"/>
            <w:sz w:val="21"/>
            <w:lang w:val="en-US"/>
          </w:rPr>
          <w:tab/>
        </w:r>
        <w:r w:rsidR="009C74F0" w:rsidRPr="00E17E7A">
          <w:rPr>
            <w:rStyle w:val="a9"/>
            <w:noProof/>
          </w:rPr>
          <w:t>调拨申请</w:t>
        </w:r>
        <w:r w:rsidR="009C74F0">
          <w:rPr>
            <w:noProof/>
            <w:webHidden/>
          </w:rPr>
          <w:tab/>
        </w:r>
        <w:r w:rsidR="009C74F0">
          <w:rPr>
            <w:noProof/>
            <w:webHidden/>
          </w:rPr>
          <w:fldChar w:fldCharType="begin"/>
        </w:r>
        <w:r w:rsidR="009C74F0">
          <w:rPr>
            <w:noProof/>
            <w:webHidden/>
          </w:rPr>
          <w:instrText xml:space="preserve"> PAGEREF _Toc491177930 \h </w:instrText>
        </w:r>
        <w:r w:rsidR="009C74F0">
          <w:rPr>
            <w:noProof/>
            <w:webHidden/>
          </w:rPr>
        </w:r>
        <w:r w:rsidR="009C74F0">
          <w:rPr>
            <w:noProof/>
            <w:webHidden/>
          </w:rPr>
          <w:fldChar w:fldCharType="separate"/>
        </w:r>
        <w:r w:rsidR="009C74F0">
          <w:rPr>
            <w:noProof/>
            <w:webHidden/>
          </w:rPr>
          <w:t>16</w:t>
        </w:r>
        <w:r w:rsidR="009C74F0">
          <w:rPr>
            <w:noProof/>
            <w:webHidden/>
          </w:rPr>
          <w:fldChar w:fldCharType="end"/>
        </w:r>
      </w:hyperlink>
    </w:p>
    <w:p w14:paraId="7A3D49FA" w14:textId="40A7F149"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1" w:history="1">
        <w:r w:rsidR="009C74F0" w:rsidRPr="00E17E7A">
          <w:rPr>
            <w:rStyle w:val="a9"/>
            <w:noProof/>
          </w:rPr>
          <w:t>3.2.4.</w:t>
        </w:r>
        <w:r w:rsidR="009C74F0">
          <w:rPr>
            <w:rFonts w:asciiTheme="minorHAnsi" w:eastAsiaTheme="minorEastAsia" w:hAnsiTheme="minorHAnsi" w:cstheme="minorBidi"/>
            <w:noProof/>
            <w:color w:val="auto"/>
            <w:kern w:val="2"/>
            <w:sz w:val="21"/>
            <w:lang w:val="en-US"/>
          </w:rPr>
          <w:tab/>
        </w:r>
        <w:r w:rsidR="009C74F0" w:rsidRPr="00E17E7A">
          <w:rPr>
            <w:rStyle w:val="a9"/>
            <w:noProof/>
          </w:rPr>
          <w:t>捐赠申请</w:t>
        </w:r>
        <w:r w:rsidR="009C74F0">
          <w:rPr>
            <w:noProof/>
            <w:webHidden/>
          </w:rPr>
          <w:tab/>
        </w:r>
        <w:r w:rsidR="009C74F0">
          <w:rPr>
            <w:noProof/>
            <w:webHidden/>
          </w:rPr>
          <w:fldChar w:fldCharType="begin"/>
        </w:r>
        <w:r w:rsidR="009C74F0">
          <w:rPr>
            <w:noProof/>
            <w:webHidden/>
          </w:rPr>
          <w:instrText xml:space="preserve"> PAGEREF _Toc491177931 \h </w:instrText>
        </w:r>
        <w:r w:rsidR="009C74F0">
          <w:rPr>
            <w:noProof/>
            <w:webHidden/>
          </w:rPr>
        </w:r>
        <w:r w:rsidR="009C74F0">
          <w:rPr>
            <w:noProof/>
            <w:webHidden/>
          </w:rPr>
          <w:fldChar w:fldCharType="separate"/>
        </w:r>
        <w:r w:rsidR="009C74F0">
          <w:rPr>
            <w:noProof/>
            <w:webHidden/>
          </w:rPr>
          <w:t>16</w:t>
        </w:r>
        <w:r w:rsidR="009C74F0">
          <w:rPr>
            <w:noProof/>
            <w:webHidden/>
          </w:rPr>
          <w:fldChar w:fldCharType="end"/>
        </w:r>
      </w:hyperlink>
    </w:p>
    <w:p w14:paraId="1C4BF997" w14:textId="1CD5FD8E" w:rsidR="009C74F0" w:rsidRDefault="00AF1BA9">
      <w:pPr>
        <w:pStyle w:val="11"/>
        <w:tabs>
          <w:tab w:val="left" w:pos="1260"/>
          <w:tab w:val="right" w:leader="dot" w:pos="9628"/>
        </w:tabs>
        <w:ind w:firstLine="560"/>
        <w:rPr>
          <w:rFonts w:asciiTheme="minorHAnsi" w:eastAsiaTheme="minorEastAsia" w:hAnsiTheme="minorHAnsi" w:cstheme="minorBidi"/>
          <w:noProof/>
          <w:color w:val="auto"/>
          <w:kern w:val="2"/>
          <w:sz w:val="21"/>
          <w:lang w:val="en-US"/>
        </w:rPr>
      </w:pPr>
      <w:hyperlink w:anchor="_Toc491177932" w:history="1">
        <w:r w:rsidR="009C74F0" w:rsidRPr="00E17E7A">
          <w:rPr>
            <w:rStyle w:val="a9"/>
            <w:noProof/>
          </w:rPr>
          <w:t>4.</w:t>
        </w:r>
        <w:r w:rsidR="009C74F0">
          <w:rPr>
            <w:rFonts w:asciiTheme="minorHAnsi" w:eastAsiaTheme="minorEastAsia" w:hAnsiTheme="minorHAnsi" w:cstheme="minorBidi"/>
            <w:noProof/>
            <w:color w:val="auto"/>
            <w:kern w:val="2"/>
            <w:sz w:val="21"/>
            <w:lang w:val="en-US"/>
          </w:rPr>
          <w:tab/>
        </w:r>
        <w:r w:rsidR="009C74F0" w:rsidRPr="00E17E7A">
          <w:rPr>
            <w:rStyle w:val="a9"/>
            <w:noProof/>
          </w:rPr>
          <w:t>个人资产</w:t>
        </w:r>
        <w:r w:rsidR="009C74F0">
          <w:rPr>
            <w:noProof/>
            <w:webHidden/>
          </w:rPr>
          <w:tab/>
        </w:r>
        <w:r w:rsidR="009C74F0">
          <w:rPr>
            <w:noProof/>
            <w:webHidden/>
          </w:rPr>
          <w:fldChar w:fldCharType="begin"/>
        </w:r>
        <w:r w:rsidR="009C74F0">
          <w:rPr>
            <w:noProof/>
            <w:webHidden/>
          </w:rPr>
          <w:instrText xml:space="preserve"> PAGEREF _Toc491177932 \h </w:instrText>
        </w:r>
        <w:r w:rsidR="009C74F0">
          <w:rPr>
            <w:noProof/>
            <w:webHidden/>
          </w:rPr>
        </w:r>
        <w:r w:rsidR="009C74F0">
          <w:rPr>
            <w:noProof/>
            <w:webHidden/>
          </w:rPr>
          <w:fldChar w:fldCharType="separate"/>
        </w:r>
        <w:r w:rsidR="009C74F0">
          <w:rPr>
            <w:noProof/>
            <w:webHidden/>
          </w:rPr>
          <w:t>17</w:t>
        </w:r>
        <w:r w:rsidR="009C74F0">
          <w:rPr>
            <w:noProof/>
            <w:webHidden/>
          </w:rPr>
          <w:fldChar w:fldCharType="end"/>
        </w:r>
      </w:hyperlink>
    </w:p>
    <w:p w14:paraId="29B2D82B" w14:textId="41F505AE"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33" w:history="1">
        <w:r w:rsidR="009C74F0" w:rsidRPr="00E17E7A">
          <w:rPr>
            <w:rStyle w:val="a9"/>
            <w:noProof/>
          </w:rPr>
          <w:t>4.1.</w:t>
        </w:r>
        <w:r w:rsidR="009C74F0">
          <w:rPr>
            <w:rFonts w:asciiTheme="minorHAnsi" w:eastAsiaTheme="minorEastAsia" w:hAnsiTheme="minorHAnsi" w:cstheme="minorBidi"/>
            <w:noProof/>
            <w:color w:val="auto"/>
            <w:kern w:val="2"/>
            <w:sz w:val="21"/>
            <w:lang w:val="en-US"/>
          </w:rPr>
          <w:tab/>
        </w:r>
        <w:r w:rsidR="009C74F0" w:rsidRPr="00E17E7A">
          <w:rPr>
            <w:rStyle w:val="a9"/>
            <w:noProof/>
          </w:rPr>
          <w:t>导出</w:t>
        </w:r>
        <w:r w:rsidR="009C74F0">
          <w:rPr>
            <w:noProof/>
            <w:webHidden/>
          </w:rPr>
          <w:tab/>
        </w:r>
        <w:r w:rsidR="009C74F0">
          <w:rPr>
            <w:noProof/>
            <w:webHidden/>
          </w:rPr>
          <w:fldChar w:fldCharType="begin"/>
        </w:r>
        <w:r w:rsidR="009C74F0">
          <w:rPr>
            <w:noProof/>
            <w:webHidden/>
          </w:rPr>
          <w:instrText xml:space="preserve"> PAGEREF _Toc491177933 \h </w:instrText>
        </w:r>
        <w:r w:rsidR="009C74F0">
          <w:rPr>
            <w:noProof/>
            <w:webHidden/>
          </w:rPr>
        </w:r>
        <w:r w:rsidR="009C74F0">
          <w:rPr>
            <w:noProof/>
            <w:webHidden/>
          </w:rPr>
          <w:fldChar w:fldCharType="separate"/>
        </w:r>
        <w:r w:rsidR="009C74F0">
          <w:rPr>
            <w:noProof/>
            <w:webHidden/>
          </w:rPr>
          <w:t>17</w:t>
        </w:r>
        <w:r w:rsidR="009C74F0">
          <w:rPr>
            <w:noProof/>
            <w:webHidden/>
          </w:rPr>
          <w:fldChar w:fldCharType="end"/>
        </w:r>
      </w:hyperlink>
    </w:p>
    <w:p w14:paraId="4D1BB9F2" w14:textId="1219B2B7"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34" w:history="1">
        <w:r w:rsidR="009C74F0" w:rsidRPr="00E17E7A">
          <w:rPr>
            <w:rStyle w:val="a9"/>
            <w:noProof/>
          </w:rPr>
          <w:t>4.2.</w:t>
        </w:r>
        <w:r w:rsidR="009C74F0">
          <w:rPr>
            <w:rFonts w:asciiTheme="minorHAnsi" w:eastAsiaTheme="minorEastAsia" w:hAnsiTheme="minorHAnsi" w:cstheme="minorBidi"/>
            <w:noProof/>
            <w:color w:val="auto"/>
            <w:kern w:val="2"/>
            <w:sz w:val="21"/>
            <w:lang w:val="en-US"/>
          </w:rPr>
          <w:tab/>
        </w:r>
        <w:r w:rsidR="009C74F0" w:rsidRPr="00E17E7A">
          <w:rPr>
            <w:rStyle w:val="a9"/>
            <w:noProof/>
          </w:rPr>
          <w:t>打印条码</w:t>
        </w:r>
        <w:r w:rsidR="009C74F0">
          <w:rPr>
            <w:noProof/>
            <w:webHidden/>
          </w:rPr>
          <w:tab/>
        </w:r>
        <w:r w:rsidR="009C74F0">
          <w:rPr>
            <w:noProof/>
            <w:webHidden/>
          </w:rPr>
          <w:fldChar w:fldCharType="begin"/>
        </w:r>
        <w:r w:rsidR="009C74F0">
          <w:rPr>
            <w:noProof/>
            <w:webHidden/>
          </w:rPr>
          <w:instrText xml:space="preserve"> PAGEREF _Toc491177934 \h </w:instrText>
        </w:r>
        <w:r w:rsidR="009C74F0">
          <w:rPr>
            <w:noProof/>
            <w:webHidden/>
          </w:rPr>
        </w:r>
        <w:r w:rsidR="009C74F0">
          <w:rPr>
            <w:noProof/>
            <w:webHidden/>
          </w:rPr>
          <w:fldChar w:fldCharType="separate"/>
        </w:r>
        <w:r w:rsidR="009C74F0">
          <w:rPr>
            <w:noProof/>
            <w:webHidden/>
          </w:rPr>
          <w:t>18</w:t>
        </w:r>
        <w:r w:rsidR="009C74F0">
          <w:rPr>
            <w:noProof/>
            <w:webHidden/>
          </w:rPr>
          <w:fldChar w:fldCharType="end"/>
        </w:r>
      </w:hyperlink>
    </w:p>
    <w:p w14:paraId="3BB947F7" w14:textId="3BA98320" w:rsidR="009C74F0" w:rsidRDefault="00AF1BA9">
      <w:pPr>
        <w:pStyle w:val="21"/>
        <w:tabs>
          <w:tab w:val="left" w:pos="1680"/>
          <w:tab w:val="right" w:leader="dot" w:pos="9628"/>
        </w:tabs>
        <w:ind w:left="560" w:firstLine="560"/>
        <w:rPr>
          <w:rFonts w:asciiTheme="minorHAnsi" w:eastAsiaTheme="minorEastAsia" w:hAnsiTheme="minorHAnsi" w:cstheme="minorBidi"/>
          <w:noProof/>
          <w:color w:val="auto"/>
          <w:kern w:val="2"/>
          <w:sz w:val="21"/>
          <w:lang w:val="en-US"/>
        </w:rPr>
      </w:pPr>
      <w:hyperlink w:anchor="_Toc491177935" w:history="1">
        <w:r w:rsidR="009C74F0" w:rsidRPr="00E17E7A">
          <w:rPr>
            <w:rStyle w:val="a9"/>
            <w:noProof/>
          </w:rPr>
          <w:t>4.3.</w:t>
        </w:r>
        <w:r w:rsidR="009C74F0">
          <w:rPr>
            <w:rFonts w:asciiTheme="minorHAnsi" w:eastAsiaTheme="minorEastAsia" w:hAnsiTheme="minorHAnsi" w:cstheme="minorBidi"/>
            <w:noProof/>
            <w:color w:val="auto"/>
            <w:kern w:val="2"/>
            <w:sz w:val="21"/>
            <w:lang w:val="en-US"/>
          </w:rPr>
          <w:tab/>
        </w:r>
        <w:r w:rsidR="009C74F0" w:rsidRPr="00E17E7A">
          <w:rPr>
            <w:rStyle w:val="a9"/>
            <w:noProof/>
          </w:rPr>
          <w:t>操作技巧</w:t>
        </w:r>
        <w:r w:rsidR="009C74F0">
          <w:rPr>
            <w:noProof/>
            <w:webHidden/>
          </w:rPr>
          <w:tab/>
        </w:r>
        <w:r w:rsidR="009C74F0">
          <w:rPr>
            <w:noProof/>
            <w:webHidden/>
          </w:rPr>
          <w:fldChar w:fldCharType="begin"/>
        </w:r>
        <w:r w:rsidR="009C74F0">
          <w:rPr>
            <w:noProof/>
            <w:webHidden/>
          </w:rPr>
          <w:instrText xml:space="preserve"> PAGEREF _Toc491177935 \h </w:instrText>
        </w:r>
        <w:r w:rsidR="009C74F0">
          <w:rPr>
            <w:noProof/>
            <w:webHidden/>
          </w:rPr>
        </w:r>
        <w:r w:rsidR="009C74F0">
          <w:rPr>
            <w:noProof/>
            <w:webHidden/>
          </w:rPr>
          <w:fldChar w:fldCharType="separate"/>
        </w:r>
        <w:r w:rsidR="009C74F0">
          <w:rPr>
            <w:noProof/>
            <w:webHidden/>
          </w:rPr>
          <w:t>19</w:t>
        </w:r>
        <w:r w:rsidR="009C74F0">
          <w:rPr>
            <w:noProof/>
            <w:webHidden/>
          </w:rPr>
          <w:fldChar w:fldCharType="end"/>
        </w:r>
      </w:hyperlink>
    </w:p>
    <w:p w14:paraId="4E0A9A68" w14:textId="259D93D8"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6" w:history="1">
        <w:r w:rsidR="009C74F0" w:rsidRPr="00E17E7A">
          <w:rPr>
            <w:rStyle w:val="a9"/>
            <w:noProof/>
          </w:rPr>
          <w:t>4.3.1.</w:t>
        </w:r>
        <w:r w:rsidR="009C74F0">
          <w:rPr>
            <w:rFonts w:asciiTheme="minorHAnsi" w:eastAsiaTheme="minorEastAsia" w:hAnsiTheme="minorHAnsi" w:cstheme="minorBidi"/>
            <w:noProof/>
            <w:color w:val="auto"/>
            <w:kern w:val="2"/>
            <w:sz w:val="21"/>
            <w:lang w:val="en-US"/>
          </w:rPr>
          <w:tab/>
        </w:r>
        <w:r w:rsidR="009C74F0" w:rsidRPr="00E17E7A">
          <w:rPr>
            <w:rStyle w:val="a9"/>
            <w:noProof/>
          </w:rPr>
          <w:t>快速勾选</w:t>
        </w:r>
        <w:r w:rsidR="009C74F0">
          <w:rPr>
            <w:noProof/>
            <w:webHidden/>
          </w:rPr>
          <w:tab/>
        </w:r>
        <w:r w:rsidR="009C74F0">
          <w:rPr>
            <w:noProof/>
            <w:webHidden/>
          </w:rPr>
          <w:fldChar w:fldCharType="begin"/>
        </w:r>
        <w:r w:rsidR="009C74F0">
          <w:rPr>
            <w:noProof/>
            <w:webHidden/>
          </w:rPr>
          <w:instrText xml:space="preserve"> PAGEREF _Toc491177936 \h </w:instrText>
        </w:r>
        <w:r w:rsidR="009C74F0">
          <w:rPr>
            <w:noProof/>
            <w:webHidden/>
          </w:rPr>
        </w:r>
        <w:r w:rsidR="009C74F0">
          <w:rPr>
            <w:noProof/>
            <w:webHidden/>
          </w:rPr>
          <w:fldChar w:fldCharType="separate"/>
        </w:r>
        <w:r w:rsidR="009C74F0">
          <w:rPr>
            <w:noProof/>
            <w:webHidden/>
          </w:rPr>
          <w:t>19</w:t>
        </w:r>
        <w:r w:rsidR="009C74F0">
          <w:rPr>
            <w:noProof/>
            <w:webHidden/>
          </w:rPr>
          <w:fldChar w:fldCharType="end"/>
        </w:r>
      </w:hyperlink>
    </w:p>
    <w:p w14:paraId="07D27328" w14:textId="1D39E0EA" w:rsidR="009C74F0" w:rsidRDefault="00AF1BA9" w:rsidP="009C74F0">
      <w:pPr>
        <w:pStyle w:val="31"/>
        <w:tabs>
          <w:tab w:val="left" w:pos="2305"/>
          <w:tab w:val="right" w:leader="dot" w:pos="9628"/>
        </w:tabs>
        <w:ind w:left="1120" w:firstLineChars="0" w:firstLine="0"/>
        <w:rPr>
          <w:rFonts w:asciiTheme="minorHAnsi" w:eastAsiaTheme="minorEastAsia" w:hAnsiTheme="minorHAnsi" w:cstheme="minorBidi"/>
          <w:noProof/>
          <w:color w:val="auto"/>
          <w:kern w:val="2"/>
          <w:sz w:val="21"/>
          <w:lang w:val="en-US"/>
        </w:rPr>
      </w:pPr>
      <w:hyperlink w:anchor="_Toc491177937" w:history="1">
        <w:r w:rsidR="009C74F0" w:rsidRPr="00E17E7A">
          <w:rPr>
            <w:rStyle w:val="a9"/>
            <w:noProof/>
          </w:rPr>
          <w:t>4.3.2.</w:t>
        </w:r>
        <w:r w:rsidR="009C74F0">
          <w:rPr>
            <w:rFonts w:asciiTheme="minorHAnsi" w:eastAsiaTheme="minorEastAsia" w:hAnsiTheme="minorHAnsi" w:cstheme="minorBidi"/>
            <w:noProof/>
            <w:color w:val="auto"/>
            <w:kern w:val="2"/>
            <w:sz w:val="21"/>
            <w:lang w:val="en-US"/>
          </w:rPr>
          <w:tab/>
        </w:r>
        <w:r w:rsidR="009C74F0" w:rsidRPr="00E17E7A">
          <w:rPr>
            <w:rStyle w:val="a9"/>
            <w:noProof/>
          </w:rPr>
          <w:t>调整单页记录数</w:t>
        </w:r>
        <w:r w:rsidR="009C74F0">
          <w:rPr>
            <w:noProof/>
            <w:webHidden/>
          </w:rPr>
          <w:tab/>
        </w:r>
        <w:r w:rsidR="009C74F0">
          <w:rPr>
            <w:noProof/>
            <w:webHidden/>
          </w:rPr>
          <w:fldChar w:fldCharType="begin"/>
        </w:r>
        <w:r w:rsidR="009C74F0">
          <w:rPr>
            <w:noProof/>
            <w:webHidden/>
          </w:rPr>
          <w:instrText xml:space="preserve"> PAGEREF _Toc491177937 \h </w:instrText>
        </w:r>
        <w:r w:rsidR="009C74F0">
          <w:rPr>
            <w:noProof/>
            <w:webHidden/>
          </w:rPr>
        </w:r>
        <w:r w:rsidR="009C74F0">
          <w:rPr>
            <w:noProof/>
            <w:webHidden/>
          </w:rPr>
          <w:fldChar w:fldCharType="separate"/>
        </w:r>
        <w:r w:rsidR="009C74F0">
          <w:rPr>
            <w:noProof/>
            <w:webHidden/>
          </w:rPr>
          <w:t>19</w:t>
        </w:r>
        <w:r w:rsidR="009C74F0">
          <w:rPr>
            <w:noProof/>
            <w:webHidden/>
          </w:rPr>
          <w:fldChar w:fldCharType="end"/>
        </w:r>
      </w:hyperlink>
    </w:p>
    <w:p w14:paraId="3744CBB6" w14:textId="66037041" w:rsidR="00D46B39" w:rsidRDefault="002B438D" w:rsidP="00D46B39">
      <w:pPr>
        <w:ind w:firstLine="560"/>
      </w:pPr>
      <w:r>
        <w:fldChar w:fldCharType="end"/>
      </w:r>
    </w:p>
    <w:p w14:paraId="6547C88D" w14:textId="77777777" w:rsidR="00D46B39" w:rsidRDefault="00D46B39" w:rsidP="00D46B39">
      <w:pPr>
        <w:ind w:firstLineChars="0" w:firstLine="0"/>
        <w:rPr>
          <w:rFonts w:ascii="宋体" w:hAnsi="宋体"/>
        </w:rPr>
      </w:pPr>
    </w:p>
    <w:p w14:paraId="0DE5B559" w14:textId="77777777" w:rsidR="00D46B39" w:rsidRDefault="00D46B39" w:rsidP="00D46B39">
      <w:pPr>
        <w:ind w:firstLineChars="0" w:firstLine="0"/>
        <w:rPr>
          <w:rFonts w:ascii="宋体" w:hAnsi="宋体"/>
        </w:rPr>
      </w:pPr>
    </w:p>
    <w:p w14:paraId="406ACEEE" w14:textId="77777777" w:rsidR="00D46B39" w:rsidRDefault="00D46B39" w:rsidP="00D46B39">
      <w:pPr>
        <w:ind w:firstLineChars="0" w:firstLine="0"/>
        <w:rPr>
          <w:rFonts w:ascii="宋体" w:hAnsi="宋体"/>
        </w:rPr>
      </w:pPr>
    </w:p>
    <w:p w14:paraId="5C9151C2" w14:textId="77777777" w:rsidR="00D46B39" w:rsidRDefault="00D46B39" w:rsidP="00D46B39">
      <w:pPr>
        <w:ind w:firstLineChars="0" w:firstLine="0"/>
        <w:rPr>
          <w:rFonts w:ascii="宋体" w:hAnsi="宋体"/>
        </w:rPr>
      </w:pPr>
    </w:p>
    <w:p w14:paraId="450B6FFD" w14:textId="04D8256E" w:rsidR="00D46B39" w:rsidRDefault="00D46B39" w:rsidP="00D46B39">
      <w:pPr>
        <w:ind w:firstLineChars="0" w:firstLine="0"/>
        <w:rPr>
          <w:rFonts w:ascii="宋体" w:hAnsi="宋体"/>
        </w:rPr>
      </w:pPr>
    </w:p>
    <w:p w14:paraId="5ABABA59" w14:textId="77777777" w:rsidR="009C74F0" w:rsidRDefault="009C74F0" w:rsidP="002B7ED3">
      <w:pPr>
        <w:pStyle w:val="1"/>
        <w:ind w:left="-140" w:right="-140"/>
        <w:sectPr w:rsidR="009C74F0" w:rsidSect="00083A6B">
          <w:headerReference w:type="default" r:id="rId15"/>
          <w:footerReference w:type="default" r:id="rId16"/>
          <w:pgSz w:w="11906" w:h="16838" w:code="9"/>
          <w:pgMar w:top="1134" w:right="1134" w:bottom="1134" w:left="1134" w:header="595" w:footer="0" w:gutter="0"/>
          <w:cols w:space="425"/>
          <w:docGrid w:linePitch="381"/>
        </w:sectPr>
      </w:pPr>
      <w:bookmarkStart w:id="12" w:name="_Toc491177916"/>
    </w:p>
    <w:p w14:paraId="4109E126" w14:textId="02F060B5" w:rsidR="002B7ED3" w:rsidRDefault="002B7ED3" w:rsidP="002B7ED3">
      <w:pPr>
        <w:pStyle w:val="1"/>
        <w:ind w:left="-140" w:right="-140"/>
      </w:pPr>
      <w:r>
        <w:rPr>
          <w:rFonts w:hint="eastAsia"/>
        </w:rPr>
        <w:lastRenderedPageBreak/>
        <w:t>概述</w:t>
      </w:r>
      <w:bookmarkEnd w:id="12"/>
    </w:p>
    <w:p w14:paraId="728AA1F8" w14:textId="570E06E4" w:rsidR="0067623F" w:rsidRDefault="002B7ED3" w:rsidP="0067623F">
      <w:pPr>
        <w:ind w:firstLine="560"/>
      </w:pPr>
      <w:r>
        <w:rPr>
          <w:rFonts w:hint="eastAsia"/>
        </w:rPr>
        <w:t>本文档用于全校普通用户查看，主要针对常用的</w:t>
      </w:r>
      <w:r w:rsidRPr="00474A9C">
        <w:rPr>
          <w:rStyle w:val="aff6"/>
          <w:rFonts w:hint="eastAsia"/>
        </w:rPr>
        <w:t>报账</w:t>
      </w:r>
      <w:r>
        <w:rPr>
          <w:rFonts w:hint="eastAsia"/>
        </w:rPr>
        <w:t>及资产</w:t>
      </w:r>
      <w:r w:rsidRPr="00474A9C">
        <w:rPr>
          <w:rStyle w:val="aff6"/>
          <w:rFonts w:hint="eastAsia"/>
        </w:rPr>
        <w:t>变动申请</w:t>
      </w:r>
      <w:r>
        <w:rPr>
          <w:rFonts w:hint="eastAsia"/>
        </w:rPr>
        <w:t>业务做操作</w:t>
      </w:r>
      <w:bookmarkStart w:id="13" w:name="_Toc26045"/>
      <w:bookmarkStart w:id="14" w:name="_Toc10349"/>
      <w:bookmarkStart w:id="15" w:name="_Toc30929"/>
      <w:r>
        <w:rPr>
          <w:rFonts w:hint="eastAsia"/>
        </w:rPr>
        <w:t>说明。系统建议</w:t>
      </w:r>
      <w:r w:rsidR="003854F5">
        <w:rPr>
          <w:rFonts w:hint="eastAsia"/>
        </w:rPr>
        <w:t>使用浏览器</w:t>
      </w:r>
      <w:r w:rsidR="003854F5">
        <w:rPr>
          <w:rFonts w:hint="eastAsia"/>
        </w:rPr>
        <w:t>IE</w:t>
      </w:r>
      <w:r w:rsidR="003854F5">
        <w:rPr>
          <w:rFonts w:hint="eastAsia"/>
        </w:rPr>
        <w:t>（</w:t>
      </w:r>
      <w:r w:rsidR="003854F5">
        <w:rPr>
          <w:rFonts w:hint="eastAsia"/>
        </w:rPr>
        <w:t>9</w:t>
      </w:r>
      <w:r w:rsidR="003854F5">
        <w:rPr>
          <w:rFonts w:hint="eastAsia"/>
        </w:rPr>
        <w:t>以上）、</w:t>
      </w:r>
      <w:r>
        <w:rPr>
          <w:rFonts w:hint="eastAsia"/>
        </w:rPr>
        <w:t>Fi</w:t>
      </w:r>
      <w:r w:rsidR="003854F5">
        <w:t>reFox</w:t>
      </w:r>
      <w:r w:rsidR="003854F5">
        <w:rPr>
          <w:rFonts w:hint="eastAsia"/>
        </w:rPr>
        <w:t>、</w:t>
      </w:r>
      <w:r>
        <w:rPr>
          <w:rFonts w:hint="eastAsia"/>
        </w:rPr>
        <w:t>Chrome</w:t>
      </w:r>
      <w:r w:rsidR="003854F5">
        <w:rPr>
          <w:rFonts w:hint="eastAsia"/>
        </w:rPr>
        <w:t>。</w:t>
      </w:r>
    </w:p>
    <w:p w14:paraId="044487F8" w14:textId="14F3C020" w:rsidR="0067623F" w:rsidRDefault="003A2690" w:rsidP="003A2690">
      <w:pPr>
        <w:ind w:firstLine="560"/>
      </w:pPr>
      <w:r>
        <w:rPr>
          <w:rFonts w:hint="eastAsia"/>
        </w:rPr>
        <w:t>全文</w:t>
      </w:r>
      <w:r w:rsidR="0067623F">
        <w:rPr>
          <w:rFonts w:hint="eastAsia"/>
        </w:rPr>
        <w:t>仅对整体</w:t>
      </w:r>
      <w:proofErr w:type="gramStart"/>
      <w:r w:rsidR="0067623F">
        <w:rPr>
          <w:rFonts w:hint="eastAsia"/>
        </w:rPr>
        <w:t>操作做</w:t>
      </w:r>
      <w:proofErr w:type="gramEnd"/>
      <w:r w:rsidR="0067623F">
        <w:rPr>
          <w:rFonts w:hint="eastAsia"/>
        </w:rPr>
        <w:t>简要说明，涉及具体细节，可点击相应页面右上方帮助按钮。</w:t>
      </w:r>
      <w:r>
        <w:rPr>
          <w:rFonts w:hint="eastAsia"/>
        </w:rPr>
        <w:t>如下图报账单编辑页面，右上角配有帮助图标，通过点击该图标即可出现</w:t>
      </w:r>
      <w:r w:rsidRPr="003A2690">
        <w:rPr>
          <w:rStyle w:val="aff6"/>
          <w:rFonts w:hint="eastAsia"/>
        </w:rPr>
        <w:t>对应资产类型</w:t>
      </w:r>
      <w:r>
        <w:rPr>
          <w:rFonts w:hint="eastAsia"/>
        </w:rPr>
        <w:t>的具体说明。</w:t>
      </w:r>
    </w:p>
    <w:p w14:paraId="53CA3091" w14:textId="51BED06A" w:rsidR="00474A9C" w:rsidRDefault="003A2690" w:rsidP="00191997">
      <w:pPr>
        <w:ind w:firstLineChars="0" w:firstLine="0"/>
        <w:jc w:val="center"/>
      </w:pPr>
      <w:r>
        <w:rPr>
          <w:noProof/>
          <w:lang w:val="en-US"/>
        </w:rPr>
        <w:drawing>
          <wp:inline distT="0" distB="0" distL="0" distR="0" wp14:anchorId="736EB935" wp14:editId="2FD25535">
            <wp:extent cx="5864772" cy="1577854"/>
            <wp:effectExtent l="133350" t="133350" r="136525" b="13716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68386" cy="1578826"/>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3285398F" w14:textId="77FF2C10" w:rsidR="00474A9C" w:rsidRDefault="00474A9C" w:rsidP="00474A9C">
      <w:pPr>
        <w:pStyle w:val="a"/>
        <w:sectPr w:rsidR="00474A9C" w:rsidSect="00083A6B">
          <w:pgSz w:w="11906" w:h="16838" w:code="9"/>
          <w:pgMar w:top="1134" w:right="1134" w:bottom="1134" w:left="1134" w:header="595" w:footer="0" w:gutter="0"/>
          <w:cols w:space="425"/>
          <w:docGrid w:linePitch="381"/>
        </w:sectPr>
      </w:pPr>
      <w:r>
        <w:rPr>
          <w:rFonts w:hint="eastAsia"/>
        </w:rPr>
        <w:t>帮助</w:t>
      </w:r>
    </w:p>
    <w:bookmarkEnd w:id="13"/>
    <w:bookmarkEnd w:id="14"/>
    <w:bookmarkEnd w:id="15"/>
    <w:p w14:paraId="63F85C37" w14:textId="77777777" w:rsidR="008D1C54" w:rsidRDefault="008D1C54" w:rsidP="00D46B39">
      <w:pPr>
        <w:pStyle w:val="1"/>
        <w:ind w:left="-140" w:right="-140"/>
        <w:sectPr w:rsidR="008D1C54" w:rsidSect="00083A6B">
          <w:headerReference w:type="default" r:id="rId18"/>
          <w:footerReference w:type="default" r:id="rId19"/>
          <w:pgSz w:w="11906" w:h="16838" w:code="9"/>
          <w:pgMar w:top="1134" w:right="1134" w:bottom="1134" w:left="1134" w:header="595" w:footer="0" w:gutter="0"/>
          <w:cols w:space="425"/>
          <w:docGrid w:linePitch="381"/>
        </w:sectPr>
      </w:pPr>
    </w:p>
    <w:p w14:paraId="65297FF7" w14:textId="17E5BFB6" w:rsidR="00D46B39" w:rsidRDefault="00D46B39" w:rsidP="00D46B39">
      <w:pPr>
        <w:pStyle w:val="1"/>
        <w:ind w:left="-140" w:right="-140"/>
      </w:pPr>
      <w:bookmarkStart w:id="16" w:name="_Toc491177917"/>
      <w:r>
        <w:rPr>
          <w:rFonts w:hint="eastAsia"/>
        </w:rPr>
        <w:lastRenderedPageBreak/>
        <w:t>入账</w:t>
      </w:r>
      <w:bookmarkEnd w:id="16"/>
    </w:p>
    <w:p w14:paraId="041F18ED" w14:textId="77777777" w:rsidR="00D46B39" w:rsidRPr="00F26271" w:rsidRDefault="00D46B39" w:rsidP="00D46B39">
      <w:pPr>
        <w:pStyle w:val="2"/>
        <w:ind w:left="-28" w:right="-56"/>
      </w:pPr>
      <w:r>
        <w:t xml:space="preserve">  </w:t>
      </w:r>
      <w:bookmarkStart w:id="17" w:name="_Toc491177918"/>
      <w:r>
        <w:rPr>
          <w:rFonts w:hint="eastAsia"/>
        </w:rPr>
        <w:t>概述</w:t>
      </w:r>
      <w:bookmarkEnd w:id="17"/>
    </w:p>
    <w:p w14:paraId="380BE8AE" w14:textId="77777777" w:rsidR="00D46B39" w:rsidRDefault="00D46B39" w:rsidP="00D46B39">
      <w:pPr>
        <w:ind w:firstLine="560"/>
      </w:pPr>
      <w:r>
        <w:rPr>
          <w:rFonts w:hint="eastAsia"/>
        </w:rPr>
        <w:t>入账管理主要提供用户报账单填写、查询、打印等报账</w:t>
      </w:r>
      <w:proofErr w:type="gramStart"/>
      <w:r>
        <w:rPr>
          <w:rFonts w:hint="eastAsia"/>
        </w:rPr>
        <w:t>单管理</w:t>
      </w:r>
      <w:proofErr w:type="gramEnd"/>
      <w:r>
        <w:rPr>
          <w:rFonts w:hint="eastAsia"/>
        </w:rPr>
        <w:t>功能，如下图所示，在办事大厅点击</w:t>
      </w:r>
      <w:r w:rsidRPr="00DD1064">
        <w:rPr>
          <w:rFonts w:hint="eastAsia"/>
          <w:b/>
        </w:rPr>
        <w:t>“</w:t>
      </w:r>
      <w:r w:rsidRPr="00DD1064">
        <w:rPr>
          <w:rStyle w:val="aff6"/>
          <w:rFonts w:hint="eastAsia"/>
        </w:rPr>
        <w:t>入账</w:t>
      </w:r>
      <w:r w:rsidRPr="00DD1064">
        <w:rPr>
          <w:rFonts w:hint="eastAsia"/>
          <w:b/>
        </w:rPr>
        <w:t>”</w:t>
      </w:r>
      <w:r>
        <w:rPr>
          <w:rFonts w:hint="eastAsia"/>
        </w:rPr>
        <w:t>图标即可进入报账单填写页面。</w:t>
      </w:r>
    </w:p>
    <w:p w14:paraId="3BEA37F9" w14:textId="77777777" w:rsidR="00D46B39" w:rsidRDefault="00D46B39" w:rsidP="00474A9C">
      <w:pPr>
        <w:pStyle w:val="a1"/>
        <w:ind w:firstLineChars="0" w:firstLine="0"/>
        <w:jc w:val="center"/>
      </w:pPr>
      <w:r>
        <w:rPr>
          <w:noProof/>
          <w:lang w:val="en-US"/>
        </w:rPr>
        <w:drawing>
          <wp:inline distT="0" distB="0" distL="0" distR="0" wp14:anchorId="4F759886" wp14:editId="166C3F16">
            <wp:extent cx="5759450" cy="2370455"/>
            <wp:effectExtent l="133350" t="133350" r="146050" b="14414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59450" cy="237045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2372205A" w14:textId="77777777" w:rsidR="00D46B39" w:rsidRDefault="00D46B39" w:rsidP="008D1C54">
      <w:pPr>
        <w:pStyle w:val="a"/>
      </w:pPr>
      <w:r>
        <w:rPr>
          <w:rFonts w:hint="eastAsia"/>
        </w:rPr>
        <w:t>办事大厅</w:t>
      </w:r>
      <w:r>
        <w:rPr>
          <w:rFonts w:hint="eastAsia"/>
        </w:rPr>
        <w:t>-</w:t>
      </w:r>
      <w:r>
        <w:rPr>
          <w:rFonts w:hint="eastAsia"/>
        </w:rPr>
        <w:t>入账</w:t>
      </w:r>
    </w:p>
    <w:p w14:paraId="6C4FEED0" w14:textId="77777777" w:rsidR="00D46B39" w:rsidRPr="00FC247D" w:rsidRDefault="00D46B39" w:rsidP="00D46B39">
      <w:pPr>
        <w:ind w:firstLineChars="0" w:firstLine="420"/>
        <w:rPr>
          <w:b/>
        </w:rPr>
      </w:pPr>
      <w:r>
        <w:rPr>
          <w:rFonts w:hint="eastAsia"/>
        </w:rPr>
        <w:t>整体报账流程如下图所示：用户填写完报账单提交</w:t>
      </w:r>
      <w:proofErr w:type="gramStart"/>
      <w:r>
        <w:rPr>
          <w:rFonts w:hint="eastAsia"/>
        </w:rPr>
        <w:t>至资产</w:t>
      </w:r>
      <w:proofErr w:type="gramEnd"/>
      <w:r>
        <w:rPr>
          <w:rFonts w:hint="eastAsia"/>
        </w:rPr>
        <w:t>管理员审批。若审批不通过则会驳回，申请人需重新修改后，再次提交；审批通过，用户即可打印报账单并携带其他报账所需相关材料至财务处报账。</w:t>
      </w:r>
    </w:p>
    <w:p w14:paraId="5189A4C3" w14:textId="77777777" w:rsidR="00D46B39" w:rsidRPr="00677720" w:rsidRDefault="00D46B39" w:rsidP="00070D2C">
      <w:pPr>
        <w:pStyle w:val="a1"/>
        <w:ind w:firstLineChars="0" w:firstLine="0"/>
        <w:jc w:val="center"/>
        <w:rPr>
          <w:b/>
        </w:rPr>
      </w:pPr>
      <w:r>
        <w:rPr>
          <w:noProof/>
          <w:lang w:val="en-US"/>
        </w:rPr>
        <w:drawing>
          <wp:inline distT="0" distB="0" distL="0" distR="0" wp14:anchorId="78FCCB32" wp14:editId="756AA73B">
            <wp:extent cx="5274310" cy="2097405"/>
            <wp:effectExtent l="133350" t="133350" r="135890" b="131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09740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2882A8C7" w14:textId="77777777" w:rsidR="00D46B39" w:rsidRPr="000A40FA" w:rsidRDefault="00D46B39" w:rsidP="008D1C54">
      <w:pPr>
        <w:pStyle w:val="a"/>
      </w:pPr>
      <w:r>
        <w:rPr>
          <w:rFonts w:hint="eastAsia"/>
        </w:rPr>
        <w:t>报账流程</w:t>
      </w:r>
    </w:p>
    <w:p w14:paraId="3791AF43" w14:textId="6258EBE6" w:rsidR="00D46B39" w:rsidRDefault="00D46B39" w:rsidP="00D46B39">
      <w:pPr>
        <w:pStyle w:val="2"/>
        <w:ind w:left="-28" w:right="-56"/>
      </w:pPr>
      <w:bookmarkStart w:id="18" w:name="_Toc14098"/>
      <w:bookmarkStart w:id="19" w:name="_Toc12638"/>
      <w:bookmarkStart w:id="20" w:name="_Toc17989"/>
      <w:r>
        <w:rPr>
          <w:rFonts w:hint="eastAsia"/>
        </w:rPr>
        <w:t xml:space="preserve">  </w:t>
      </w:r>
      <w:bookmarkStart w:id="21" w:name="_Toc491177919"/>
      <w:bookmarkEnd w:id="18"/>
      <w:bookmarkEnd w:id="19"/>
      <w:bookmarkEnd w:id="20"/>
      <w:r>
        <w:rPr>
          <w:rFonts w:hint="eastAsia"/>
        </w:rPr>
        <w:t>报账单填写说明</w:t>
      </w:r>
      <w:bookmarkEnd w:id="21"/>
    </w:p>
    <w:p w14:paraId="6AFD766D" w14:textId="388C1BB9" w:rsidR="00D46B39" w:rsidRDefault="00D46B39" w:rsidP="00D46B39">
      <w:pPr>
        <w:ind w:firstLineChars="0" w:firstLine="420"/>
      </w:pPr>
      <w:r>
        <w:rPr>
          <w:rFonts w:hint="eastAsia"/>
        </w:rPr>
        <w:lastRenderedPageBreak/>
        <w:t>如下图所示，</w:t>
      </w:r>
      <w:r w:rsidR="002B7ED3">
        <w:rPr>
          <w:rFonts w:hint="eastAsia"/>
        </w:rPr>
        <w:t>进入报账单填写界面；</w:t>
      </w:r>
    </w:p>
    <w:p w14:paraId="18B532AE" w14:textId="6046A344" w:rsidR="00D46B39" w:rsidRPr="00BE7DDE" w:rsidRDefault="00D46B39" w:rsidP="00895EA8">
      <w:pPr>
        <w:ind w:firstLineChars="0" w:firstLine="0"/>
        <w:jc w:val="center"/>
        <w:rPr>
          <w14:shadow w14:blurRad="63500" w14:dist="50800" w14:dir="5400000" w14:sx="0" w14:sy="0" w14:kx="0" w14:ky="0" w14:algn="none">
            <w14:srgbClr w14:val="000000">
              <w14:alpha w14:val="50000"/>
            </w14:srgbClr>
          </w14:shadow>
        </w:rPr>
      </w:pPr>
      <w:r>
        <w:rPr>
          <w:noProof/>
          <w:lang w:val="en-US"/>
        </w:rPr>
        <w:drawing>
          <wp:inline distT="0" distB="0" distL="0" distR="0" wp14:anchorId="12250AB1" wp14:editId="3A64ED01">
            <wp:extent cx="5759450" cy="2400300"/>
            <wp:effectExtent l="133350" t="133350" r="146050" b="13335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59450" cy="240030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11377E57" w14:textId="5184F5F5" w:rsidR="008D1C54" w:rsidRPr="008D1C54" w:rsidRDefault="008D1C54" w:rsidP="008D1C54">
      <w:pPr>
        <w:pStyle w:val="a"/>
      </w:pPr>
      <w:r>
        <w:rPr>
          <w:rFonts w:hint="eastAsia"/>
        </w:rPr>
        <w:t>报账单填写</w:t>
      </w:r>
    </w:p>
    <w:p w14:paraId="74DC9403" w14:textId="0811BBB4" w:rsidR="008D1C54" w:rsidRPr="000A40FA" w:rsidRDefault="008D1C54" w:rsidP="008D1C54">
      <w:pPr>
        <w:pStyle w:val="3"/>
        <w:ind w:left="-28"/>
      </w:pPr>
      <w:bookmarkStart w:id="22" w:name="_Toc491177920"/>
      <w:r>
        <w:rPr>
          <w:rFonts w:hint="eastAsia"/>
        </w:rPr>
        <w:t>填写步骤</w:t>
      </w:r>
      <w:bookmarkEnd w:id="22"/>
    </w:p>
    <w:p w14:paraId="342B5D79" w14:textId="7D0F9878" w:rsidR="00D46B39" w:rsidRDefault="00D46B39" w:rsidP="008E2DB3">
      <w:pPr>
        <w:pStyle w:val="a1"/>
        <w:widowControl w:val="0"/>
        <w:numPr>
          <w:ilvl w:val="0"/>
          <w:numId w:val="4"/>
        </w:numPr>
        <w:spacing w:before="0" w:after="0" w:line="240" w:lineRule="auto"/>
        <w:ind w:left="0" w:firstLineChars="0" w:hanging="567"/>
      </w:pPr>
      <w:r>
        <w:rPr>
          <w:rFonts w:hint="eastAsia"/>
        </w:rPr>
        <w:t>第一步：如下图所示，选择</w:t>
      </w:r>
      <w:r w:rsidRPr="00DD1064">
        <w:rPr>
          <w:rStyle w:val="aff6"/>
          <w:rFonts w:hint="eastAsia"/>
        </w:rPr>
        <w:t>报账单类型</w:t>
      </w:r>
      <w:r w:rsidRPr="00DA3EA5">
        <w:rPr>
          <w:rFonts w:hint="eastAsia"/>
        </w:rPr>
        <w:t>；</w:t>
      </w:r>
    </w:p>
    <w:p w14:paraId="7EADB3B5" w14:textId="77777777" w:rsidR="00D46B39" w:rsidRDefault="00D46B39" w:rsidP="00895EA8">
      <w:pPr>
        <w:ind w:firstLineChars="0" w:firstLine="0"/>
        <w:jc w:val="center"/>
      </w:pPr>
      <w:r>
        <w:rPr>
          <w:noProof/>
          <w:lang w:val="en-US"/>
        </w:rPr>
        <w:drawing>
          <wp:inline distT="0" distB="0" distL="0" distR="0" wp14:anchorId="586B520F" wp14:editId="6206B0FE">
            <wp:extent cx="5274310" cy="1457960"/>
            <wp:effectExtent l="133350" t="133350" r="135890" b="142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274310" cy="145796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68D43544" w14:textId="77777777" w:rsidR="00D46B39" w:rsidRPr="008D1C54" w:rsidRDefault="00D46B39" w:rsidP="008D1C54">
      <w:pPr>
        <w:pStyle w:val="a"/>
      </w:pPr>
      <w:r w:rsidRPr="008D1C54">
        <w:rPr>
          <w:rFonts w:hint="eastAsia"/>
        </w:rPr>
        <w:t>选择报账单类型</w:t>
      </w:r>
    </w:p>
    <w:p w14:paraId="6583C518" w14:textId="63362053" w:rsidR="00D46B39" w:rsidRPr="008D1C54" w:rsidRDefault="00D46B39" w:rsidP="008E2DB3">
      <w:pPr>
        <w:pStyle w:val="a1"/>
        <w:widowControl w:val="0"/>
        <w:numPr>
          <w:ilvl w:val="0"/>
          <w:numId w:val="4"/>
        </w:numPr>
        <w:spacing w:before="0" w:after="0" w:line="240" w:lineRule="auto"/>
        <w:ind w:left="0" w:firstLineChars="0" w:hanging="567"/>
      </w:pPr>
      <w:r>
        <w:rPr>
          <w:rFonts w:hint="eastAsia"/>
        </w:rPr>
        <w:t>第二步：提取申购单</w:t>
      </w:r>
      <w:r w:rsidR="008D1C54">
        <w:rPr>
          <w:rFonts w:hint="eastAsia"/>
        </w:rPr>
        <w:t>。</w:t>
      </w:r>
      <w:r>
        <w:rPr>
          <w:rFonts w:hint="eastAsia"/>
        </w:rPr>
        <w:t>提取申购单分两步操作，首先点击</w:t>
      </w:r>
      <w:r w:rsidRPr="00DD1064">
        <w:rPr>
          <w:rStyle w:val="aff6"/>
          <w:rFonts w:hint="eastAsia"/>
        </w:rPr>
        <w:t>提取申购单</w:t>
      </w:r>
      <w:r w:rsidRPr="00DA3EA5">
        <w:rPr>
          <w:rFonts w:hint="eastAsia"/>
        </w:rPr>
        <w:t>按钮</w:t>
      </w:r>
      <w:r>
        <w:rPr>
          <w:rFonts w:hint="eastAsia"/>
        </w:rPr>
        <w:t>，在</w:t>
      </w:r>
      <w:r w:rsidRPr="00DA3EA5">
        <w:rPr>
          <w:rFonts w:hint="eastAsia"/>
        </w:rPr>
        <w:t>弹出</w:t>
      </w:r>
      <w:r>
        <w:rPr>
          <w:rFonts w:hint="eastAsia"/>
        </w:rPr>
        <w:t>的</w:t>
      </w:r>
      <w:r w:rsidRPr="00DA3EA5">
        <w:rPr>
          <w:rFonts w:hint="eastAsia"/>
        </w:rPr>
        <w:t>申购单列表</w:t>
      </w:r>
      <w:r>
        <w:rPr>
          <w:rFonts w:hint="eastAsia"/>
        </w:rPr>
        <w:t>窗口中，点击右侧</w:t>
      </w:r>
      <w:r w:rsidRPr="00DD1064">
        <w:rPr>
          <w:rStyle w:val="aff6"/>
          <w:rFonts w:hint="eastAsia"/>
        </w:rPr>
        <w:t>提取</w:t>
      </w:r>
      <w:r>
        <w:rPr>
          <w:rFonts w:hint="eastAsia"/>
        </w:rPr>
        <w:t>按钮，将相应申购子单信息提取到报账单页面；</w:t>
      </w:r>
    </w:p>
    <w:p w14:paraId="0B2D10E6" w14:textId="77777777" w:rsidR="00D46B39" w:rsidRDefault="00D46B39" w:rsidP="00895EA8">
      <w:pPr>
        <w:ind w:firstLineChars="0" w:firstLine="0"/>
        <w:jc w:val="center"/>
      </w:pPr>
      <w:r>
        <w:rPr>
          <w:noProof/>
          <w:lang w:val="en-US"/>
        </w:rPr>
        <w:drawing>
          <wp:inline distT="0" distB="0" distL="0" distR="0" wp14:anchorId="04732FE9" wp14:editId="409DB2C1">
            <wp:extent cx="5274310" cy="1458595"/>
            <wp:effectExtent l="133350" t="133350" r="135890" b="1416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45859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5AEDFF9A" w14:textId="77777777" w:rsidR="00D46B39" w:rsidRPr="00677720" w:rsidRDefault="00D46B39" w:rsidP="008D1C54">
      <w:pPr>
        <w:pStyle w:val="a"/>
      </w:pPr>
      <w:r>
        <w:rPr>
          <w:rFonts w:hint="eastAsia"/>
        </w:rPr>
        <w:lastRenderedPageBreak/>
        <w:t>提取申购单</w:t>
      </w:r>
      <w:r>
        <w:t>STEP1</w:t>
      </w:r>
    </w:p>
    <w:p w14:paraId="77738BB0" w14:textId="77777777" w:rsidR="00D46B39" w:rsidRDefault="00D46B39" w:rsidP="00895EA8">
      <w:pPr>
        <w:ind w:firstLineChars="0" w:firstLine="0"/>
        <w:jc w:val="center"/>
      </w:pPr>
      <w:r>
        <w:rPr>
          <w:noProof/>
          <w:lang w:val="en-US"/>
        </w:rPr>
        <w:drawing>
          <wp:inline distT="0" distB="0" distL="0" distR="0" wp14:anchorId="25E66495" wp14:editId="1BE0E167">
            <wp:extent cx="5274310" cy="1109345"/>
            <wp:effectExtent l="133350" t="133350" r="135890" b="128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11093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26C2C97D" w14:textId="77777777" w:rsidR="00D46B39" w:rsidRDefault="00D46B39" w:rsidP="008D1C54">
      <w:pPr>
        <w:pStyle w:val="a"/>
      </w:pPr>
      <w:r>
        <w:rPr>
          <w:rFonts w:hint="eastAsia"/>
        </w:rPr>
        <w:t>提取申购单</w:t>
      </w:r>
      <w:r>
        <w:t>STEP2</w:t>
      </w:r>
    </w:p>
    <w:p w14:paraId="19B87F47" w14:textId="77777777" w:rsidR="00D46B39" w:rsidRDefault="00D46B39" w:rsidP="008E2DB3">
      <w:pPr>
        <w:pStyle w:val="a1"/>
        <w:widowControl w:val="0"/>
        <w:numPr>
          <w:ilvl w:val="0"/>
          <w:numId w:val="4"/>
        </w:numPr>
        <w:spacing w:before="0" w:after="0" w:line="240" w:lineRule="auto"/>
        <w:ind w:left="0" w:firstLineChars="0" w:hanging="567"/>
      </w:pPr>
      <w:r>
        <w:rPr>
          <w:rFonts w:hint="eastAsia"/>
        </w:rPr>
        <w:t>第三步：填写报账单详情，报账单填写界面分四部分：申购信息、必填信息、其他补充信息、填写人信息。</w:t>
      </w:r>
    </w:p>
    <w:p w14:paraId="1462007D" w14:textId="67E38FA5" w:rsidR="00D46B39" w:rsidRDefault="00D46B39" w:rsidP="008E2DB3">
      <w:pPr>
        <w:pStyle w:val="a1"/>
        <w:widowControl w:val="0"/>
        <w:numPr>
          <w:ilvl w:val="0"/>
          <w:numId w:val="3"/>
        </w:numPr>
        <w:spacing w:before="0" w:after="0" w:line="240" w:lineRule="auto"/>
        <w:ind w:leftChars="-152" w:left="0" w:hangingChars="152" w:hanging="426"/>
        <w:jc w:val="both"/>
      </w:pPr>
      <w:r w:rsidRPr="009B08EA">
        <w:rPr>
          <w:rFonts w:hint="eastAsia"/>
          <w:b/>
          <w:color w:val="5B9BD5" w:themeColor="accent1"/>
        </w:rPr>
        <w:t>申购信息</w:t>
      </w:r>
      <w:r>
        <w:rPr>
          <w:rFonts w:hint="eastAsia"/>
        </w:rPr>
        <w:t>：用户提取申购子单后自动填充，无需用户再次输入，如下图所示，显示的是前述第二步提取到的申购子单信息；</w:t>
      </w:r>
    </w:p>
    <w:p w14:paraId="0EB975DC" w14:textId="77777777" w:rsidR="00D46B39" w:rsidRDefault="00D46B39" w:rsidP="00895EA8">
      <w:pPr>
        <w:ind w:firstLineChars="0" w:firstLine="0"/>
        <w:jc w:val="center"/>
      </w:pPr>
      <w:r>
        <w:rPr>
          <w:noProof/>
          <w:lang w:val="en-US"/>
        </w:rPr>
        <w:drawing>
          <wp:inline distT="0" distB="0" distL="0" distR="0" wp14:anchorId="22A55832" wp14:editId="06F73B28">
            <wp:extent cx="5274310" cy="1165225"/>
            <wp:effectExtent l="133350" t="133350" r="135890" b="13017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116522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63BABF1" w14:textId="3F2B43EC" w:rsidR="00D46B39" w:rsidRPr="00DD1064" w:rsidRDefault="00DD1064" w:rsidP="00DD1064">
      <w:pPr>
        <w:pStyle w:val="a"/>
        <w:ind w:hanging="420"/>
      </w:pPr>
      <w:r>
        <w:rPr>
          <w:rFonts w:hint="eastAsia"/>
        </w:rPr>
        <w:t>申购信息</w:t>
      </w:r>
    </w:p>
    <w:p w14:paraId="3FA92815" w14:textId="1C0C600C" w:rsidR="00D46B39" w:rsidRPr="00DD1064" w:rsidRDefault="00D46B39" w:rsidP="008E2DB3">
      <w:pPr>
        <w:pStyle w:val="a1"/>
        <w:widowControl w:val="0"/>
        <w:numPr>
          <w:ilvl w:val="0"/>
          <w:numId w:val="3"/>
        </w:numPr>
        <w:spacing w:before="0" w:after="0" w:line="240" w:lineRule="auto"/>
        <w:ind w:leftChars="-152" w:left="0" w:hangingChars="152" w:hanging="426"/>
        <w:jc w:val="both"/>
        <w:rPr>
          <w:b/>
        </w:rPr>
      </w:pPr>
      <w:r w:rsidRPr="009B08EA">
        <w:rPr>
          <w:rFonts w:hint="eastAsia"/>
          <w:b/>
          <w:color w:val="5B9BD5" w:themeColor="accent1"/>
        </w:rPr>
        <w:t>必填信息</w:t>
      </w:r>
      <w:r w:rsidR="00DD1064">
        <w:rPr>
          <w:rFonts w:hint="eastAsia"/>
        </w:rPr>
        <w:t>：必填信息是用户必须填写</w:t>
      </w:r>
      <w:r w:rsidRPr="00316167">
        <w:rPr>
          <w:rFonts w:hint="eastAsia"/>
        </w:rPr>
        <w:t>的信息，如下图所示，显示的是需要用户录入的必填报账信息；</w:t>
      </w:r>
    </w:p>
    <w:p w14:paraId="5773733C" w14:textId="77777777" w:rsidR="00D46B39" w:rsidRPr="00CF3F07" w:rsidRDefault="00D46B39" w:rsidP="00895EA8">
      <w:pPr>
        <w:ind w:firstLineChars="0" w:firstLine="0"/>
        <w:jc w:val="center"/>
        <w:rPr>
          <w:b/>
        </w:rPr>
      </w:pPr>
      <w:r>
        <w:rPr>
          <w:noProof/>
          <w:lang w:val="en-US"/>
        </w:rPr>
        <w:drawing>
          <wp:inline distT="0" distB="0" distL="0" distR="0" wp14:anchorId="5F12642C" wp14:editId="2B6AF066">
            <wp:extent cx="5274310" cy="1681480"/>
            <wp:effectExtent l="133350" t="133350" r="135890" b="128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4310" cy="168148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318BB30" w14:textId="77A3F48E" w:rsidR="00D46B39" w:rsidRDefault="00D46B39" w:rsidP="008D1C54">
      <w:pPr>
        <w:pStyle w:val="a"/>
      </w:pPr>
      <w:r>
        <w:rPr>
          <w:rFonts w:hint="eastAsia"/>
        </w:rPr>
        <w:t>必填信息</w:t>
      </w:r>
    </w:p>
    <w:p w14:paraId="66D1D39D" w14:textId="77777777" w:rsidR="00D46B39" w:rsidRPr="00CF3F07" w:rsidRDefault="00D46B39" w:rsidP="00D46B39">
      <w:pPr>
        <w:ind w:firstLine="561"/>
        <w:jc w:val="center"/>
        <w:rPr>
          <w:b/>
        </w:rPr>
      </w:pPr>
    </w:p>
    <w:p w14:paraId="6E84210A" w14:textId="5F4DD579" w:rsidR="00D46B39" w:rsidRPr="00CF3F07" w:rsidRDefault="00D46B39" w:rsidP="008E2DB3">
      <w:pPr>
        <w:pStyle w:val="a1"/>
        <w:widowControl w:val="0"/>
        <w:numPr>
          <w:ilvl w:val="0"/>
          <w:numId w:val="3"/>
        </w:numPr>
        <w:spacing w:before="0" w:after="0" w:line="240" w:lineRule="auto"/>
        <w:ind w:leftChars="-152" w:left="0" w:hangingChars="152" w:hanging="426"/>
        <w:jc w:val="both"/>
      </w:pPr>
      <w:r w:rsidRPr="009B08EA">
        <w:rPr>
          <w:rFonts w:hint="eastAsia"/>
          <w:b/>
          <w:color w:val="5B9BD5" w:themeColor="accent1"/>
        </w:rPr>
        <w:t>其他补充信息</w:t>
      </w:r>
      <w:r w:rsidRPr="00CF3F07">
        <w:rPr>
          <w:rFonts w:hint="eastAsia"/>
        </w:rPr>
        <w:t>：其他补充信息为非必填信息，用户可根据自身需要选择是否补充</w:t>
      </w:r>
      <w:r w:rsidRPr="00CF3F07">
        <w:rPr>
          <w:rFonts w:hint="eastAsia"/>
        </w:rPr>
        <w:lastRenderedPageBreak/>
        <w:t>录入相应内容</w:t>
      </w:r>
      <w:r>
        <w:rPr>
          <w:rFonts w:hint="eastAsia"/>
        </w:rPr>
        <w:t>；</w:t>
      </w:r>
    </w:p>
    <w:p w14:paraId="5DF466A8" w14:textId="43B0703B" w:rsidR="00D46B39" w:rsidRDefault="00D46B39" w:rsidP="008E2DB3">
      <w:pPr>
        <w:pStyle w:val="a1"/>
        <w:widowControl w:val="0"/>
        <w:numPr>
          <w:ilvl w:val="0"/>
          <w:numId w:val="3"/>
        </w:numPr>
        <w:spacing w:before="0" w:after="0" w:line="240" w:lineRule="auto"/>
        <w:ind w:leftChars="-152" w:left="0" w:hangingChars="152" w:hanging="426"/>
        <w:jc w:val="both"/>
      </w:pPr>
      <w:r w:rsidRPr="009B08EA">
        <w:rPr>
          <w:rFonts w:hint="eastAsia"/>
          <w:b/>
          <w:color w:val="5B9BD5" w:themeColor="accent1"/>
        </w:rPr>
        <w:t>填写人信息</w:t>
      </w:r>
      <w:r w:rsidRPr="00CF3F07">
        <w:rPr>
          <w:rFonts w:hint="eastAsia"/>
        </w:rPr>
        <w:t>：填写人信息为当前登录用户个人基本信息，系统自动读取无需填写。</w:t>
      </w:r>
    </w:p>
    <w:p w14:paraId="62CE6ADD" w14:textId="1CCF76D9" w:rsidR="007B44DA" w:rsidRDefault="007B44DA" w:rsidP="007B44DA">
      <w:pPr>
        <w:pStyle w:val="3"/>
        <w:ind w:left="-28"/>
      </w:pPr>
      <w:bookmarkStart w:id="23" w:name="_Toc491177921"/>
      <w:r>
        <w:rPr>
          <w:rFonts w:hint="eastAsia"/>
        </w:rPr>
        <w:t>打印报账单</w:t>
      </w:r>
      <w:bookmarkEnd w:id="23"/>
    </w:p>
    <w:p w14:paraId="5E0F2F7B" w14:textId="72EBA319" w:rsidR="007B44DA" w:rsidRPr="00895EA8" w:rsidRDefault="00895EA8" w:rsidP="00895EA8">
      <w:pPr>
        <w:ind w:firstLine="560"/>
      </w:pPr>
      <w:r>
        <w:rPr>
          <w:rFonts w:hint="eastAsia"/>
          <w:lang w:val="en-US"/>
        </w:rPr>
        <w:t>我的报账单：指当前用户所填写的所有报账单包括未提交、审核中、已审核等所有状态下的报账单；点击我的报账单，进入报账</w:t>
      </w:r>
      <w:proofErr w:type="gramStart"/>
      <w:r>
        <w:rPr>
          <w:rFonts w:hint="eastAsia"/>
          <w:lang w:val="en-US"/>
        </w:rPr>
        <w:t>单管理</w:t>
      </w:r>
      <w:proofErr w:type="gramEnd"/>
      <w:r>
        <w:rPr>
          <w:rFonts w:hint="eastAsia"/>
          <w:lang w:val="en-US"/>
        </w:rPr>
        <w:t>列表；</w:t>
      </w:r>
    </w:p>
    <w:p w14:paraId="3DBECD90" w14:textId="45FE15EB" w:rsidR="00895EA8" w:rsidRDefault="00895EA8" w:rsidP="00895EA8">
      <w:pPr>
        <w:ind w:firstLineChars="0" w:firstLine="0"/>
        <w:jc w:val="center"/>
        <w:rPr>
          <w:lang w:val="en-US"/>
        </w:rPr>
      </w:pPr>
      <w:r>
        <w:rPr>
          <w:noProof/>
          <w:lang w:val="en-US"/>
        </w:rPr>
        <w:drawing>
          <wp:inline distT="0" distB="0" distL="0" distR="0" wp14:anchorId="75CEA989" wp14:editId="16DFCD93">
            <wp:extent cx="6120130" cy="2493010"/>
            <wp:effectExtent l="133350" t="133350" r="128270" b="135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249301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3F9BAC71" w14:textId="6A4E94EA" w:rsidR="003854F5" w:rsidRDefault="003854F5" w:rsidP="003854F5">
      <w:pPr>
        <w:pStyle w:val="a"/>
      </w:pPr>
      <w:r>
        <w:rPr>
          <w:rFonts w:hint="eastAsia"/>
        </w:rPr>
        <w:t>我的报账单</w:t>
      </w:r>
    </w:p>
    <w:p w14:paraId="4DC304AE" w14:textId="77777777" w:rsidR="00895EA8" w:rsidRDefault="00895EA8" w:rsidP="00895EA8">
      <w:pPr>
        <w:ind w:firstLine="560"/>
        <w:rPr>
          <w:lang w:val="en-US"/>
        </w:rPr>
      </w:pPr>
      <w:r>
        <w:rPr>
          <w:rFonts w:hint="eastAsia"/>
          <w:lang w:val="en-US"/>
        </w:rPr>
        <w:t>如下图所示，</w:t>
      </w:r>
      <w:proofErr w:type="gramStart"/>
      <w:r>
        <w:rPr>
          <w:rFonts w:hint="eastAsia"/>
          <w:lang w:val="en-US"/>
        </w:rPr>
        <w:t>勾选需要</w:t>
      </w:r>
      <w:proofErr w:type="gramEnd"/>
      <w:r>
        <w:rPr>
          <w:rFonts w:hint="eastAsia"/>
          <w:lang w:val="en-US"/>
        </w:rPr>
        <w:t>打印的报账单，点击上方打印按钮，即可打印报账单（</w:t>
      </w:r>
      <w:r w:rsidRPr="00895EA8">
        <w:rPr>
          <w:rFonts w:hint="eastAsia"/>
          <w:i/>
          <w:color w:val="FF0000"/>
          <w:sz w:val="24"/>
          <w:szCs w:val="24"/>
          <w:lang w:val="en-US"/>
        </w:rPr>
        <w:t>注：只有已推送的报账单才可打印</w:t>
      </w:r>
      <w:r>
        <w:rPr>
          <w:rFonts w:hint="eastAsia"/>
          <w:lang w:val="en-US"/>
        </w:rPr>
        <w:t>）</w:t>
      </w:r>
    </w:p>
    <w:p w14:paraId="79892EDF" w14:textId="4D298AEA" w:rsidR="00895EA8" w:rsidRPr="007B44DA" w:rsidRDefault="00895EA8" w:rsidP="00BE7DDE">
      <w:pPr>
        <w:ind w:firstLineChars="0" w:firstLine="0"/>
        <w:jc w:val="center"/>
        <w:rPr>
          <w:lang w:val="en-US"/>
        </w:rPr>
      </w:pPr>
      <w:r>
        <w:rPr>
          <w:noProof/>
          <w:lang w:val="en-US"/>
        </w:rPr>
        <w:drawing>
          <wp:inline distT="0" distB="0" distL="0" distR="0" wp14:anchorId="2810896C" wp14:editId="4C45DFB7">
            <wp:extent cx="5817475" cy="1839766"/>
            <wp:effectExtent l="133350" t="133350" r="164465" b="1416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821241" cy="1840957"/>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3AE1AC0A" w14:textId="0B009E1A" w:rsidR="00895EA8" w:rsidRPr="004C03EB" w:rsidRDefault="00895EA8" w:rsidP="004C03EB">
      <w:pPr>
        <w:pStyle w:val="a"/>
      </w:pPr>
      <w:r>
        <w:rPr>
          <w:rFonts w:hint="eastAsia"/>
        </w:rPr>
        <w:t>打印报账单</w:t>
      </w:r>
    </w:p>
    <w:p w14:paraId="041315C6" w14:textId="69D526E8" w:rsidR="00D46B39" w:rsidRDefault="0067623F" w:rsidP="00DD1064">
      <w:pPr>
        <w:pStyle w:val="3"/>
        <w:ind w:left="-28"/>
      </w:pPr>
      <w:bookmarkStart w:id="24" w:name="_Toc491177922"/>
      <w:r>
        <w:rPr>
          <w:rFonts w:hint="eastAsia"/>
        </w:rPr>
        <w:t>其他细节说明</w:t>
      </w:r>
      <w:bookmarkEnd w:id="24"/>
    </w:p>
    <w:p w14:paraId="291B1D10" w14:textId="43F54830" w:rsidR="00895EA8" w:rsidRDefault="00DD1064" w:rsidP="00297970">
      <w:pPr>
        <w:ind w:firstLine="560"/>
        <w:rPr>
          <w:lang w:val="en-US"/>
        </w:rPr>
      </w:pPr>
      <w:r>
        <w:rPr>
          <w:rFonts w:hint="eastAsia"/>
          <w:lang w:val="en-US"/>
        </w:rPr>
        <w:t>未完成报账单：指保存未提交的报账单，用户可直接点击未完成报账单提取后，继续上次编辑</w:t>
      </w:r>
      <w:r w:rsidR="00297970">
        <w:rPr>
          <w:rFonts w:hint="eastAsia"/>
          <w:lang w:val="en-US"/>
        </w:rPr>
        <w:t>，是为用户提供的便捷操作入口</w:t>
      </w:r>
      <w:r>
        <w:rPr>
          <w:rFonts w:hint="eastAsia"/>
          <w:lang w:val="en-US"/>
        </w:rPr>
        <w:t>；</w:t>
      </w:r>
    </w:p>
    <w:p w14:paraId="33DF36F3" w14:textId="12CAD6DC" w:rsidR="0067623F" w:rsidRDefault="0067623F" w:rsidP="00474A9C">
      <w:pPr>
        <w:ind w:firstLineChars="0" w:firstLine="0"/>
        <w:jc w:val="center"/>
        <w:rPr>
          <w:lang w:val="en-US"/>
        </w:rPr>
      </w:pPr>
      <w:r>
        <w:rPr>
          <w:noProof/>
          <w:lang w:val="en-US"/>
        </w:rPr>
        <w:lastRenderedPageBreak/>
        <w:drawing>
          <wp:inline distT="0" distB="0" distL="0" distR="0" wp14:anchorId="5382060F" wp14:editId="696009F8">
            <wp:extent cx="5833241" cy="1602658"/>
            <wp:effectExtent l="133350" t="133350" r="148590" b="131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40661" cy="1604697"/>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AA17B75" w14:textId="42EC9964" w:rsidR="00423DC6" w:rsidRPr="00297970" w:rsidRDefault="00423DC6" w:rsidP="00423DC6">
      <w:pPr>
        <w:pStyle w:val="a"/>
      </w:pPr>
      <w:r>
        <w:rPr>
          <w:rFonts w:hint="eastAsia"/>
        </w:rPr>
        <w:t>未完成报账单</w:t>
      </w:r>
    </w:p>
    <w:p w14:paraId="7C89740B" w14:textId="0B17A657" w:rsidR="00895EA8" w:rsidRDefault="00895EA8" w:rsidP="00DD1064">
      <w:pPr>
        <w:ind w:firstLine="560"/>
        <w:rPr>
          <w:lang w:val="en-US"/>
        </w:rPr>
      </w:pPr>
      <w:r>
        <w:rPr>
          <w:rFonts w:hint="eastAsia"/>
          <w:lang w:val="en-US"/>
        </w:rPr>
        <w:t>编辑：未提交或者退回修改的报账单，可以通过编辑后重新提交；</w:t>
      </w:r>
    </w:p>
    <w:p w14:paraId="25550CE2" w14:textId="54F923EA" w:rsidR="00895EA8" w:rsidRDefault="00895EA8" w:rsidP="00DD1064">
      <w:pPr>
        <w:ind w:firstLine="560"/>
        <w:rPr>
          <w:lang w:val="en-US"/>
        </w:rPr>
      </w:pPr>
      <w:r>
        <w:rPr>
          <w:rFonts w:hint="eastAsia"/>
          <w:lang w:val="en-US"/>
        </w:rPr>
        <w:t>删除：只能删除未提交的报账单；</w:t>
      </w:r>
    </w:p>
    <w:p w14:paraId="3D013E7F" w14:textId="292B3C0F" w:rsidR="0067623F" w:rsidRDefault="00297970" w:rsidP="0067623F">
      <w:pPr>
        <w:ind w:firstLine="560"/>
        <w:rPr>
          <w:lang w:val="en-US"/>
        </w:rPr>
      </w:pPr>
      <w:r>
        <w:rPr>
          <w:rFonts w:hint="eastAsia"/>
          <w:lang w:val="en-US"/>
        </w:rPr>
        <w:t>提交审批：如无需再次编辑报账单，可勾选报账单点击‘提交审批’按钮直接提交，无需进入编辑页面提交。</w:t>
      </w:r>
    </w:p>
    <w:p w14:paraId="08B53A8D" w14:textId="13A6C7B2" w:rsidR="0067623F" w:rsidRPr="0067623F" w:rsidRDefault="0067623F" w:rsidP="00297970">
      <w:pPr>
        <w:ind w:firstLine="560"/>
        <w:rPr>
          <w:lang w:val="en-US"/>
        </w:rPr>
      </w:pPr>
      <w:r>
        <w:rPr>
          <w:rFonts w:hint="eastAsia"/>
          <w:lang w:val="en-US"/>
        </w:rPr>
        <w:t>帮助：报账单填写页面右上方</w:t>
      </w:r>
      <w:r w:rsidR="003A2690">
        <w:rPr>
          <w:rFonts w:hint="eastAsia"/>
          <w:lang w:val="en-US"/>
        </w:rPr>
        <w:t>配</w:t>
      </w:r>
      <w:r>
        <w:rPr>
          <w:rFonts w:hint="eastAsia"/>
          <w:lang w:val="en-US"/>
        </w:rPr>
        <w:t>有问号</w:t>
      </w:r>
      <w:r>
        <w:rPr>
          <w:noProof/>
          <w:lang w:val="en-US"/>
        </w:rPr>
        <w:drawing>
          <wp:inline distT="0" distB="0" distL="0" distR="0" wp14:anchorId="5DCEB01E" wp14:editId="5B8C43AB">
            <wp:extent cx="377692" cy="300973"/>
            <wp:effectExtent l="0" t="0" r="381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578" cy="312039"/>
                    </a:xfrm>
                    <a:prstGeom prst="rect">
                      <a:avLst/>
                    </a:prstGeom>
                  </pic:spPr>
                </pic:pic>
              </a:graphicData>
            </a:graphic>
          </wp:inline>
        </w:drawing>
      </w:r>
      <w:r>
        <w:rPr>
          <w:rFonts w:hint="eastAsia"/>
          <w:lang w:val="en-US"/>
        </w:rPr>
        <w:t>图标，点击该图标即可出现报账填写帮助说明。</w:t>
      </w:r>
    </w:p>
    <w:p w14:paraId="0105D5E7" w14:textId="77777777" w:rsidR="00423DC6" w:rsidRDefault="00423DC6" w:rsidP="00D46B39">
      <w:pPr>
        <w:pStyle w:val="1"/>
        <w:ind w:left="-140" w:right="-140"/>
        <w:sectPr w:rsidR="00423DC6" w:rsidSect="00083A6B">
          <w:pgSz w:w="11906" w:h="16838" w:code="9"/>
          <w:pgMar w:top="1134" w:right="1134" w:bottom="1134" w:left="1134" w:header="595" w:footer="0" w:gutter="0"/>
          <w:cols w:space="425"/>
          <w:docGrid w:linePitch="381"/>
        </w:sectPr>
      </w:pPr>
    </w:p>
    <w:p w14:paraId="6B36FF21" w14:textId="5B5C5A6C" w:rsidR="00D46B39" w:rsidRDefault="00297970" w:rsidP="00D46B39">
      <w:pPr>
        <w:pStyle w:val="1"/>
        <w:ind w:left="-140" w:right="-140"/>
      </w:pPr>
      <w:bookmarkStart w:id="25" w:name="_Toc491177923"/>
      <w:r>
        <w:rPr>
          <w:rFonts w:hint="eastAsia"/>
        </w:rPr>
        <w:lastRenderedPageBreak/>
        <w:t>变动申请</w:t>
      </w:r>
      <w:bookmarkEnd w:id="25"/>
    </w:p>
    <w:p w14:paraId="37E689A7" w14:textId="0C6230C4" w:rsidR="00D46B39" w:rsidRDefault="00D46B39" w:rsidP="00D46B39">
      <w:pPr>
        <w:pStyle w:val="2"/>
        <w:ind w:left="-28" w:right="-56"/>
      </w:pPr>
      <w:bookmarkStart w:id="26" w:name="_Toc31779"/>
      <w:bookmarkStart w:id="27" w:name="_Toc22920"/>
      <w:r>
        <w:rPr>
          <w:rFonts w:hint="eastAsia"/>
        </w:rPr>
        <w:t xml:space="preserve"> </w:t>
      </w:r>
      <w:bookmarkStart w:id="28" w:name="_Toc491177924"/>
      <w:bookmarkEnd w:id="26"/>
      <w:bookmarkEnd w:id="27"/>
      <w:r w:rsidR="00297970">
        <w:rPr>
          <w:rFonts w:hint="eastAsia"/>
        </w:rPr>
        <w:t>概述</w:t>
      </w:r>
      <w:bookmarkEnd w:id="28"/>
    </w:p>
    <w:p w14:paraId="53A56476" w14:textId="673F08F0" w:rsidR="00297970" w:rsidRDefault="00297970" w:rsidP="003B72EA">
      <w:pPr>
        <w:ind w:firstLine="560"/>
        <w:rPr>
          <w:lang w:val="en-US"/>
        </w:rPr>
      </w:pPr>
      <w:r>
        <w:rPr>
          <w:rFonts w:hint="eastAsia"/>
          <w:lang w:val="en-US"/>
        </w:rPr>
        <w:t>变动申请指用户针对</w:t>
      </w:r>
      <w:r w:rsidRPr="003B72EA">
        <w:rPr>
          <w:rStyle w:val="aff6"/>
          <w:rFonts w:hint="eastAsia"/>
        </w:rPr>
        <w:t>个人</w:t>
      </w:r>
      <w:r w:rsidR="003B72EA" w:rsidRPr="003B72EA">
        <w:rPr>
          <w:rStyle w:val="aff6"/>
          <w:rFonts w:hint="eastAsia"/>
        </w:rPr>
        <w:t>名下资产</w:t>
      </w:r>
      <w:r w:rsidR="003B72EA">
        <w:rPr>
          <w:rFonts w:hint="eastAsia"/>
          <w:lang w:val="en-US"/>
        </w:rPr>
        <w:t>进行变动</w:t>
      </w:r>
      <w:proofErr w:type="gramStart"/>
      <w:r w:rsidR="003B72EA">
        <w:rPr>
          <w:rFonts w:hint="eastAsia"/>
          <w:lang w:val="en-US"/>
        </w:rPr>
        <w:t>前需线上</w:t>
      </w:r>
      <w:proofErr w:type="gramEnd"/>
      <w:r w:rsidR="003B72EA">
        <w:rPr>
          <w:rFonts w:hint="eastAsia"/>
          <w:lang w:val="en-US"/>
        </w:rPr>
        <w:t>发出申请（</w:t>
      </w:r>
      <w:r>
        <w:rPr>
          <w:rFonts w:hint="eastAsia"/>
          <w:lang w:val="en-US"/>
        </w:rPr>
        <w:t>报废、报失、调拨、捐赠），并由相应管理人员审批。</w:t>
      </w:r>
      <w:r w:rsidR="003B72EA">
        <w:rPr>
          <w:lang w:val="en-US"/>
        </w:rPr>
        <w:t xml:space="preserve"> </w:t>
      </w:r>
    </w:p>
    <w:p w14:paraId="7846D1AD" w14:textId="37D2292C" w:rsidR="003B72EA" w:rsidRDefault="00070D2C" w:rsidP="003B72EA">
      <w:pPr>
        <w:ind w:firstLine="560"/>
        <w:rPr>
          <w:lang w:val="en-US"/>
        </w:rPr>
      </w:pPr>
      <w:r>
        <w:rPr>
          <w:rFonts w:hint="eastAsia"/>
          <w:lang w:val="en-US"/>
        </w:rPr>
        <w:t>如下图所示，在办事大厅点击相应图标即可进入</w:t>
      </w:r>
      <w:r w:rsidR="003B72EA">
        <w:rPr>
          <w:rFonts w:hint="eastAsia"/>
          <w:lang w:val="en-US"/>
        </w:rPr>
        <w:t>申请填写界面</w:t>
      </w:r>
    </w:p>
    <w:p w14:paraId="73CDD9CF" w14:textId="2EE2838F" w:rsidR="00347D1E" w:rsidRDefault="00070D2C" w:rsidP="00347D1E">
      <w:pPr>
        <w:ind w:firstLineChars="0" w:firstLine="0"/>
        <w:jc w:val="center"/>
        <w:rPr>
          <w:lang w:val="en-US"/>
        </w:rPr>
      </w:pPr>
      <w:r>
        <w:rPr>
          <w:noProof/>
          <w:lang w:val="en-US"/>
        </w:rPr>
        <w:drawing>
          <wp:inline distT="0" distB="0" distL="0" distR="0" wp14:anchorId="42DDC157" wp14:editId="7856DFBF">
            <wp:extent cx="6120130" cy="1277620"/>
            <wp:effectExtent l="133350" t="133350" r="128270" b="1511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27762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70D119A9" w14:textId="1E1CA16B" w:rsidR="00347D1E" w:rsidRDefault="00347D1E" w:rsidP="00347D1E">
      <w:pPr>
        <w:pStyle w:val="a"/>
      </w:pPr>
      <w:r>
        <w:rPr>
          <w:rFonts w:hint="eastAsia"/>
        </w:rPr>
        <w:t>报废图标</w:t>
      </w:r>
    </w:p>
    <w:p w14:paraId="47FD9839" w14:textId="4C6BAF17" w:rsidR="00D46B39" w:rsidRDefault="003B72EA" w:rsidP="00D46B39">
      <w:pPr>
        <w:pStyle w:val="2"/>
        <w:ind w:left="-28" w:right="-56"/>
      </w:pPr>
      <w:bookmarkStart w:id="29" w:name="_Toc491177925"/>
      <w:r>
        <w:rPr>
          <w:rFonts w:hint="eastAsia"/>
        </w:rPr>
        <w:t>变动申请填写</w:t>
      </w:r>
      <w:bookmarkEnd w:id="29"/>
    </w:p>
    <w:p w14:paraId="75100817" w14:textId="77777777" w:rsidR="008A5190" w:rsidRDefault="00474A9C" w:rsidP="00474A9C">
      <w:pPr>
        <w:ind w:firstLine="560"/>
        <w:rPr>
          <w:lang w:val="en-US"/>
        </w:rPr>
      </w:pPr>
      <w:r>
        <w:rPr>
          <w:rFonts w:hint="eastAsia"/>
          <w:lang w:val="en-US"/>
        </w:rPr>
        <w:t>变动申请主要分三部分：变动资产、变动类型及具体变更信息、变动原因，下文以报废申请填写为例做操作说明。</w:t>
      </w:r>
    </w:p>
    <w:p w14:paraId="5A28EA22" w14:textId="65F0B19C" w:rsidR="00474A9C" w:rsidRPr="00474A9C" w:rsidRDefault="008A5190" w:rsidP="00474A9C">
      <w:pPr>
        <w:ind w:firstLine="560"/>
        <w:rPr>
          <w:lang w:val="en-US"/>
        </w:rPr>
      </w:pPr>
      <w:r>
        <w:rPr>
          <w:rFonts w:hint="eastAsia"/>
          <w:lang w:val="en-US"/>
        </w:rPr>
        <w:t>其他变动类型可参考该文档报废申请填写，也可在相应变动申请填写页面右上方点击问号</w:t>
      </w:r>
      <w:r>
        <w:rPr>
          <w:noProof/>
          <w:lang w:val="en-US"/>
        </w:rPr>
        <w:drawing>
          <wp:inline distT="0" distB="0" distL="0" distR="0" wp14:anchorId="5548AA0B" wp14:editId="5FB04847">
            <wp:extent cx="377692" cy="300973"/>
            <wp:effectExtent l="0" t="0" r="3810" b="444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1578" cy="312039"/>
                    </a:xfrm>
                    <a:prstGeom prst="rect">
                      <a:avLst/>
                    </a:prstGeom>
                  </pic:spPr>
                </pic:pic>
              </a:graphicData>
            </a:graphic>
          </wp:inline>
        </w:drawing>
      </w:r>
      <w:r>
        <w:rPr>
          <w:rFonts w:hint="eastAsia"/>
          <w:lang w:val="en-US"/>
        </w:rPr>
        <w:t>图标查看具体操作说明。</w:t>
      </w:r>
    </w:p>
    <w:p w14:paraId="739A5BB7" w14:textId="612E2AB8" w:rsidR="003B72EA" w:rsidRDefault="003B72EA" w:rsidP="003B72EA">
      <w:pPr>
        <w:pStyle w:val="3"/>
        <w:ind w:left="-28"/>
      </w:pPr>
      <w:bookmarkStart w:id="30" w:name="_Toc491177926"/>
      <w:r>
        <w:rPr>
          <w:rFonts w:hint="eastAsia"/>
        </w:rPr>
        <w:t>报废申请</w:t>
      </w:r>
      <w:bookmarkEnd w:id="30"/>
    </w:p>
    <w:p w14:paraId="1563C7E4" w14:textId="3A6BF5BD" w:rsidR="003B72EA" w:rsidRDefault="003B72EA" w:rsidP="003B72EA">
      <w:pPr>
        <w:pStyle w:val="4"/>
      </w:pPr>
      <w:bookmarkStart w:id="31" w:name="_Toc491177927"/>
      <w:r>
        <w:rPr>
          <w:rFonts w:hint="eastAsia"/>
        </w:rPr>
        <w:t>报废</w:t>
      </w:r>
      <w:r w:rsidRPr="00DA3EA5">
        <w:rPr>
          <w:rFonts w:hint="eastAsia"/>
        </w:rPr>
        <w:t>流程</w:t>
      </w:r>
      <w:bookmarkEnd w:id="31"/>
    </w:p>
    <w:p w14:paraId="6375928F" w14:textId="7D302E71" w:rsidR="003B72EA" w:rsidRPr="00FC247D" w:rsidRDefault="003B72EA" w:rsidP="003B72EA">
      <w:pPr>
        <w:ind w:firstLine="560"/>
        <w:rPr>
          <w:b/>
        </w:rPr>
      </w:pPr>
      <w:r>
        <w:rPr>
          <w:rFonts w:hint="eastAsia"/>
        </w:rPr>
        <w:t>用户填写完报废变更申请单提交至相关人员审批。若审批不通过则会驳回，申请人需重新修改后，再次提交；全部审批通过，该变动申请状态变为已审核，最后由管理员集中在某一时段</w:t>
      </w:r>
      <w:proofErr w:type="gramStart"/>
      <w:r>
        <w:rPr>
          <w:rFonts w:hint="eastAsia"/>
        </w:rPr>
        <w:t>批量对</w:t>
      </w:r>
      <w:proofErr w:type="gramEnd"/>
      <w:r>
        <w:rPr>
          <w:rFonts w:hint="eastAsia"/>
        </w:rPr>
        <w:t>报废审批通过的资产进行下账处理。</w:t>
      </w:r>
    </w:p>
    <w:p w14:paraId="308470E2" w14:textId="05C1AA03" w:rsidR="003B72EA" w:rsidRDefault="007A5B2C" w:rsidP="00474A9C">
      <w:pPr>
        <w:ind w:firstLineChars="0" w:firstLine="0"/>
        <w:jc w:val="center"/>
        <w:rPr>
          <w:b/>
        </w:rPr>
      </w:pPr>
      <w:r>
        <w:rPr>
          <w:noProof/>
          <w:lang w:val="en-US"/>
        </w:rPr>
        <w:lastRenderedPageBreak/>
        <w:drawing>
          <wp:inline distT="0" distB="0" distL="0" distR="0" wp14:anchorId="71A3D8FA" wp14:editId="46355B1B">
            <wp:extent cx="6120130" cy="334264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3342640"/>
                    </a:xfrm>
                    <a:prstGeom prst="rect">
                      <a:avLst/>
                    </a:prstGeom>
                  </pic:spPr>
                </pic:pic>
              </a:graphicData>
            </a:graphic>
          </wp:inline>
        </w:drawing>
      </w:r>
      <w:bookmarkStart w:id="32" w:name="_GoBack"/>
      <w:bookmarkEnd w:id="32"/>
    </w:p>
    <w:p w14:paraId="1B946911" w14:textId="79BA4428" w:rsidR="00474A9C" w:rsidRPr="00677720" w:rsidRDefault="00474A9C" w:rsidP="00474A9C">
      <w:pPr>
        <w:pStyle w:val="a"/>
      </w:pPr>
      <w:r>
        <w:rPr>
          <w:rFonts w:hint="eastAsia"/>
        </w:rPr>
        <w:t>报废流程</w:t>
      </w:r>
    </w:p>
    <w:p w14:paraId="4329C397" w14:textId="7E88292A" w:rsidR="003B72EA" w:rsidRDefault="003B72EA" w:rsidP="003B72EA">
      <w:pPr>
        <w:pStyle w:val="4"/>
        <w:rPr>
          <w:lang w:val="en-US"/>
        </w:rPr>
      </w:pPr>
      <w:bookmarkStart w:id="33" w:name="_Toc491177928"/>
      <w:r>
        <w:rPr>
          <w:rFonts w:hint="eastAsia"/>
          <w:lang w:val="en-US"/>
        </w:rPr>
        <w:t>报废申请填写</w:t>
      </w:r>
      <w:bookmarkEnd w:id="33"/>
    </w:p>
    <w:p w14:paraId="5FF52B3D" w14:textId="4201AB3B" w:rsidR="007634F5" w:rsidRDefault="008A5190" w:rsidP="008A5190">
      <w:pPr>
        <w:ind w:firstLine="560"/>
        <w:rPr>
          <w:lang w:val="en-US"/>
        </w:rPr>
      </w:pPr>
      <w:r>
        <w:rPr>
          <w:rFonts w:hint="eastAsia"/>
          <w:lang w:val="en-US"/>
        </w:rPr>
        <w:t>整个报废流程中，普通用户处于第一环节：报废申请填写。</w:t>
      </w:r>
      <w:r w:rsidR="007634F5">
        <w:rPr>
          <w:rFonts w:hint="eastAsia"/>
          <w:lang w:val="en-US"/>
        </w:rPr>
        <w:t>点击办事大厅报废图标即可进入报废申请填写页面。</w:t>
      </w:r>
    </w:p>
    <w:p w14:paraId="5512C389" w14:textId="01F30112" w:rsidR="00103DFC" w:rsidRDefault="00103DFC" w:rsidP="00597900">
      <w:pPr>
        <w:ind w:firstLineChars="0" w:firstLine="0"/>
        <w:jc w:val="center"/>
        <w:rPr>
          <w:lang w:val="en-US"/>
        </w:rPr>
      </w:pPr>
      <w:r>
        <w:rPr>
          <w:noProof/>
          <w:lang w:val="en-US"/>
        </w:rPr>
        <w:drawing>
          <wp:inline distT="0" distB="0" distL="0" distR="0" wp14:anchorId="627CC8A2" wp14:editId="0A48D68A">
            <wp:extent cx="6120130" cy="887095"/>
            <wp:effectExtent l="133350" t="133350" r="128270" b="16065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88709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53AECA8D" w14:textId="50501DC9" w:rsidR="003B72EA" w:rsidRDefault="003B72EA" w:rsidP="008E2DB3">
      <w:pPr>
        <w:pStyle w:val="a1"/>
        <w:widowControl w:val="0"/>
        <w:numPr>
          <w:ilvl w:val="0"/>
          <w:numId w:val="4"/>
        </w:numPr>
        <w:spacing w:before="0" w:after="0" w:line="240" w:lineRule="auto"/>
        <w:ind w:left="0" w:firstLineChars="0" w:hanging="567"/>
      </w:pPr>
      <w:r>
        <w:rPr>
          <w:rFonts w:hint="eastAsia"/>
        </w:rPr>
        <w:t>第一步：如下图所示，选择变更</w:t>
      </w:r>
      <w:r w:rsidRPr="007C4D64">
        <w:rPr>
          <w:rStyle w:val="aff6"/>
          <w:rFonts w:hint="eastAsia"/>
        </w:rPr>
        <w:t>资产类型</w:t>
      </w:r>
      <w:r w:rsidR="007C4D64">
        <w:rPr>
          <w:rFonts w:hint="eastAsia"/>
        </w:rPr>
        <w:t>；</w:t>
      </w:r>
    </w:p>
    <w:p w14:paraId="739D5CFC" w14:textId="77777777" w:rsidR="003B72EA" w:rsidRDefault="003B72EA" w:rsidP="007C4D64">
      <w:pPr>
        <w:ind w:firstLineChars="0" w:firstLine="0"/>
        <w:jc w:val="center"/>
      </w:pPr>
      <w:r>
        <w:rPr>
          <w:noProof/>
          <w:lang w:val="en-US"/>
        </w:rPr>
        <w:drawing>
          <wp:inline distT="0" distB="0" distL="0" distR="0" wp14:anchorId="74AA1581" wp14:editId="0E2F35BD">
            <wp:extent cx="5274310" cy="1456055"/>
            <wp:effectExtent l="133350" t="133350" r="135890" b="14414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145605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1AC104A0" w14:textId="0510FFBF" w:rsidR="003B72EA" w:rsidRDefault="003B72EA" w:rsidP="007C4D64">
      <w:pPr>
        <w:pStyle w:val="a"/>
      </w:pPr>
      <w:r>
        <w:rPr>
          <w:rFonts w:hint="eastAsia"/>
        </w:rPr>
        <w:t>选择资产类型</w:t>
      </w:r>
    </w:p>
    <w:p w14:paraId="65E72B27" w14:textId="3D7049C2" w:rsidR="003B72EA" w:rsidRDefault="003B72EA" w:rsidP="008E2DB3">
      <w:pPr>
        <w:pStyle w:val="a1"/>
        <w:widowControl w:val="0"/>
        <w:numPr>
          <w:ilvl w:val="0"/>
          <w:numId w:val="4"/>
        </w:numPr>
        <w:spacing w:before="0" w:after="0" w:line="240" w:lineRule="auto"/>
        <w:ind w:left="0" w:firstLineChars="0" w:hanging="567"/>
        <w:rPr>
          <w:b/>
        </w:rPr>
      </w:pPr>
      <w:r>
        <w:tab/>
      </w:r>
      <w:r>
        <w:rPr>
          <w:rFonts w:hint="eastAsia"/>
        </w:rPr>
        <w:t>第二步：添加申请报废资产，如下图所示，添加申请报废资产分为成两步操作，首先点击</w:t>
      </w:r>
      <w:r w:rsidRPr="003B72EA">
        <w:rPr>
          <w:rStyle w:val="aff6"/>
          <w:rFonts w:hint="eastAsia"/>
        </w:rPr>
        <w:t>增加卡片</w:t>
      </w:r>
      <w:r w:rsidRPr="00DA3EA5">
        <w:rPr>
          <w:rFonts w:hint="eastAsia"/>
        </w:rPr>
        <w:t>按钮</w:t>
      </w:r>
      <w:r w:rsidR="007C4D64">
        <w:rPr>
          <w:rFonts w:hint="eastAsia"/>
        </w:rPr>
        <w:t>；</w:t>
      </w:r>
      <w:r w:rsidR="007C4D64">
        <w:rPr>
          <w:b/>
        </w:rPr>
        <w:t xml:space="preserve"> </w:t>
      </w:r>
    </w:p>
    <w:p w14:paraId="706F5400" w14:textId="77777777" w:rsidR="003B72EA" w:rsidRDefault="003B72EA" w:rsidP="00083A6B">
      <w:pPr>
        <w:ind w:firstLineChars="0" w:firstLine="0"/>
        <w:jc w:val="center"/>
      </w:pPr>
      <w:r>
        <w:rPr>
          <w:noProof/>
          <w:lang w:val="en-US"/>
        </w:rPr>
        <w:lastRenderedPageBreak/>
        <w:drawing>
          <wp:inline distT="0" distB="0" distL="0" distR="0" wp14:anchorId="14BD66DD" wp14:editId="3F10554E">
            <wp:extent cx="5274310" cy="996950"/>
            <wp:effectExtent l="133350" t="114300" r="154940" b="1651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996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BB09F0" w14:textId="76393F10" w:rsidR="007C4D64" w:rsidRDefault="003B72EA" w:rsidP="008E2DB3">
      <w:pPr>
        <w:pStyle w:val="a"/>
      </w:pPr>
      <w:r w:rsidRPr="00D00DD2">
        <w:rPr>
          <w:rFonts w:hint="eastAsia"/>
        </w:rPr>
        <w:t>添加申请报废资产</w:t>
      </w:r>
      <w:r>
        <w:t>STEP1</w:t>
      </w:r>
    </w:p>
    <w:p w14:paraId="18E0BB17" w14:textId="009CD9DA" w:rsidR="007C4D64" w:rsidRPr="007C4D64" w:rsidRDefault="007C4D64" w:rsidP="007C4D64">
      <w:pPr>
        <w:ind w:firstLine="560"/>
      </w:pPr>
      <w:r>
        <w:rPr>
          <w:rFonts w:hint="eastAsia"/>
        </w:rPr>
        <w:t>在</w:t>
      </w:r>
      <w:r w:rsidRPr="00DA3EA5">
        <w:rPr>
          <w:rFonts w:hint="eastAsia"/>
        </w:rPr>
        <w:t>弹出</w:t>
      </w:r>
      <w:r>
        <w:rPr>
          <w:rFonts w:hint="eastAsia"/>
        </w:rPr>
        <w:t>的卡片</w:t>
      </w:r>
      <w:r w:rsidRPr="00DA3EA5">
        <w:rPr>
          <w:rFonts w:hint="eastAsia"/>
        </w:rPr>
        <w:t>列表</w:t>
      </w:r>
      <w:r>
        <w:rPr>
          <w:rFonts w:hint="eastAsia"/>
        </w:rPr>
        <w:t>窗口中，</w:t>
      </w:r>
      <w:proofErr w:type="gramStart"/>
      <w:r>
        <w:rPr>
          <w:rFonts w:hint="eastAsia"/>
        </w:rPr>
        <w:t>勾选待</w:t>
      </w:r>
      <w:proofErr w:type="gramEnd"/>
      <w:r>
        <w:rPr>
          <w:rFonts w:hint="eastAsia"/>
        </w:rPr>
        <w:t>添加卡片前的复选框，右侧会出现已添加记录数，点击上方</w:t>
      </w:r>
      <w:r w:rsidRPr="003B72EA">
        <w:rPr>
          <w:rStyle w:val="aff6"/>
          <w:rFonts w:hint="eastAsia"/>
        </w:rPr>
        <w:t>添加</w:t>
      </w:r>
      <w:r>
        <w:rPr>
          <w:rFonts w:hint="eastAsia"/>
        </w:rPr>
        <w:t>按钮，即可将相应卡片信息提取到变更申请单页面；</w:t>
      </w:r>
    </w:p>
    <w:p w14:paraId="01882D3A" w14:textId="7C709412" w:rsidR="003B72EA" w:rsidRDefault="007C4D64" w:rsidP="00191997">
      <w:pPr>
        <w:ind w:firstLineChars="0" w:firstLine="0"/>
        <w:jc w:val="center"/>
      </w:pPr>
      <w:r>
        <w:rPr>
          <w:noProof/>
          <w:lang w:val="en-US"/>
        </w:rPr>
        <w:drawing>
          <wp:inline distT="0" distB="0" distL="0" distR="0" wp14:anchorId="05ED7BFD" wp14:editId="3A5F2A42">
            <wp:extent cx="5912068" cy="2657302"/>
            <wp:effectExtent l="133350" t="133350" r="127000" b="14351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17128" cy="2659576"/>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6BBE99BE" w14:textId="465A38CF" w:rsidR="003B72EA" w:rsidRDefault="003B72EA" w:rsidP="008A5190">
      <w:pPr>
        <w:pStyle w:val="a"/>
      </w:pPr>
      <w:r w:rsidRPr="00D00DD2">
        <w:rPr>
          <w:rFonts w:hint="eastAsia"/>
        </w:rPr>
        <w:t>添加申请报废资产</w:t>
      </w:r>
      <w:r>
        <w:t>STEP2</w:t>
      </w:r>
    </w:p>
    <w:p w14:paraId="0A1CF5E1" w14:textId="7A7E3EC6" w:rsidR="003B72EA" w:rsidRDefault="003B72EA" w:rsidP="008E2DB3">
      <w:pPr>
        <w:pStyle w:val="a1"/>
        <w:widowControl w:val="0"/>
        <w:numPr>
          <w:ilvl w:val="0"/>
          <w:numId w:val="4"/>
        </w:numPr>
        <w:spacing w:before="0" w:after="0" w:line="240" w:lineRule="auto"/>
        <w:ind w:left="0" w:firstLineChars="0" w:hanging="567"/>
      </w:pPr>
      <w:r>
        <w:rPr>
          <w:rFonts w:hint="eastAsia"/>
        </w:rPr>
        <w:t>第三步：设置变动原因。支持针对不同资产设置不同报废原因，用户可根据实际需要选择单个设置报废原因，也可对报废原因相同的资产进行批量设置。</w:t>
      </w:r>
    </w:p>
    <w:p w14:paraId="141162ED" w14:textId="12DEA466" w:rsidR="003B72EA" w:rsidRDefault="007C4D64" w:rsidP="008E2DB3">
      <w:pPr>
        <w:pStyle w:val="a1"/>
        <w:widowControl w:val="0"/>
        <w:numPr>
          <w:ilvl w:val="0"/>
          <w:numId w:val="3"/>
        </w:numPr>
        <w:spacing w:before="0" w:after="0" w:line="240" w:lineRule="auto"/>
        <w:ind w:leftChars="-152" w:left="0" w:hangingChars="152" w:hanging="426"/>
        <w:jc w:val="both"/>
      </w:pPr>
      <w:r>
        <w:rPr>
          <w:rFonts w:hint="eastAsia"/>
          <w:b/>
          <w:color w:val="5B9BD5" w:themeColor="accent1"/>
        </w:rPr>
        <w:t>单独</w:t>
      </w:r>
      <w:r w:rsidR="003B72EA" w:rsidRPr="001F7B01">
        <w:rPr>
          <w:rFonts w:hint="eastAsia"/>
          <w:b/>
          <w:color w:val="5B9BD5" w:themeColor="accent1"/>
        </w:rPr>
        <w:t>设置</w:t>
      </w:r>
      <w:r w:rsidR="003B72EA">
        <w:rPr>
          <w:rFonts w:hint="eastAsia"/>
        </w:rPr>
        <w:t>：用户点击相应卡片右侧下拉框，选择序号，页面上给出了不同序号对应的变动原因，如下图所示；</w:t>
      </w:r>
    </w:p>
    <w:p w14:paraId="7A0CDBAF" w14:textId="77777777" w:rsidR="003B72EA" w:rsidRDefault="003B72EA" w:rsidP="003B72EA">
      <w:pPr>
        <w:ind w:firstLine="560"/>
        <w:jc w:val="center"/>
      </w:pPr>
      <w:r>
        <w:rPr>
          <w:noProof/>
          <w:lang w:val="en-US"/>
        </w:rPr>
        <w:lastRenderedPageBreak/>
        <w:drawing>
          <wp:inline distT="0" distB="0" distL="0" distR="0" wp14:anchorId="7BFF512C" wp14:editId="6823220A">
            <wp:extent cx="5274310" cy="2082165"/>
            <wp:effectExtent l="133350" t="133350" r="135890" b="127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208216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5A54D49D" w14:textId="09D48966" w:rsidR="003B72EA" w:rsidRDefault="007C4D64" w:rsidP="007C4D64">
      <w:pPr>
        <w:pStyle w:val="a"/>
      </w:pPr>
      <w:r>
        <w:rPr>
          <w:rFonts w:hint="eastAsia"/>
        </w:rPr>
        <w:t>单独</w:t>
      </w:r>
      <w:r w:rsidR="003B72EA">
        <w:rPr>
          <w:rFonts w:hint="eastAsia"/>
        </w:rPr>
        <w:t>设置变动原因</w:t>
      </w:r>
    </w:p>
    <w:p w14:paraId="036D779C" w14:textId="77777777" w:rsidR="003B72EA" w:rsidRDefault="003B72EA" w:rsidP="003B72EA">
      <w:pPr>
        <w:pStyle w:val="a1"/>
        <w:ind w:left="780" w:firstLineChars="0" w:firstLine="0"/>
        <w:jc w:val="center"/>
        <w:rPr>
          <w:b/>
        </w:rPr>
      </w:pPr>
    </w:p>
    <w:p w14:paraId="199256B8" w14:textId="4E644E9B" w:rsidR="003B72EA" w:rsidRPr="001F7B01" w:rsidRDefault="003B72EA" w:rsidP="008E2DB3">
      <w:pPr>
        <w:pStyle w:val="a1"/>
        <w:widowControl w:val="0"/>
        <w:numPr>
          <w:ilvl w:val="0"/>
          <w:numId w:val="3"/>
        </w:numPr>
        <w:spacing w:before="0" w:after="0" w:line="240" w:lineRule="auto"/>
        <w:ind w:leftChars="-152" w:left="0" w:hangingChars="152" w:hanging="426"/>
        <w:jc w:val="both"/>
        <w:rPr>
          <w:b/>
        </w:rPr>
      </w:pPr>
      <w:r w:rsidRPr="001F7B01">
        <w:rPr>
          <w:rFonts w:hint="eastAsia"/>
          <w:b/>
          <w:color w:val="5B9BD5" w:themeColor="accent1"/>
        </w:rPr>
        <w:t>批量设置</w:t>
      </w:r>
      <w:r w:rsidRPr="00316167">
        <w:rPr>
          <w:rFonts w:hint="eastAsia"/>
        </w:rPr>
        <w:t>：</w:t>
      </w:r>
      <w:r>
        <w:rPr>
          <w:rFonts w:hint="eastAsia"/>
        </w:rPr>
        <w:t>对报废原因相同的资产进行批量设置前，需要先</w:t>
      </w:r>
      <w:proofErr w:type="gramStart"/>
      <w:r>
        <w:rPr>
          <w:rFonts w:hint="eastAsia"/>
        </w:rPr>
        <w:t>勾选需要</w:t>
      </w:r>
      <w:proofErr w:type="gramEnd"/>
      <w:r>
        <w:rPr>
          <w:rFonts w:hint="eastAsia"/>
        </w:rPr>
        <w:t>批量设置报废原因的卡片，再点击卡片上方</w:t>
      </w:r>
      <w:r w:rsidRPr="001F7B01">
        <w:rPr>
          <w:rFonts w:hint="eastAsia"/>
          <w:b/>
          <w:color w:val="5B9BD5" w:themeColor="accent1"/>
        </w:rPr>
        <w:t>批量设置</w:t>
      </w:r>
      <w:r>
        <w:rPr>
          <w:rFonts w:hint="eastAsia"/>
          <w:b/>
          <w:color w:val="5B9BD5" w:themeColor="accent1"/>
        </w:rPr>
        <w:t>变动</w:t>
      </w:r>
      <w:r w:rsidRPr="001F7B01">
        <w:rPr>
          <w:rFonts w:hint="eastAsia"/>
          <w:b/>
          <w:color w:val="5B9BD5" w:themeColor="accent1"/>
        </w:rPr>
        <w:t>原因</w:t>
      </w:r>
      <w:r>
        <w:rPr>
          <w:rFonts w:hint="eastAsia"/>
        </w:rPr>
        <w:t>按钮，右侧会弹出变动原因下拉框，如下图所示</w:t>
      </w:r>
    </w:p>
    <w:p w14:paraId="1E15896B" w14:textId="77777777" w:rsidR="003B72EA" w:rsidRPr="00CF3F07" w:rsidRDefault="003B72EA" w:rsidP="003B72EA">
      <w:pPr>
        <w:ind w:firstLine="560"/>
        <w:jc w:val="center"/>
        <w:rPr>
          <w:b/>
        </w:rPr>
      </w:pPr>
      <w:r>
        <w:rPr>
          <w:noProof/>
          <w:lang w:val="en-US"/>
        </w:rPr>
        <w:drawing>
          <wp:inline distT="0" distB="0" distL="0" distR="0" wp14:anchorId="1FC719A3" wp14:editId="120385AE">
            <wp:extent cx="5274310" cy="1278890"/>
            <wp:effectExtent l="133350" t="133350" r="135890" b="14986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27889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3B4586AB" w14:textId="2184AE9B" w:rsidR="003B72EA" w:rsidRDefault="003B72EA" w:rsidP="007C4D64">
      <w:pPr>
        <w:pStyle w:val="a"/>
      </w:pPr>
      <w:r>
        <w:rPr>
          <w:rFonts w:hint="eastAsia"/>
        </w:rPr>
        <w:t>批量设置变动原因</w:t>
      </w:r>
      <w:r>
        <w:rPr>
          <w:rFonts w:hint="eastAsia"/>
        </w:rPr>
        <w:t xml:space="preserve"> </w:t>
      </w:r>
      <w:r>
        <w:t>STEP1</w:t>
      </w:r>
    </w:p>
    <w:p w14:paraId="754C1BD2" w14:textId="77777777" w:rsidR="003B72EA" w:rsidRDefault="003B72EA" w:rsidP="003B72EA">
      <w:pPr>
        <w:ind w:firstLine="560"/>
        <w:jc w:val="center"/>
        <w:rPr>
          <w:b/>
        </w:rPr>
      </w:pPr>
      <w:r>
        <w:rPr>
          <w:noProof/>
          <w:lang w:val="en-US"/>
        </w:rPr>
        <w:drawing>
          <wp:inline distT="0" distB="0" distL="0" distR="0" wp14:anchorId="14731EB9" wp14:editId="6BACC254">
            <wp:extent cx="5274310" cy="1296670"/>
            <wp:effectExtent l="133350" t="133350" r="135890" b="1511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29667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3D42EFE" w14:textId="1D616622" w:rsidR="003B72EA" w:rsidRDefault="003B72EA" w:rsidP="007C4D64">
      <w:pPr>
        <w:pStyle w:val="a"/>
      </w:pPr>
      <w:r>
        <w:rPr>
          <w:rFonts w:hint="eastAsia"/>
        </w:rPr>
        <w:t>批量设置变动原因</w:t>
      </w:r>
      <w:r>
        <w:rPr>
          <w:rFonts w:hint="eastAsia"/>
        </w:rPr>
        <w:t xml:space="preserve"> </w:t>
      </w:r>
      <w:r>
        <w:t>STEP2</w:t>
      </w:r>
    </w:p>
    <w:p w14:paraId="7E1B88BB" w14:textId="77777777" w:rsidR="003B72EA" w:rsidRDefault="003B72EA" w:rsidP="003B72EA">
      <w:pPr>
        <w:ind w:firstLine="561"/>
        <w:jc w:val="center"/>
        <w:rPr>
          <w:b/>
        </w:rPr>
      </w:pPr>
    </w:p>
    <w:p w14:paraId="78658366" w14:textId="52132E27" w:rsidR="007C4D64" w:rsidRDefault="003B72EA" w:rsidP="008E2DB3">
      <w:pPr>
        <w:pStyle w:val="a1"/>
        <w:widowControl w:val="0"/>
        <w:numPr>
          <w:ilvl w:val="0"/>
          <w:numId w:val="4"/>
        </w:numPr>
        <w:spacing w:before="0" w:after="0" w:line="240" w:lineRule="auto"/>
        <w:ind w:left="0" w:firstLineChars="0" w:hanging="567"/>
      </w:pPr>
      <w:r>
        <w:tab/>
      </w:r>
      <w:r>
        <w:rPr>
          <w:rFonts w:hint="eastAsia"/>
        </w:rPr>
        <w:t>第四步：补充经办人、联系电话，保存或提交。如下图所示给出了各按钮的含义</w:t>
      </w:r>
      <w:r w:rsidR="007C4D64">
        <w:rPr>
          <w:rFonts w:hint="eastAsia"/>
        </w:rPr>
        <w:t>。</w:t>
      </w:r>
    </w:p>
    <w:p w14:paraId="5F8C9EE8" w14:textId="4CB33AEE" w:rsidR="003B72EA" w:rsidRDefault="00474A9C" w:rsidP="007C4D64">
      <w:pPr>
        <w:ind w:firstLine="560"/>
      </w:pPr>
      <w:r>
        <w:rPr>
          <w:rFonts w:hint="eastAsia"/>
        </w:rPr>
        <w:lastRenderedPageBreak/>
        <w:t>保存：</w:t>
      </w:r>
      <w:r w:rsidR="003B72EA">
        <w:t>保存当前编辑信息，申请单未提交可再次编辑；</w:t>
      </w:r>
    </w:p>
    <w:p w14:paraId="30B904A6" w14:textId="5DD7C5E2" w:rsidR="003B72EA" w:rsidRDefault="00474A9C" w:rsidP="007C4D64">
      <w:pPr>
        <w:ind w:firstLine="560"/>
      </w:pPr>
      <w:r>
        <w:rPr>
          <w:rFonts w:hint="eastAsia"/>
        </w:rPr>
        <w:t>提交：</w:t>
      </w:r>
      <w:r w:rsidR="003B72EA">
        <w:t>保存当前编辑信息并在所有信息补充完善的情况下提交审批，申请单一旦提交不可修改；</w:t>
      </w:r>
    </w:p>
    <w:p w14:paraId="44F4157E" w14:textId="320A9ADE" w:rsidR="003B72EA" w:rsidRDefault="00474A9C" w:rsidP="007C4D64">
      <w:pPr>
        <w:ind w:firstLine="560"/>
      </w:pPr>
      <w:r>
        <w:rPr>
          <w:rFonts w:hint="eastAsia"/>
        </w:rPr>
        <w:t>返回：</w:t>
      </w:r>
      <w:r w:rsidR="003B72EA">
        <w:t>若点击此按钮之前未</w:t>
      </w:r>
      <w:proofErr w:type="gramStart"/>
      <w:r w:rsidR="003B72EA">
        <w:t>做保</w:t>
      </w:r>
      <w:proofErr w:type="gramEnd"/>
      <w:r w:rsidR="003B72EA">
        <w:t>存或提交操作，则本次编辑信息不保存，跳转到办事大厅页面；</w:t>
      </w:r>
    </w:p>
    <w:p w14:paraId="62E95DA9" w14:textId="67CDAE76" w:rsidR="003B72EA" w:rsidRDefault="00474A9C" w:rsidP="007C4D64">
      <w:pPr>
        <w:ind w:firstLine="560"/>
      </w:pPr>
      <w:r>
        <w:rPr>
          <w:rFonts w:hint="eastAsia"/>
        </w:rPr>
        <w:t>我的变更单：</w:t>
      </w:r>
      <w:r w:rsidR="003B72EA">
        <w:t>若点击此按钮之前</w:t>
      </w:r>
      <w:r w:rsidR="003B72EA">
        <w:rPr>
          <w:rFonts w:hint="eastAsia"/>
        </w:rPr>
        <w:t>未</w:t>
      </w:r>
      <w:proofErr w:type="gramStart"/>
      <w:r w:rsidR="003B72EA">
        <w:t>做保</w:t>
      </w:r>
      <w:proofErr w:type="gramEnd"/>
      <w:r w:rsidR="003B72EA">
        <w:t>存或提交操作，则本次信息不保存，跳转到</w:t>
      </w:r>
      <w:r w:rsidR="003B72EA">
        <w:rPr>
          <w:rFonts w:hint="eastAsia"/>
        </w:rPr>
        <w:t>已</w:t>
      </w:r>
      <w:r w:rsidR="003B72EA">
        <w:t>保存或提交的变更单列表</w:t>
      </w:r>
      <w:r w:rsidR="003B72EA">
        <w:rPr>
          <w:rFonts w:hint="eastAsia"/>
        </w:rPr>
        <w:t>。</w:t>
      </w:r>
    </w:p>
    <w:p w14:paraId="2DBB02E6" w14:textId="77777777" w:rsidR="003B72EA" w:rsidRDefault="003B72EA" w:rsidP="003B72EA">
      <w:pPr>
        <w:pStyle w:val="a1"/>
        <w:ind w:left="780" w:firstLineChars="0" w:firstLine="0"/>
        <w:jc w:val="center"/>
      </w:pPr>
      <w:r>
        <w:rPr>
          <w:noProof/>
          <w:lang w:val="en-US"/>
        </w:rPr>
        <w:drawing>
          <wp:inline distT="0" distB="0" distL="0" distR="0" wp14:anchorId="67722937" wp14:editId="5D2B57CC">
            <wp:extent cx="5274310" cy="2904490"/>
            <wp:effectExtent l="133350" t="133350" r="135890" b="1435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290449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7A6AF79C" w14:textId="53D81062" w:rsidR="003B72EA" w:rsidRDefault="003B72EA" w:rsidP="007C4D64">
      <w:pPr>
        <w:pStyle w:val="a"/>
      </w:pPr>
      <w:r>
        <w:t xml:space="preserve"> </w:t>
      </w:r>
      <w:r w:rsidR="007C4D64">
        <w:rPr>
          <w:rFonts w:hint="eastAsia"/>
        </w:rPr>
        <w:t>编辑页面按钮</w:t>
      </w:r>
    </w:p>
    <w:p w14:paraId="1F492A30" w14:textId="077D4ED7" w:rsidR="00D46B39" w:rsidRDefault="007634F5" w:rsidP="007634F5">
      <w:pPr>
        <w:pStyle w:val="3"/>
        <w:ind w:left="-28"/>
      </w:pPr>
      <w:bookmarkStart w:id="34" w:name="_Toc491177929"/>
      <w:r>
        <w:rPr>
          <w:rFonts w:hint="eastAsia"/>
        </w:rPr>
        <w:t>报失申请</w:t>
      </w:r>
      <w:bookmarkEnd w:id="34"/>
    </w:p>
    <w:p w14:paraId="6D4638E3" w14:textId="7AC6CAA7" w:rsidR="007634F5" w:rsidRDefault="007634F5" w:rsidP="007634F5">
      <w:pPr>
        <w:ind w:firstLine="560"/>
        <w:rPr>
          <w:lang w:val="en-US"/>
        </w:rPr>
      </w:pPr>
      <w:r>
        <w:rPr>
          <w:rFonts w:hint="eastAsia"/>
          <w:lang w:val="en-US"/>
        </w:rPr>
        <w:t>点击办事大厅</w:t>
      </w:r>
      <w:r w:rsidR="00103DFC">
        <w:rPr>
          <w:rFonts w:hint="eastAsia"/>
          <w:lang w:val="en-US"/>
        </w:rPr>
        <w:t>报失申请图标即可进入报失申请填写界面。</w:t>
      </w:r>
    </w:p>
    <w:p w14:paraId="37595C48" w14:textId="3840A225" w:rsidR="00103DFC" w:rsidRDefault="00103DFC" w:rsidP="00597900">
      <w:pPr>
        <w:ind w:firstLineChars="0" w:firstLine="0"/>
        <w:jc w:val="center"/>
        <w:rPr>
          <w:lang w:val="en-US"/>
        </w:rPr>
      </w:pPr>
      <w:r>
        <w:rPr>
          <w:noProof/>
          <w:lang w:val="en-US"/>
        </w:rPr>
        <w:drawing>
          <wp:inline distT="0" distB="0" distL="0" distR="0" wp14:anchorId="061C543E" wp14:editId="217075EE">
            <wp:extent cx="6120130" cy="1122045"/>
            <wp:effectExtent l="133350" t="133350" r="128270" b="135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130" cy="11220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22993C23" w14:textId="2C663CBD" w:rsidR="00973415" w:rsidRPr="007634F5" w:rsidRDefault="00973415" w:rsidP="00973415">
      <w:pPr>
        <w:pStyle w:val="a"/>
      </w:pPr>
      <w:r>
        <w:rPr>
          <w:rFonts w:hint="eastAsia"/>
        </w:rPr>
        <w:t>报失</w:t>
      </w:r>
    </w:p>
    <w:p w14:paraId="671ACE96" w14:textId="3F88A6CE" w:rsidR="00D46B39" w:rsidRDefault="00103DFC" w:rsidP="00103DFC">
      <w:pPr>
        <w:ind w:firstLineChars="0" w:firstLine="0"/>
      </w:pPr>
      <w:r>
        <w:tab/>
      </w:r>
      <w:r>
        <w:rPr>
          <w:rFonts w:hint="eastAsia"/>
        </w:rPr>
        <w:t>具体填写步骤可参考</w:t>
      </w:r>
      <w:r>
        <w:rPr>
          <w:rFonts w:hint="eastAsia"/>
        </w:rPr>
        <w:t>3.2.1.2</w:t>
      </w:r>
      <w:r>
        <w:rPr>
          <w:rFonts w:hint="eastAsia"/>
        </w:rPr>
        <w:t>报废申请填写说明。</w:t>
      </w:r>
    </w:p>
    <w:p w14:paraId="3DC4DB60" w14:textId="30C8826C" w:rsidR="00103DFC" w:rsidRDefault="00973415" w:rsidP="00103DFC">
      <w:pPr>
        <w:pStyle w:val="3"/>
        <w:ind w:left="-28"/>
      </w:pPr>
      <w:bookmarkStart w:id="35" w:name="_Toc491177930"/>
      <w:r>
        <w:rPr>
          <w:rFonts w:hint="eastAsia"/>
        </w:rPr>
        <w:lastRenderedPageBreak/>
        <w:t>调拨</w:t>
      </w:r>
      <w:r w:rsidR="00103DFC">
        <w:rPr>
          <w:rFonts w:hint="eastAsia"/>
        </w:rPr>
        <w:t>申请</w:t>
      </w:r>
      <w:bookmarkEnd w:id="35"/>
    </w:p>
    <w:p w14:paraId="7D38D5C8" w14:textId="6B7B2888" w:rsidR="00103DFC" w:rsidRDefault="00103DFC" w:rsidP="00103DFC">
      <w:pPr>
        <w:ind w:firstLine="560"/>
        <w:rPr>
          <w:lang w:val="en-US"/>
        </w:rPr>
      </w:pPr>
      <w:r>
        <w:rPr>
          <w:rFonts w:hint="eastAsia"/>
          <w:lang w:val="en-US"/>
        </w:rPr>
        <w:t>点击办事大厅报失申请图标即可进入</w:t>
      </w:r>
      <w:r w:rsidR="00973415">
        <w:rPr>
          <w:rFonts w:hint="eastAsia"/>
          <w:lang w:val="en-US"/>
        </w:rPr>
        <w:t>调拨</w:t>
      </w:r>
      <w:r>
        <w:rPr>
          <w:rFonts w:hint="eastAsia"/>
          <w:lang w:val="en-US"/>
        </w:rPr>
        <w:t>申请填写界面。</w:t>
      </w:r>
    </w:p>
    <w:p w14:paraId="40FF7112" w14:textId="3FCE81E4" w:rsidR="00103DFC" w:rsidRDefault="00103DFC" w:rsidP="00597900">
      <w:pPr>
        <w:ind w:firstLineChars="0" w:firstLine="0"/>
        <w:jc w:val="center"/>
        <w:rPr>
          <w:lang w:val="en-US"/>
        </w:rPr>
      </w:pPr>
      <w:r>
        <w:rPr>
          <w:noProof/>
          <w:lang w:val="en-US"/>
        </w:rPr>
        <w:drawing>
          <wp:inline distT="0" distB="0" distL="0" distR="0" wp14:anchorId="04AFD6A2" wp14:editId="4220EC36">
            <wp:extent cx="6120130" cy="1141095"/>
            <wp:effectExtent l="133350" t="133350" r="128270" b="15430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14109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7059D2AE" w14:textId="0D856570" w:rsidR="00973415" w:rsidRPr="00103DFC" w:rsidRDefault="00973415" w:rsidP="00973415">
      <w:pPr>
        <w:pStyle w:val="a"/>
      </w:pPr>
      <w:r>
        <w:rPr>
          <w:rFonts w:hint="eastAsia"/>
        </w:rPr>
        <w:t>调拨</w:t>
      </w:r>
    </w:p>
    <w:p w14:paraId="0A744EC0" w14:textId="76058C1A" w:rsidR="00D46B39" w:rsidRDefault="00973415" w:rsidP="00973415">
      <w:pPr>
        <w:ind w:firstLine="560"/>
      </w:pPr>
      <w:r>
        <w:rPr>
          <w:rFonts w:hint="eastAsia"/>
        </w:rPr>
        <w:t>具体填写步骤可参考</w:t>
      </w:r>
      <w:r>
        <w:rPr>
          <w:rFonts w:hint="eastAsia"/>
        </w:rPr>
        <w:t>3.2.1.2</w:t>
      </w:r>
      <w:r>
        <w:rPr>
          <w:rFonts w:hint="eastAsia"/>
        </w:rPr>
        <w:t>报废申请填写说明。</w:t>
      </w:r>
    </w:p>
    <w:p w14:paraId="4DDCBAE7" w14:textId="727CDD94" w:rsidR="00973415" w:rsidRDefault="00973415" w:rsidP="00973415">
      <w:pPr>
        <w:pStyle w:val="3"/>
        <w:ind w:left="-28"/>
      </w:pPr>
      <w:bookmarkStart w:id="36" w:name="_Toc491177931"/>
      <w:r>
        <w:rPr>
          <w:rFonts w:hint="eastAsia"/>
        </w:rPr>
        <w:t>捐赠申请</w:t>
      </w:r>
      <w:bookmarkEnd w:id="36"/>
    </w:p>
    <w:p w14:paraId="4806250B" w14:textId="77777777" w:rsidR="00973415" w:rsidRDefault="00973415" w:rsidP="00973415">
      <w:pPr>
        <w:ind w:firstLine="560"/>
        <w:rPr>
          <w:lang w:val="en-US"/>
        </w:rPr>
      </w:pPr>
      <w:r>
        <w:rPr>
          <w:rFonts w:hint="eastAsia"/>
          <w:lang w:val="en-US"/>
        </w:rPr>
        <w:t>点击办事大厅报失申请图标即可进入调拨申请填写界面。</w:t>
      </w:r>
    </w:p>
    <w:p w14:paraId="3B4D7C5D" w14:textId="1A1E9C37" w:rsidR="00973415" w:rsidRPr="00973415" w:rsidRDefault="00973415" w:rsidP="00597900">
      <w:pPr>
        <w:ind w:firstLineChars="0" w:firstLine="0"/>
        <w:jc w:val="center"/>
        <w:rPr>
          <w:lang w:val="en-US"/>
        </w:rPr>
      </w:pPr>
      <w:r>
        <w:rPr>
          <w:noProof/>
          <w:lang w:val="en-US"/>
        </w:rPr>
        <w:drawing>
          <wp:inline distT="0" distB="0" distL="0" distR="0" wp14:anchorId="235BB044" wp14:editId="7FB49564">
            <wp:extent cx="6120130" cy="1147445"/>
            <wp:effectExtent l="133350" t="133350" r="128270" b="14795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1474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2AFDD1B3" w14:textId="60BB52D8" w:rsidR="00D46B39" w:rsidRDefault="00973415" w:rsidP="00973415">
      <w:pPr>
        <w:pStyle w:val="a"/>
      </w:pPr>
      <w:r>
        <w:rPr>
          <w:rFonts w:hint="eastAsia"/>
        </w:rPr>
        <w:t>捐赠</w:t>
      </w:r>
    </w:p>
    <w:p w14:paraId="0722009D" w14:textId="6C57421B" w:rsidR="00973415" w:rsidRDefault="00973415" w:rsidP="00973415">
      <w:pPr>
        <w:ind w:firstLineChars="0" w:firstLine="420"/>
      </w:pPr>
      <w:r>
        <w:rPr>
          <w:rFonts w:hint="eastAsia"/>
        </w:rPr>
        <w:t>具体填写步骤可参考</w:t>
      </w:r>
      <w:r>
        <w:rPr>
          <w:rFonts w:hint="eastAsia"/>
        </w:rPr>
        <w:t>3.2.1.2</w:t>
      </w:r>
      <w:r>
        <w:rPr>
          <w:rFonts w:hint="eastAsia"/>
        </w:rPr>
        <w:t>报废申请填写说明。</w:t>
      </w:r>
    </w:p>
    <w:p w14:paraId="66629179" w14:textId="77777777" w:rsidR="00D46B39" w:rsidRDefault="00D46B39" w:rsidP="008D1C54">
      <w:pPr>
        <w:ind w:firstLine="560"/>
      </w:pPr>
    </w:p>
    <w:p w14:paraId="72F2065E" w14:textId="77777777" w:rsidR="008D1C54" w:rsidRDefault="008D1C54" w:rsidP="00D46B39">
      <w:pPr>
        <w:pStyle w:val="1"/>
        <w:ind w:left="-140" w:right="-140"/>
        <w:sectPr w:rsidR="008D1C54" w:rsidSect="002F2599">
          <w:pgSz w:w="11906" w:h="16838" w:code="9"/>
          <w:pgMar w:top="1134" w:right="1134" w:bottom="1134" w:left="1134" w:header="567" w:footer="0" w:gutter="0"/>
          <w:cols w:space="425"/>
          <w:docGrid w:linePitch="312"/>
        </w:sectPr>
      </w:pPr>
    </w:p>
    <w:p w14:paraId="6E73B9CD" w14:textId="15C4ABC4" w:rsidR="00D46B39" w:rsidRDefault="008A5190" w:rsidP="00D46B39">
      <w:pPr>
        <w:pStyle w:val="1"/>
        <w:ind w:left="-140" w:right="-140"/>
      </w:pPr>
      <w:bookmarkStart w:id="37" w:name="_Toc491177932"/>
      <w:r>
        <w:rPr>
          <w:rFonts w:hint="eastAsia"/>
        </w:rPr>
        <w:lastRenderedPageBreak/>
        <w:t>个人资产</w:t>
      </w:r>
      <w:bookmarkEnd w:id="37"/>
    </w:p>
    <w:p w14:paraId="34FE2B76" w14:textId="03355C1E" w:rsidR="008A5190" w:rsidRPr="008A5190" w:rsidRDefault="008A5190" w:rsidP="008A5190">
      <w:pPr>
        <w:ind w:firstLine="560"/>
      </w:pPr>
      <w:r>
        <w:rPr>
          <w:rFonts w:hint="eastAsia"/>
        </w:rPr>
        <w:t>如下图所示，进入办事大厅，</w:t>
      </w:r>
      <w:r w:rsidR="002B438D">
        <w:rPr>
          <w:rFonts w:hint="eastAsia"/>
        </w:rPr>
        <w:t>页面</w:t>
      </w:r>
      <w:r>
        <w:rPr>
          <w:rFonts w:hint="eastAsia"/>
        </w:rPr>
        <w:t>下方按照资产类型列出了各种图标。点击相应资产类型图标即可进入查看个人名下</w:t>
      </w:r>
      <w:r w:rsidR="002B438D">
        <w:rPr>
          <w:rFonts w:hint="eastAsia"/>
        </w:rPr>
        <w:t>相应</w:t>
      </w:r>
      <w:r>
        <w:rPr>
          <w:rFonts w:hint="eastAsia"/>
        </w:rPr>
        <w:t>资产。</w:t>
      </w:r>
    </w:p>
    <w:p w14:paraId="02E9A9F3" w14:textId="12AC6E1A" w:rsidR="008A5190" w:rsidRDefault="008A5190" w:rsidP="008A5190">
      <w:pPr>
        <w:ind w:firstLineChars="0" w:firstLine="0"/>
        <w:jc w:val="center"/>
      </w:pPr>
      <w:r>
        <w:rPr>
          <w:noProof/>
          <w:lang w:val="en-US"/>
        </w:rPr>
        <w:drawing>
          <wp:inline distT="0" distB="0" distL="0" distR="0" wp14:anchorId="39A94F5C" wp14:editId="0B85A4BE">
            <wp:extent cx="6120130" cy="1498600"/>
            <wp:effectExtent l="133350" t="133350" r="109220" b="13970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49860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7C089284" w14:textId="571CB9D1" w:rsidR="002B438D" w:rsidRDefault="002B438D" w:rsidP="002B438D">
      <w:pPr>
        <w:pStyle w:val="a"/>
      </w:pPr>
      <w:r>
        <w:rPr>
          <w:rFonts w:hint="eastAsia"/>
        </w:rPr>
        <w:t>办事大厅</w:t>
      </w:r>
      <w:r>
        <w:rPr>
          <w:rFonts w:hint="eastAsia"/>
        </w:rPr>
        <w:t>-</w:t>
      </w:r>
      <w:r>
        <w:rPr>
          <w:rFonts w:hint="eastAsia"/>
        </w:rPr>
        <w:t>个人资产</w:t>
      </w:r>
    </w:p>
    <w:p w14:paraId="293E7188" w14:textId="4DD1FB6D" w:rsidR="002B438D" w:rsidRDefault="008A5190" w:rsidP="002B438D">
      <w:pPr>
        <w:ind w:firstLine="560"/>
      </w:pPr>
      <w:r>
        <w:rPr>
          <w:rFonts w:hint="eastAsia"/>
        </w:rPr>
        <w:t>如下图所示，点击动植物即可</w:t>
      </w:r>
      <w:r w:rsidR="002B438D">
        <w:rPr>
          <w:rFonts w:hint="eastAsia"/>
        </w:rPr>
        <w:t>进入动植物列表，可</w:t>
      </w:r>
      <w:r>
        <w:rPr>
          <w:rFonts w:hint="eastAsia"/>
        </w:rPr>
        <w:t>查看本人名下的所有动植物</w:t>
      </w:r>
      <w:r w:rsidR="002B438D">
        <w:rPr>
          <w:rFonts w:hint="eastAsia"/>
        </w:rPr>
        <w:t>，并进行导出、条形码打印。</w:t>
      </w:r>
    </w:p>
    <w:p w14:paraId="7C5D1F61" w14:textId="07CB8216" w:rsidR="008A5190" w:rsidRDefault="008A5190" w:rsidP="008A5190">
      <w:pPr>
        <w:ind w:firstLineChars="0" w:firstLine="0"/>
        <w:jc w:val="center"/>
      </w:pPr>
      <w:r>
        <w:rPr>
          <w:noProof/>
          <w:lang w:val="en-US"/>
        </w:rPr>
        <w:drawing>
          <wp:inline distT="0" distB="0" distL="0" distR="0" wp14:anchorId="0BA4ACC8" wp14:editId="7E3459EF">
            <wp:extent cx="6120130" cy="2922270"/>
            <wp:effectExtent l="133350" t="133350" r="128270" b="14478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92227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254A3DD1" w14:textId="298CDDB6" w:rsidR="002B438D" w:rsidRDefault="002B438D" w:rsidP="002B438D">
      <w:pPr>
        <w:pStyle w:val="a"/>
      </w:pPr>
      <w:r>
        <w:rPr>
          <w:rFonts w:hint="eastAsia"/>
        </w:rPr>
        <w:t>动植物卡片</w:t>
      </w:r>
    </w:p>
    <w:p w14:paraId="1C224AB0" w14:textId="64F433AF" w:rsidR="00AD4E85" w:rsidRDefault="00AD4E85" w:rsidP="00AD4E85">
      <w:pPr>
        <w:pStyle w:val="2"/>
        <w:ind w:left="-28" w:right="-56"/>
      </w:pPr>
      <w:bookmarkStart w:id="38" w:name="_Toc491177933"/>
      <w:r>
        <w:rPr>
          <w:rFonts w:hint="eastAsia"/>
        </w:rPr>
        <w:t>导出</w:t>
      </w:r>
      <w:bookmarkEnd w:id="38"/>
    </w:p>
    <w:p w14:paraId="48EE32D3" w14:textId="77777777" w:rsidR="00905280" w:rsidRDefault="002B438D" w:rsidP="00905280">
      <w:pPr>
        <w:ind w:firstLine="560"/>
      </w:pPr>
      <w:r>
        <w:rPr>
          <w:rFonts w:hint="eastAsia"/>
        </w:rPr>
        <w:t>导出：</w:t>
      </w:r>
      <w:proofErr w:type="gramStart"/>
      <w:r>
        <w:rPr>
          <w:rFonts w:hint="eastAsia"/>
        </w:rPr>
        <w:t>勾选待</w:t>
      </w:r>
      <w:proofErr w:type="gramEnd"/>
      <w:r>
        <w:rPr>
          <w:rFonts w:hint="eastAsia"/>
        </w:rPr>
        <w:t>导出卡片，点击导出按钮，会弹出导出字段选择框，如下图所示。</w:t>
      </w:r>
      <w:r w:rsidR="00905280">
        <w:rPr>
          <w:rFonts w:hint="eastAsia"/>
        </w:rPr>
        <w:t>可根据自身需要选择需导出内容。</w:t>
      </w:r>
    </w:p>
    <w:p w14:paraId="15BF5C60" w14:textId="6731E4C9" w:rsidR="00BA2197" w:rsidRDefault="00BA2197" w:rsidP="00D46B39">
      <w:pPr>
        <w:ind w:firstLine="560"/>
      </w:pPr>
    </w:p>
    <w:p w14:paraId="7CE973E6" w14:textId="5B5099F4" w:rsidR="002B438D" w:rsidRDefault="00AD4E85" w:rsidP="002B438D">
      <w:pPr>
        <w:ind w:firstLineChars="0" w:firstLine="0"/>
        <w:jc w:val="center"/>
      </w:pPr>
      <w:r>
        <w:rPr>
          <w:noProof/>
          <w:lang w:val="en-US"/>
        </w:rPr>
        <w:drawing>
          <wp:inline distT="0" distB="0" distL="0" distR="0" wp14:anchorId="3E2F04A6" wp14:editId="5627C4E6">
            <wp:extent cx="6120130" cy="2861310"/>
            <wp:effectExtent l="133350" t="133350" r="128270" b="129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86131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F744BA6" w14:textId="7D29E65D" w:rsidR="002B438D" w:rsidRDefault="002B438D" w:rsidP="002B438D">
      <w:pPr>
        <w:pStyle w:val="a"/>
      </w:pPr>
      <w:r>
        <w:rPr>
          <w:rFonts w:hint="eastAsia"/>
        </w:rPr>
        <w:t>导出字段选择</w:t>
      </w:r>
    </w:p>
    <w:p w14:paraId="78C02200" w14:textId="0BF630C6" w:rsidR="00973415" w:rsidRDefault="00905280" w:rsidP="00973415">
      <w:pPr>
        <w:ind w:firstLine="560"/>
      </w:pPr>
      <w:r>
        <w:rPr>
          <w:rFonts w:hint="eastAsia"/>
        </w:rPr>
        <w:t>全选：</w:t>
      </w:r>
      <w:r w:rsidR="00973415">
        <w:rPr>
          <w:rFonts w:hint="eastAsia"/>
        </w:rPr>
        <w:t>选择所有字段；</w:t>
      </w:r>
    </w:p>
    <w:p w14:paraId="2D814919" w14:textId="77777777" w:rsidR="00016CF7" w:rsidRDefault="00016CF7" w:rsidP="00016CF7">
      <w:pPr>
        <w:ind w:firstLine="560"/>
      </w:pPr>
      <w:r>
        <w:rPr>
          <w:rFonts w:hint="eastAsia"/>
        </w:rPr>
        <w:t>反选：与当前选择相反，即选择未选择字段同时还取消已选择字段；</w:t>
      </w:r>
    </w:p>
    <w:p w14:paraId="63970511" w14:textId="1A28188E" w:rsidR="00973415" w:rsidRDefault="00973415" w:rsidP="00973415">
      <w:pPr>
        <w:ind w:firstLine="560"/>
      </w:pPr>
      <w:r>
        <w:rPr>
          <w:rFonts w:hint="eastAsia"/>
        </w:rPr>
        <w:t>确定：点击确定即可导出所选字段内容。</w:t>
      </w:r>
    </w:p>
    <w:p w14:paraId="0F42BC35" w14:textId="60C5664D" w:rsidR="00AD4E85" w:rsidRDefault="00AD4E85" w:rsidP="00AD4E85">
      <w:pPr>
        <w:pStyle w:val="2"/>
        <w:ind w:left="-28" w:right="-56"/>
      </w:pPr>
      <w:bookmarkStart w:id="39" w:name="_Toc491177934"/>
      <w:r>
        <w:rPr>
          <w:rFonts w:hint="eastAsia"/>
        </w:rPr>
        <w:t>打印条码</w:t>
      </w:r>
      <w:bookmarkEnd w:id="39"/>
    </w:p>
    <w:p w14:paraId="22DA494D" w14:textId="77777777" w:rsidR="00AD4E85" w:rsidRDefault="00AD4E85" w:rsidP="00AD4E85">
      <w:pPr>
        <w:ind w:firstLine="560"/>
        <w:rPr>
          <w:lang w:val="en-US"/>
        </w:rPr>
      </w:pPr>
      <w:r>
        <w:rPr>
          <w:rFonts w:hint="eastAsia"/>
          <w:lang w:val="en-US"/>
        </w:rPr>
        <w:t>同样，打印条码支持批量打印，</w:t>
      </w:r>
      <w:proofErr w:type="gramStart"/>
      <w:r>
        <w:rPr>
          <w:rFonts w:hint="eastAsia"/>
          <w:lang w:val="en-US"/>
        </w:rPr>
        <w:t>勾选相应</w:t>
      </w:r>
      <w:proofErr w:type="gramEnd"/>
      <w:r>
        <w:rPr>
          <w:rFonts w:hint="eastAsia"/>
          <w:lang w:val="en-US"/>
        </w:rPr>
        <w:t>资产，点击打印条形码即可。</w:t>
      </w:r>
    </w:p>
    <w:p w14:paraId="2B3ADA6D" w14:textId="77777777" w:rsidR="00AD4E85" w:rsidRDefault="00AD4E85" w:rsidP="00AD4E85">
      <w:pPr>
        <w:ind w:firstLineChars="0" w:firstLine="0"/>
        <w:rPr>
          <w:lang w:val="en-US"/>
        </w:rPr>
      </w:pPr>
      <w:r>
        <w:rPr>
          <w:noProof/>
          <w:lang w:val="en-US"/>
        </w:rPr>
        <w:drawing>
          <wp:inline distT="0" distB="0" distL="0" distR="0" wp14:anchorId="53577D2E" wp14:editId="5E6A20BB">
            <wp:extent cx="5847619" cy="2819048"/>
            <wp:effectExtent l="133350" t="133350" r="153670" b="1530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847619" cy="2819048"/>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FF27DBB" w14:textId="0BDA5E12" w:rsidR="00AD4E85" w:rsidRPr="00AD4E85" w:rsidRDefault="00AD4E85" w:rsidP="00AD4E85">
      <w:pPr>
        <w:pStyle w:val="a"/>
      </w:pPr>
      <w:r>
        <w:rPr>
          <w:rFonts w:hint="eastAsia"/>
        </w:rPr>
        <w:lastRenderedPageBreak/>
        <w:t>打印条形码</w:t>
      </w:r>
    </w:p>
    <w:p w14:paraId="3E2CF71B" w14:textId="70177DC5" w:rsidR="00905280" w:rsidRDefault="00AD4E85" w:rsidP="00AD4E85">
      <w:pPr>
        <w:pStyle w:val="2"/>
        <w:ind w:left="-28" w:right="-56"/>
      </w:pPr>
      <w:bookmarkStart w:id="40" w:name="_Toc491177935"/>
      <w:r>
        <w:rPr>
          <w:rFonts w:hint="eastAsia"/>
        </w:rPr>
        <w:t>操作技巧</w:t>
      </w:r>
      <w:bookmarkEnd w:id="40"/>
    </w:p>
    <w:p w14:paraId="5040E6AD" w14:textId="09FC0F33" w:rsidR="00A201D9" w:rsidRPr="00A201D9" w:rsidRDefault="00A201D9" w:rsidP="00A201D9">
      <w:pPr>
        <w:pStyle w:val="3"/>
        <w:ind w:left="-28"/>
      </w:pPr>
      <w:bookmarkStart w:id="41" w:name="_Toc491177936"/>
      <w:r>
        <w:rPr>
          <w:rFonts w:hint="eastAsia"/>
        </w:rPr>
        <w:t>快速勾选</w:t>
      </w:r>
      <w:bookmarkEnd w:id="41"/>
    </w:p>
    <w:p w14:paraId="2E7F2955" w14:textId="77777777" w:rsidR="00A201D9" w:rsidRDefault="00A201D9" w:rsidP="00AD4E85">
      <w:pPr>
        <w:ind w:firstLine="560"/>
        <w:rPr>
          <w:lang w:val="en-US"/>
        </w:rPr>
      </w:pPr>
      <w:r>
        <w:rPr>
          <w:rFonts w:hint="eastAsia"/>
          <w:lang w:val="en-US"/>
        </w:rPr>
        <w:t>选择</w:t>
      </w:r>
      <w:r w:rsidR="00AD4E85">
        <w:rPr>
          <w:rFonts w:hint="eastAsia"/>
          <w:lang w:val="en-US"/>
        </w:rPr>
        <w:t>资产时，如</w:t>
      </w:r>
      <w:r>
        <w:rPr>
          <w:rFonts w:hint="eastAsia"/>
          <w:lang w:val="en-US"/>
        </w:rPr>
        <w:t>果</w:t>
      </w:r>
      <w:r w:rsidR="00AD4E85">
        <w:rPr>
          <w:rFonts w:hint="eastAsia"/>
          <w:lang w:val="en-US"/>
        </w:rPr>
        <w:t>选择资产较多可</w:t>
      </w:r>
      <w:proofErr w:type="gramStart"/>
      <w:r w:rsidR="00AD4E85">
        <w:rPr>
          <w:rFonts w:hint="eastAsia"/>
          <w:lang w:val="en-US"/>
        </w:rPr>
        <w:t>勾选第</w:t>
      </w:r>
      <w:proofErr w:type="gramEnd"/>
      <w:r w:rsidR="00AD4E85">
        <w:rPr>
          <w:rFonts w:hint="eastAsia"/>
          <w:lang w:val="en-US"/>
        </w:rPr>
        <w:t>一行复选框，</w:t>
      </w:r>
      <w:r>
        <w:rPr>
          <w:rFonts w:hint="eastAsia"/>
          <w:lang w:val="en-US"/>
        </w:rPr>
        <w:t>如下图所示，则可</w:t>
      </w:r>
      <w:proofErr w:type="gramStart"/>
      <w:r>
        <w:rPr>
          <w:rFonts w:hint="eastAsia"/>
          <w:lang w:val="en-US"/>
        </w:rPr>
        <w:t>快速勾选该</w:t>
      </w:r>
      <w:proofErr w:type="gramEnd"/>
      <w:r>
        <w:rPr>
          <w:rFonts w:hint="eastAsia"/>
          <w:lang w:val="en-US"/>
        </w:rPr>
        <w:t>页面所有资产。</w:t>
      </w:r>
    </w:p>
    <w:p w14:paraId="694EA905" w14:textId="6ED17AE5" w:rsidR="00AD4E85" w:rsidRDefault="00A201D9" w:rsidP="00AD4E85">
      <w:pPr>
        <w:ind w:firstLine="560"/>
        <w:rPr>
          <w:lang w:val="en-US"/>
        </w:rPr>
      </w:pPr>
      <w:r>
        <w:rPr>
          <w:rFonts w:hint="eastAsia"/>
          <w:lang w:val="en-US"/>
        </w:rPr>
        <w:t>注：所有资产选择，只对当前页有效，切换页码当前页已选择数据无效。</w:t>
      </w:r>
    </w:p>
    <w:p w14:paraId="69EE4515" w14:textId="1BE3BCE2" w:rsidR="00A201D9" w:rsidRDefault="00A201D9" w:rsidP="00A201D9">
      <w:pPr>
        <w:ind w:firstLineChars="0" w:firstLine="0"/>
        <w:jc w:val="center"/>
        <w:rPr>
          <w:lang w:val="en-US"/>
        </w:rPr>
      </w:pPr>
      <w:r>
        <w:rPr>
          <w:noProof/>
          <w:lang w:val="en-US"/>
        </w:rPr>
        <w:drawing>
          <wp:inline distT="0" distB="0" distL="0" distR="0" wp14:anchorId="69580AAF" wp14:editId="0A6410DE">
            <wp:extent cx="6120130" cy="2696845"/>
            <wp:effectExtent l="133350" t="133350" r="128270" b="1416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2696845"/>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0AD1F02A" w14:textId="77F893C0" w:rsidR="00A201D9" w:rsidRDefault="00A201D9" w:rsidP="00A201D9">
      <w:pPr>
        <w:pStyle w:val="a"/>
      </w:pPr>
      <w:r>
        <w:rPr>
          <w:rFonts w:hint="eastAsia"/>
        </w:rPr>
        <w:t>快速勾选</w:t>
      </w:r>
    </w:p>
    <w:p w14:paraId="1649277C" w14:textId="04938327" w:rsidR="00A201D9" w:rsidRDefault="00A201D9" w:rsidP="00A201D9">
      <w:pPr>
        <w:pStyle w:val="3"/>
        <w:ind w:left="-28"/>
      </w:pPr>
      <w:bookmarkStart w:id="42" w:name="_Toc491177937"/>
      <w:r>
        <w:rPr>
          <w:rFonts w:hint="eastAsia"/>
        </w:rPr>
        <w:t>调整单页记录数</w:t>
      </w:r>
      <w:bookmarkEnd w:id="42"/>
    </w:p>
    <w:p w14:paraId="7E37C0CC" w14:textId="77777777" w:rsidR="00A201D9" w:rsidRDefault="00A201D9" w:rsidP="00A201D9">
      <w:pPr>
        <w:ind w:firstLine="560"/>
        <w:rPr>
          <w:lang w:val="en-US"/>
        </w:rPr>
      </w:pPr>
      <w:r>
        <w:rPr>
          <w:rFonts w:hint="eastAsia"/>
          <w:lang w:val="en-US"/>
        </w:rPr>
        <w:t>卡片列表右下角有一数字下拉框，用户可选</w:t>
      </w:r>
      <w:r>
        <w:rPr>
          <w:rFonts w:hint="eastAsia"/>
          <w:lang w:val="en-US"/>
        </w:rPr>
        <w:t>20</w:t>
      </w:r>
      <w:r>
        <w:rPr>
          <w:rFonts w:hint="eastAsia"/>
          <w:lang w:val="en-US"/>
        </w:rPr>
        <w:t>、</w:t>
      </w:r>
      <w:r>
        <w:rPr>
          <w:rFonts w:hint="eastAsia"/>
          <w:lang w:val="en-US"/>
        </w:rPr>
        <w:t>50</w:t>
      </w:r>
      <w:r>
        <w:rPr>
          <w:rFonts w:hint="eastAsia"/>
          <w:lang w:val="en-US"/>
        </w:rPr>
        <w:t>、</w:t>
      </w:r>
      <w:r>
        <w:rPr>
          <w:rFonts w:hint="eastAsia"/>
          <w:lang w:val="en-US"/>
        </w:rPr>
        <w:t>100</w:t>
      </w:r>
      <w:r>
        <w:rPr>
          <w:rFonts w:hint="eastAsia"/>
          <w:lang w:val="en-US"/>
        </w:rPr>
        <w:t>，分别代表每一页可容纳数据记录数。需批量操作数据过多时，可根据自身需要适当调节页面记录数。</w:t>
      </w:r>
    </w:p>
    <w:p w14:paraId="6383C4ED" w14:textId="36FC0AD1" w:rsidR="00A201D9" w:rsidRDefault="00A201D9" w:rsidP="00A201D9">
      <w:pPr>
        <w:ind w:firstLine="560"/>
        <w:rPr>
          <w:lang w:val="en-US"/>
        </w:rPr>
      </w:pPr>
      <w:r>
        <w:rPr>
          <w:rFonts w:hint="eastAsia"/>
          <w:lang w:val="en-US"/>
        </w:rPr>
        <w:t>即：最多可同时对</w:t>
      </w:r>
      <w:r>
        <w:rPr>
          <w:rFonts w:hint="eastAsia"/>
          <w:lang w:val="en-US"/>
        </w:rPr>
        <w:t>100</w:t>
      </w:r>
      <w:r>
        <w:rPr>
          <w:rFonts w:hint="eastAsia"/>
          <w:lang w:val="en-US"/>
        </w:rPr>
        <w:t>条数据进行批量操作。</w:t>
      </w:r>
    </w:p>
    <w:p w14:paraId="15B4023A" w14:textId="36A756E1" w:rsidR="00A201D9" w:rsidRPr="00A201D9" w:rsidRDefault="00A201D9" w:rsidP="00A201D9">
      <w:pPr>
        <w:ind w:firstLineChars="0" w:firstLine="0"/>
        <w:jc w:val="center"/>
        <w:rPr>
          <w:lang w:val="en-US"/>
        </w:rPr>
      </w:pPr>
      <w:r>
        <w:rPr>
          <w:noProof/>
          <w:lang w:val="en-US"/>
        </w:rPr>
        <w:drawing>
          <wp:inline distT="0" distB="0" distL="0" distR="0" wp14:anchorId="4CBCD81E" wp14:editId="027A07EE">
            <wp:extent cx="6120130" cy="716280"/>
            <wp:effectExtent l="133350" t="133350" r="128270" b="140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716280"/>
                    </a:xfrm>
                    <a:prstGeom prst="rect">
                      <a:avLst/>
                    </a:prstGeom>
                    <a:solidFill>
                      <a:srgbClr val="FFFFFF">
                        <a:shade val="85000"/>
                      </a:srgbClr>
                    </a:solidFill>
                    <a:ln w="88900" cap="sq">
                      <a:solidFill>
                        <a:srgbClr val="FFFFFF"/>
                      </a:solidFill>
                      <a:miter lim="800000"/>
                    </a:ln>
                    <a:effectLst>
                      <a:outerShdw blurRad="63500" algn="ctr" rotWithShape="0">
                        <a:prstClr val="black">
                          <a:alpha val="40000"/>
                        </a:prstClr>
                      </a:outerShdw>
                    </a:effectLst>
                    <a:scene3d>
                      <a:camera prst="orthographicFront"/>
                      <a:lightRig rig="twoPt" dir="t">
                        <a:rot lat="0" lon="0" rev="7200000"/>
                      </a:lightRig>
                    </a:scene3d>
                    <a:sp3d>
                      <a:bevelT w="12700" h="12700"/>
                      <a:contourClr>
                        <a:srgbClr val="FFFFFF"/>
                      </a:contourClr>
                    </a:sp3d>
                  </pic:spPr>
                </pic:pic>
              </a:graphicData>
            </a:graphic>
          </wp:inline>
        </w:drawing>
      </w:r>
    </w:p>
    <w:p w14:paraId="4B777E83" w14:textId="5A242D7D" w:rsidR="00973415" w:rsidRPr="00973415" w:rsidRDefault="009C74F0" w:rsidP="009C74F0">
      <w:pPr>
        <w:pStyle w:val="a"/>
      </w:pPr>
      <w:r>
        <w:rPr>
          <w:rFonts w:hint="eastAsia"/>
        </w:rPr>
        <w:t>修改单页记录数</w:t>
      </w:r>
    </w:p>
    <w:sectPr w:rsidR="00973415" w:rsidRPr="00973415" w:rsidSect="002F2599">
      <w:pgSz w:w="11906" w:h="16838" w:code="9"/>
      <w:pgMar w:top="1134" w:right="1134" w:bottom="1134" w:left="1134" w:header="567" w:footer="0"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C2AE65" w14:textId="77777777" w:rsidR="00AF1BA9" w:rsidRDefault="00AF1BA9" w:rsidP="00BF26CD">
      <w:pPr>
        <w:spacing w:before="0" w:after="0" w:line="240" w:lineRule="auto"/>
        <w:ind w:firstLine="560"/>
      </w:pPr>
      <w:r>
        <w:separator/>
      </w:r>
    </w:p>
    <w:p w14:paraId="57A928F0" w14:textId="77777777" w:rsidR="00AF1BA9" w:rsidRDefault="00AF1BA9">
      <w:pPr>
        <w:ind w:firstLine="560"/>
      </w:pPr>
    </w:p>
  </w:endnote>
  <w:endnote w:type="continuationSeparator" w:id="0">
    <w:p w14:paraId="4C3EAFA6" w14:textId="77777777" w:rsidR="00AF1BA9" w:rsidRDefault="00AF1BA9" w:rsidP="00BF26CD">
      <w:pPr>
        <w:spacing w:before="0" w:after="0" w:line="240" w:lineRule="auto"/>
        <w:ind w:firstLine="560"/>
      </w:pPr>
      <w:r>
        <w:continuationSeparator/>
      </w:r>
    </w:p>
    <w:p w14:paraId="1BE55E4E" w14:textId="77777777" w:rsidR="00AF1BA9" w:rsidRDefault="00AF1BA9">
      <w:pPr>
        <w:ind w:firstLine="56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华文楷体">
    <w:panose1 w:val="02010600040101010101"/>
    <w:charset w:val="86"/>
    <w:family w:val="auto"/>
    <w:pitch w:val="variable"/>
    <w:sig w:usb0="00000287" w:usb1="080F0000" w:usb2="00000010" w:usb3="00000000" w:csb0="0004009F" w:csb1="00000000"/>
  </w:font>
  <w:font w:name="Calibri">
    <w:altName w:val="Segoe U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A00002EF" w:usb1="4000207B" w:usb2="00000000" w:usb3="00000000" w:csb0="0000009F" w:csb1="00000000"/>
  </w:font>
  <w:font w:name="Heiti SC Light">
    <w:altName w:val="Arial Unicode MS"/>
    <w:charset w:val="50"/>
    <w:family w:val="auto"/>
    <w:pitch w:val="default"/>
    <w:sig w:usb0="00000000" w:usb1="00000000" w:usb2="00000010" w:usb3="00000000" w:csb0="003E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C3C8E" w14:textId="77777777" w:rsidR="00297970" w:rsidRDefault="00297970">
    <w:pPr>
      <w:pStyle w:val="ac"/>
      <w:ind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14996" w14:textId="77777777" w:rsidR="00297970" w:rsidRDefault="00297970">
    <w:pPr>
      <w:pStyle w:val="ac"/>
      <w:ind w:right="-382" w:firstLineChars="0" w:firstLine="0"/>
      <w:jc w:val="both"/>
    </w:pPr>
  </w:p>
  <w:p w14:paraId="4EA0A854" w14:textId="77777777" w:rsidR="00297970" w:rsidRDefault="00297970">
    <w:pPr>
      <w:pStyle w:val="ac"/>
      <w:ind w:firstLineChars="0" w:firstLine="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0BCC4" w14:textId="77777777" w:rsidR="00297970" w:rsidRDefault="00297970">
    <w:pPr>
      <w:pStyle w:val="ac"/>
      <w:ind w:firstLine="36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225195"/>
      <w:docPartObj>
        <w:docPartGallery w:val="Page Numbers (Bottom of Page)"/>
        <w:docPartUnique/>
      </w:docPartObj>
    </w:sdtPr>
    <w:sdtEndPr>
      <w:rPr>
        <w:sz w:val="24"/>
        <w:szCs w:val="24"/>
      </w:rPr>
    </w:sdtEndPr>
    <w:sdtContent>
      <w:p w14:paraId="00FF0644" w14:textId="0B601BDC" w:rsidR="002B7ED3" w:rsidRPr="00F658CB" w:rsidRDefault="002B7ED3" w:rsidP="00BF26CD">
        <w:pPr>
          <w:pStyle w:val="ac"/>
          <w:ind w:firstLine="360"/>
          <w:jc w:val="center"/>
          <w:rPr>
            <w:sz w:val="24"/>
            <w:szCs w:val="24"/>
          </w:rPr>
        </w:pPr>
        <w:r w:rsidRPr="00F658CB">
          <w:rPr>
            <w:rFonts w:hint="eastAsia"/>
            <w:sz w:val="24"/>
            <w:szCs w:val="24"/>
          </w:rPr>
          <w:t>第</w:t>
        </w:r>
        <w:r w:rsidRPr="00F658CB">
          <w:rPr>
            <w:rFonts w:hint="eastAsia"/>
            <w:sz w:val="24"/>
            <w:szCs w:val="24"/>
          </w:rPr>
          <w:t xml:space="preserve">  </w:t>
        </w:r>
        <w:r w:rsidRPr="00F658CB">
          <w:rPr>
            <w:sz w:val="24"/>
            <w:szCs w:val="24"/>
          </w:rPr>
          <w:fldChar w:fldCharType="begin"/>
        </w:r>
        <w:r w:rsidRPr="00F658CB">
          <w:rPr>
            <w:sz w:val="24"/>
            <w:szCs w:val="24"/>
          </w:rPr>
          <w:instrText>PAGE   \* MERGEFORMAT</w:instrText>
        </w:r>
        <w:r w:rsidRPr="00F658CB">
          <w:rPr>
            <w:sz w:val="24"/>
            <w:szCs w:val="24"/>
          </w:rPr>
          <w:fldChar w:fldCharType="separate"/>
        </w:r>
        <w:r w:rsidR="007A5B2C">
          <w:rPr>
            <w:noProof/>
            <w:sz w:val="24"/>
            <w:szCs w:val="24"/>
          </w:rPr>
          <w:t>4</w:t>
        </w:r>
        <w:r w:rsidRPr="00F658CB">
          <w:rPr>
            <w:sz w:val="24"/>
            <w:szCs w:val="24"/>
          </w:rPr>
          <w:fldChar w:fldCharType="end"/>
        </w:r>
        <w:r w:rsidRPr="00F658CB">
          <w:rPr>
            <w:sz w:val="24"/>
            <w:szCs w:val="24"/>
          </w:rPr>
          <w:t xml:space="preserve">  </w:t>
        </w:r>
        <w:r w:rsidRPr="00F658CB">
          <w:rPr>
            <w:rFonts w:hint="eastAsia"/>
            <w:sz w:val="24"/>
            <w:szCs w:val="24"/>
          </w:rPr>
          <w:t>页</w:t>
        </w:r>
        <w:r w:rsidRPr="00F658CB">
          <w:rPr>
            <w:rFonts w:hint="eastAsia"/>
            <w:sz w:val="24"/>
            <w:szCs w:val="24"/>
          </w:rPr>
          <w:t xml:space="preserve"> </w:t>
        </w:r>
      </w:p>
    </w:sdtContent>
  </w:sdt>
  <w:p w14:paraId="52A019AC" w14:textId="77777777" w:rsidR="002B7ED3" w:rsidRDefault="002B7ED3">
    <w:pPr>
      <w:ind w:firstLine="560"/>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7680145"/>
      <w:docPartObj>
        <w:docPartGallery w:val="Page Numbers (Bottom of Page)"/>
        <w:docPartUnique/>
      </w:docPartObj>
    </w:sdtPr>
    <w:sdtEndPr>
      <w:rPr>
        <w:sz w:val="24"/>
        <w:szCs w:val="24"/>
      </w:rPr>
    </w:sdtEndPr>
    <w:sdtContent>
      <w:p w14:paraId="5418E434" w14:textId="5D9E662C" w:rsidR="00297970" w:rsidRPr="00F658CB" w:rsidRDefault="00297970" w:rsidP="00BF26CD">
        <w:pPr>
          <w:pStyle w:val="ac"/>
          <w:ind w:firstLine="360"/>
          <w:jc w:val="center"/>
          <w:rPr>
            <w:sz w:val="24"/>
            <w:szCs w:val="24"/>
          </w:rPr>
        </w:pPr>
        <w:r w:rsidRPr="00F658CB">
          <w:rPr>
            <w:rFonts w:hint="eastAsia"/>
            <w:sz w:val="24"/>
            <w:szCs w:val="24"/>
          </w:rPr>
          <w:t>第</w:t>
        </w:r>
        <w:r w:rsidRPr="00F658CB">
          <w:rPr>
            <w:rFonts w:hint="eastAsia"/>
            <w:sz w:val="24"/>
            <w:szCs w:val="24"/>
          </w:rPr>
          <w:t xml:space="preserve">  </w:t>
        </w:r>
        <w:r w:rsidRPr="00F658CB">
          <w:rPr>
            <w:sz w:val="24"/>
            <w:szCs w:val="24"/>
          </w:rPr>
          <w:fldChar w:fldCharType="begin"/>
        </w:r>
        <w:r w:rsidRPr="00F658CB">
          <w:rPr>
            <w:sz w:val="24"/>
            <w:szCs w:val="24"/>
          </w:rPr>
          <w:instrText>PAGE   \* MERGEFORMAT</w:instrText>
        </w:r>
        <w:r w:rsidRPr="00F658CB">
          <w:rPr>
            <w:sz w:val="24"/>
            <w:szCs w:val="24"/>
          </w:rPr>
          <w:fldChar w:fldCharType="separate"/>
        </w:r>
        <w:r w:rsidR="007A5B2C">
          <w:rPr>
            <w:noProof/>
            <w:sz w:val="24"/>
            <w:szCs w:val="24"/>
          </w:rPr>
          <w:t>12</w:t>
        </w:r>
        <w:r w:rsidRPr="00F658CB">
          <w:rPr>
            <w:sz w:val="24"/>
            <w:szCs w:val="24"/>
          </w:rPr>
          <w:fldChar w:fldCharType="end"/>
        </w:r>
        <w:r w:rsidRPr="00F658CB">
          <w:rPr>
            <w:sz w:val="24"/>
            <w:szCs w:val="24"/>
          </w:rPr>
          <w:t xml:space="preserve">  </w:t>
        </w:r>
        <w:r w:rsidRPr="00F658CB">
          <w:rPr>
            <w:rFonts w:hint="eastAsia"/>
            <w:sz w:val="24"/>
            <w:szCs w:val="24"/>
          </w:rPr>
          <w:t>页</w:t>
        </w:r>
        <w:r w:rsidRPr="00F658CB">
          <w:rPr>
            <w:rFonts w:hint="eastAsia"/>
            <w:sz w:val="24"/>
            <w:szCs w:val="24"/>
          </w:rPr>
          <w:t xml:space="preserve"> </w:t>
        </w:r>
      </w:p>
    </w:sdtContent>
  </w:sdt>
  <w:p w14:paraId="59F78444" w14:textId="77777777" w:rsidR="00297970" w:rsidRDefault="00297970">
    <w:pPr>
      <w:ind w:firstLine="5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80035" w14:textId="77777777" w:rsidR="00AF1BA9" w:rsidRDefault="00AF1BA9" w:rsidP="00BF26CD">
      <w:pPr>
        <w:spacing w:before="0" w:after="0" w:line="240" w:lineRule="auto"/>
        <w:ind w:firstLine="560"/>
      </w:pPr>
      <w:r>
        <w:separator/>
      </w:r>
    </w:p>
    <w:p w14:paraId="38BCD090" w14:textId="77777777" w:rsidR="00AF1BA9" w:rsidRDefault="00AF1BA9">
      <w:pPr>
        <w:ind w:firstLine="560"/>
      </w:pPr>
    </w:p>
  </w:footnote>
  <w:footnote w:type="continuationSeparator" w:id="0">
    <w:p w14:paraId="34FCECBD" w14:textId="77777777" w:rsidR="00AF1BA9" w:rsidRDefault="00AF1BA9" w:rsidP="00BF26CD">
      <w:pPr>
        <w:spacing w:before="0" w:after="0" w:line="240" w:lineRule="auto"/>
        <w:ind w:firstLine="560"/>
      </w:pPr>
      <w:r>
        <w:continuationSeparator/>
      </w:r>
    </w:p>
    <w:p w14:paraId="6612D1DE" w14:textId="77777777" w:rsidR="00AF1BA9" w:rsidRDefault="00AF1BA9">
      <w:pPr>
        <w:ind w:firstLine="56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080256" w14:textId="77777777" w:rsidR="00297970" w:rsidRDefault="00297970">
    <w:pPr>
      <w:pStyle w:val="aa"/>
      <w:ind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0D8B63" w14:textId="77777777" w:rsidR="00297970" w:rsidRDefault="00297970">
    <w:pPr>
      <w:pStyle w:val="aa"/>
      <w:pBdr>
        <w:bottom w:val="single" w:sz="6" w:space="0" w:color="auto"/>
      </w:pBdr>
      <w:ind w:firstLineChars="0" w:firstLine="0"/>
      <w:jc w:val="both"/>
      <w:rPr>
        <w:sz w:val="28"/>
        <w:szCs w:val="28"/>
      </w:rPr>
    </w:pPr>
    <w:r>
      <w:rPr>
        <w:noProof/>
        <w:sz w:val="28"/>
        <w:szCs w:val="28"/>
        <w:lang w:val="en-US"/>
      </w:rPr>
      <w:drawing>
        <wp:inline distT="0" distB="0" distL="0" distR="0" wp14:anchorId="40436C88" wp14:editId="75A778AA">
          <wp:extent cx="1409700" cy="523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9700" cy="523875"/>
                  </a:xfrm>
                  <a:prstGeom prst="rect">
                    <a:avLst/>
                  </a:prstGeom>
                  <a:noFill/>
                  <a:ln>
                    <a:noFill/>
                  </a:ln>
                </pic:spPr>
              </pic:pic>
            </a:graphicData>
          </a:graphic>
        </wp:inline>
      </w:drawing>
    </w:r>
  </w:p>
  <w:p w14:paraId="0CA94E94" w14:textId="77777777" w:rsidR="00297970" w:rsidRDefault="00297970">
    <w:pPr>
      <w:pStyle w:val="aa"/>
      <w:pBdr>
        <w:bottom w:val="single" w:sz="6" w:space="17" w:color="auto"/>
      </w:pBdr>
      <w:spacing w:beforeLines="100" w:before="240"/>
      <w:ind w:firstLine="1041"/>
      <w:jc w:val="right"/>
      <w:rPr>
        <w:rFonts w:cs="Arial"/>
        <w:sz w:val="52"/>
      </w:rPr>
    </w:pPr>
    <w:r>
      <w:rPr>
        <w:rFonts w:cs="Arial"/>
        <w:b/>
        <w:sz w:val="52"/>
        <w:szCs w:val="48"/>
      </w:rPr>
      <w:t>Supwisdom</w:t>
    </w:r>
    <w:r>
      <w:rPr>
        <w:rFonts w:cs="Arial" w:hint="eastAsia"/>
        <w:b/>
        <w:sz w:val="52"/>
        <w:szCs w:val="48"/>
      </w:rPr>
      <w:t xml:space="preserve"> S</w:t>
    </w:r>
    <w:r>
      <w:rPr>
        <w:rFonts w:cs="Arial"/>
        <w:b/>
        <w:sz w:val="52"/>
        <w:szCs w:val="48"/>
      </w:rPr>
      <w:t>olutions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B6D1E" w14:textId="77777777" w:rsidR="00297970" w:rsidRDefault="00297970">
    <w:pPr>
      <w:pStyle w:val="aa"/>
      <w:ind w:firstLine="36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328C92" w14:textId="0EB9D823" w:rsidR="002B7ED3" w:rsidRPr="00423DC6" w:rsidRDefault="00423DC6" w:rsidP="001962B4">
    <w:pPr>
      <w:pStyle w:val="aa"/>
      <w:ind w:firstLine="560"/>
      <w:rPr>
        <w:rFonts w:ascii="华文楷体" w:hAnsi="华文楷体"/>
        <w:color w:val="auto"/>
        <w:sz w:val="28"/>
        <w:szCs w:val="28"/>
      </w:rPr>
    </w:pPr>
    <w:r w:rsidRPr="00423DC6">
      <w:rPr>
        <w:rFonts w:ascii="华文楷体" w:hAnsi="华文楷体" w:hint="eastAsia"/>
        <w:color w:val="auto"/>
        <w:sz w:val="28"/>
        <w:szCs w:val="28"/>
      </w:rPr>
      <w:t>资产管理系统操作手册-</w:t>
    </w:r>
    <w:r w:rsidR="00083A6B">
      <w:rPr>
        <w:rFonts w:ascii="华文楷体" w:hAnsi="华文楷体" w:hint="eastAsia"/>
        <w:color w:val="auto"/>
        <w:sz w:val="28"/>
        <w:szCs w:val="28"/>
      </w:rPr>
      <w:t>普通用户</w:t>
    </w:r>
    <w:r w:rsidR="00083A6B">
      <w:rPr>
        <w:rFonts w:ascii="华文楷体" w:hAnsi="华文楷体"/>
        <w:color w:val="auto"/>
        <w:sz w:val="28"/>
        <w:szCs w:val="28"/>
      </w:rPr>
      <w:ptab w:relativeTo="margin" w:alignment="center"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0766B" w14:textId="52E178A0" w:rsidR="00297970" w:rsidRPr="00083A6B" w:rsidRDefault="00083A6B" w:rsidP="00083A6B">
    <w:pPr>
      <w:pStyle w:val="aa"/>
      <w:ind w:firstLine="560"/>
    </w:pPr>
    <w:r w:rsidRPr="00423DC6">
      <w:rPr>
        <w:rFonts w:ascii="华文楷体" w:hAnsi="华文楷体" w:hint="eastAsia"/>
        <w:color w:val="auto"/>
        <w:sz w:val="28"/>
        <w:szCs w:val="28"/>
      </w:rPr>
      <w:t>资产管理系统操作手册-</w:t>
    </w:r>
    <w:r>
      <w:rPr>
        <w:rFonts w:ascii="华文楷体" w:hAnsi="华文楷体" w:hint="eastAsia"/>
        <w:color w:val="auto"/>
        <w:sz w:val="28"/>
        <w:szCs w:val="28"/>
      </w:rPr>
      <w:t>普通用户</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96C30"/>
    <w:multiLevelType w:val="hybridMultilevel"/>
    <w:tmpl w:val="3098C670"/>
    <w:lvl w:ilvl="0" w:tplc="0409000B">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 w15:restartNumberingAfterBreak="0">
    <w:nsid w:val="1B3024EE"/>
    <w:multiLevelType w:val="multilevel"/>
    <w:tmpl w:val="6E6C8238"/>
    <w:lvl w:ilvl="0">
      <w:start w:val="1"/>
      <w:numFmt w:val="decimal"/>
      <w:pStyle w:val="1"/>
      <w:lvlText w:val="%1."/>
      <w:lvlJc w:val="left"/>
      <w:pPr>
        <w:ind w:left="425" w:hanging="425"/>
      </w:pPr>
      <w:rPr>
        <w:rFonts w:hint="eastAsia"/>
      </w:rPr>
    </w:lvl>
    <w:lvl w:ilvl="1">
      <w:start w:val="1"/>
      <w:numFmt w:val="decimal"/>
      <w:pStyle w:val="2"/>
      <w:lvlText w:val="%1.%2."/>
      <w:lvlJc w:val="left"/>
      <w:pPr>
        <w:ind w:left="4254" w:hanging="567"/>
      </w:pPr>
      <w:rPr>
        <w:rFonts w:hint="eastAsia"/>
      </w:rPr>
    </w:lvl>
    <w:lvl w:ilvl="2">
      <w:start w:val="1"/>
      <w:numFmt w:val="decimal"/>
      <w:pStyle w:val="3"/>
      <w:lvlText w:val="%1.%2.%3."/>
      <w:lvlJc w:val="left"/>
      <w:pPr>
        <w:ind w:left="5104" w:hanging="709"/>
      </w:pPr>
      <w:rPr>
        <w:rFonts w:hint="eastAsia"/>
        <w:lang w:eastAsia="zh-CN"/>
      </w:rPr>
    </w:lvl>
    <w:lvl w:ilvl="3">
      <w:start w:val="1"/>
      <w:numFmt w:val="decimal"/>
      <w:pStyle w:val="4"/>
      <w:lvlText w:val="%1.%2.%3.%4."/>
      <w:lvlJc w:val="left"/>
      <w:pPr>
        <w:ind w:left="9640" w:firstLine="0"/>
      </w:pPr>
      <w:rPr>
        <w:rFonts w:hint="eastAsia"/>
        <w:b/>
      </w:rPr>
    </w:lvl>
    <w:lvl w:ilvl="4">
      <w:start w:val="1"/>
      <w:numFmt w:val="decimal"/>
      <w:pStyle w:val="5"/>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 w15:restartNumberingAfterBreak="0">
    <w:nsid w:val="5DC520C8"/>
    <w:multiLevelType w:val="hybridMultilevel"/>
    <w:tmpl w:val="79B0C166"/>
    <w:lvl w:ilvl="0" w:tplc="EED862F8">
      <w:start w:val="1"/>
      <w:numFmt w:val="decimal"/>
      <w:pStyle w:val="a"/>
      <w:lvlText w:val="图%1"/>
      <w:lvlJc w:val="center"/>
      <w:pPr>
        <w:ind w:left="1260" w:hanging="420"/>
      </w:pPr>
      <w:rPr>
        <w:rFonts w:ascii="华文楷体" w:hAnsi="华文楷体"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7DF57DF1"/>
    <w:multiLevelType w:val="hybridMultilevel"/>
    <w:tmpl w:val="585C300E"/>
    <w:lvl w:ilvl="0" w:tplc="04090001">
      <w:start w:val="1"/>
      <w:numFmt w:val="bullet"/>
      <w:lvlText w:val=""/>
      <w:lvlJc w:val="left"/>
      <w:pPr>
        <w:ind w:left="980" w:hanging="420"/>
      </w:pPr>
      <w:rPr>
        <w:rFonts w:ascii="Wingdings" w:hAnsi="Wingdings" w:hint="default"/>
      </w:rPr>
    </w:lvl>
    <w:lvl w:ilvl="1" w:tplc="04090003" w:tentative="1">
      <w:start w:val="1"/>
      <w:numFmt w:val="bullet"/>
      <w:lvlText w:val=""/>
      <w:lvlJc w:val="left"/>
      <w:pPr>
        <w:ind w:left="1400" w:hanging="420"/>
      </w:pPr>
      <w:rPr>
        <w:rFonts w:ascii="Wingdings" w:hAnsi="Wingdings" w:hint="default"/>
      </w:rPr>
    </w:lvl>
    <w:lvl w:ilvl="2" w:tplc="04090005" w:tentative="1">
      <w:start w:val="1"/>
      <w:numFmt w:val="bullet"/>
      <w:lvlText w:val=""/>
      <w:lvlJc w:val="left"/>
      <w:pPr>
        <w:ind w:left="1820" w:hanging="420"/>
      </w:pPr>
      <w:rPr>
        <w:rFonts w:ascii="Wingdings" w:hAnsi="Wingdings" w:hint="default"/>
      </w:rPr>
    </w:lvl>
    <w:lvl w:ilvl="3" w:tplc="04090001" w:tentative="1">
      <w:start w:val="1"/>
      <w:numFmt w:val="bullet"/>
      <w:lvlText w:val=""/>
      <w:lvlJc w:val="left"/>
      <w:pPr>
        <w:ind w:left="2240" w:hanging="420"/>
      </w:pPr>
      <w:rPr>
        <w:rFonts w:ascii="Wingdings" w:hAnsi="Wingdings" w:hint="default"/>
      </w:rPr>
    </w:lvl>
    <w:lvl w:ilvl="4" w:tplc="04090003" w:tentative="1">
      <w:start w:val="1"/>
      <w:numFmt w:val="bullet"/>
      <w:lvlText w:val=""/>
      <w:lvlJc w:val="left"/>
      <w:pPr>
        <w:ind w:left="2660" w:hanging="420"/>
      </w:pPr>
      <w:rPr>
        <w:rFonts w:ascii="Wingdings" w:hAnsi="Wingdings" w:hint="default"/>
      </w:rPr>
    </w:lvl>
    <w:lvl w:ilvl="5" w:tplc="04090005" w:tentative="1">
      <w:start w:val="1"/>
      <w:numFmt w:val="bullet"/>
      <w:lvlText w:val=""/>
      <w:lvlJc w:val="left"/>
      <w:pPr>
        <w:ind w:left="3080" w:hanging="420"/>
      </w:pPr>
      <w:rPr>
        <w:rFonts w:ascii="Wingdings" w:hAnsi="Wingdings" w:hint="default"/>
      </w:rPr>
    </w:lvl>
    <w:lvl w:ilvl="6" w:tplc="04090001" w:tentative="1">
      <w:start w:val="1"/>
      <w:numFmt w:val="bullet"/>
      <w:lvlText w:val=""/>
      <w:lvlJc w:val="left"/>
      <w:pPr>
        <w:ind w:left="3500" w:hanging="420"/>
      </w:pPr>
      <w:rPr>
        <w:rFonts w:ascii="Wingdings" w:hAnsi="Wingdings" w:hint="default"/>
      </w:rPr>
    </w:lvl>
    <w:lvl w:ilvl="7" w:tplc="04090003" w:tentative="1">
      <w:start w:val="1"/>
      <w:numFmt w:val="bullet"/>
      <w:lvlText w:val=""/>
      <w:lvlJc w:val="left"/>
      <w:pPr>
        <w:ind w:left="3920" w:hanging="420"/>
      </w:pPr>
      <w:rPr>
        <w:rFonts w:ascii="Wingdings" w:hAnsi="Wingdings" w:hint="default"/>
      </w:rPr>
    </w:lvl>
    <w:lvl w:ilvl="8" w:tplc="04090005" w:tentative="1">
      <w:start w:val="1"/>
      <w:numFmt w:val="bullet"/>
      <w:lvlText w:val=""/>
      <w:lvlJc w:val="left"/>
      <w:pPr>
        <w:ind w:left="4340" w:hanging="420"/>
      </w:pPr>
      <w:rPr>
        <w:rFonts w:ascii="Wingdings" w:hAnsi="Wingdings" w:hint="default"/>
      </w:rPr>
    </w:lvl>
  </w:abstractNum>
  <w:num w:numId="1">
    <w:abstractNumId w:val="1"/>
  </w:num>
  <w:num w:numId="2">
    <w:abstractNumId w:val="2"/>
  </w:num>
  <w:num w:numId="3">
    <w:abstractNumId w:val="0"/>
  </w:num>
  <w:num w:numId="4">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hideGrammaticalErrors/>
  <w:activeWritingStyle w:appName="MSWord" w:lang="en-US" w:vendorID="64" w:dllVersion="131078" w:nlCheck="1" w:checkStyle="0"/>
  <w:activeWritingStyle w:appName="MSWord" w:lang="zh-CN" w:vendorID="64" w:dllVersion="131077" w:nlCheck="1" w:checkStyle="1"/>
  <w:proofState w:spelling="clean" w:grammar="clean"/>
  <w:defaultTabStop w:val="420"/>
  <w:defaultTableStyle w:val="12"/>
  <w:drawingGridHorizontalSpacing w:val="11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53FE"/>
    <w:rsid w:val="00000A3E"/>
    <w:rsid w:val="00000D8A"/>
    <w:rsid w:val="000014FC"/>
    <w:rsid w:val="00001A8E"/>
    <w:rsid w:val="00001AB2"/>
    <w:rsid w:val="00001C24"/>
    <w:rsid w:val="00002073"/>
    <w:rsid w:val="00002AA7"/>
    <w:rsid w:val="000032C1"/>
    <w:rsid w:val="000036DC"/>
    <w:rsid w:val="00003742"/>
    <w:rsid w:val="00003A61"/>
    <w:rsid w:val="00003E4B"/>
    <w:rsid w:val="00004369"/>
    <w:rsid w:val="00004583"/>
    <w:rsid w:val="000049ED"/>
    <w:rsid w:val="00004A5C"/>
    <w:rsid w:val="00004B5F"/>
    <w:rsid w:val="00005103"/>
    <w:rsid w:val="00005547"/>
    <w:rsid w:val="00005745"/>
    <w:rsid w:val="00005766"/>
    <w:rsid w:val="0000584B"/>
    <w:rsid w:val="00005A08"/>
    <w:rsid w:val="00005BD0"/>
    <w:rsid w:val="00005E70"/>
    <w:rsid w:val="000060E5"/>
    <w:rsid w:val="000064F1"/>
    <w:rsid w:val="00006938"/>
    <w:rsid w:val="00006C55"/>
    <w:rsid w:val="0000715D"/>
    <w:rsid w:val="00007456"/>
    <w:rsid w:val="00007781"/>
    <w:rsid w:val="00010014"/>
    <w:rsid w:val="000101DB"/>
    <w:rsid w:val="00010DD8"/>
    <w:rsid w:val="00011C3C"/>
    <w:rsid w:val="00012050"/>
    <w:rsid w:val="000125F2"/>
    <w:rsid w:val="00013926"/>
    <w:rsid w:val="00013B4B"/>
    <w:rsid w:val="00013B85"/>
    <w:rsid w:val="00013D95"/>
    <w:rsid w:val="00013E87"/>
    <w:rsid w:val="0001460B"/>
    <w:rsid w:val="000149FF"/>
    <w:rsid w:val="00015511"/>
    <w:rsid w:val="00015D02"/>
    <w:rsid w:val="00016B78"/>
    <w:rsid w:val="00016CF7"/>
    <w:rsid w:val="0001780C"/>
    <w:rsid w:val="0001792D"/>
    <w:rsid w:val="00017AC7"/>
    <w:rsid w:val="00017CFE"/>
    <w:rsid w:val="00017D6F"/>
    <w:rsid w:val="000207B5"/>
    <w:rsid w:val="00020C5E"/>
    <w:rsid w:val="000213A0"/>
    <w:rsid w:val="00021E38"/>
    <w:rsid w:val="00022272"/>
    <w:rsid w:val="00022A87"/>
    <w:rsid w:val="00022BC8"/>
    <w:rsid w:val="00022E16"/>
    <w:rsid w:val="0002312B"/>
    <w:rsid w:val="0002334E"/>
    <w:rsid w:val="000241C6"/>
    <w:rsid w:val="00024806"/>
    <w:rsid w:val="0002495A"/>
    <w:rsid w:val="00024D40"/>
    <w:rsid w:val="00024E8A"/>
    <w:rsid w:val="00025523"/>
    <w:rsid w:val="000255AE"/>
    <w:rsid w:val="000258C8"/>
    <w:rsid w:val="00025DDE"/>
    <w:rsid w:val="00026226"/>
    <w:rsid w:val="000266D4"/>
    <w:rsid w:val="000266FC"/>
    <w:rsid w:val="00027139"/>
    <w:rsid w:val="00027ABB"/>
    <w:rsid w:val="000314CC"/>
    <w:rsid w:val="00031693"/>
    <w:rsid w:val="00031E1E"/>
    <w:rsid w:val="00032213"/>
    <w:rsid w:val="00032979"/>
    <w:rsid w:val="00033110"/>
    <w:rsid w:val="000331E3"/>
    <w:rsid w:val="0003369C"/>
    <w:rsid w:val="00033CDA"/>
    <w:rsid w:val="00034053"/>
    <w:rsid w:val="00034A8D"/>
    <w:rsid w:val="00034CF4"/>
    <w:rsid w:val="00034F4F"/>
    <w:rsid w:val="00035577"/>
    <w:rsid w:val="000359E9"/>
    <w:rsid w:val="00035AA5"/>
    <w:rsid w:val="000369CD"/>
    <w:rsid w:val="00036D61"/>
    <w:rsid w:val="00037ED7"/>
    <w:rsid w:val="0004052F"/>
    <w:rsid w:val="00042218"/>
    <w:rsid w:val="0004222F"/>
    <w:rsid w:val="0004399F"/>
    <w:rsid w:val="00045127"/>
    <w:rsid w:val="00045695"/>
    <w:rsid w:val="00045B8F"/>
    <w:rsid w:val="00046275"/>
    <w:rsid w:val="00046B8E"/>
    <w:rsid w:val="00046C8E"/>
    <w:rsid w:val="00047113"/>
    <w:rsid w:val="00047939"/>
    <w:rsid w:val="00047F38"/>
    <w:rsid w:val="00050A86"/>
    <w:rsid w:val="00050DF0"/>
    <w:rsid w:val="0005113C"/>
    <w:rsid w:val="00051706"/>
    <w:rsid w:val="00051932"/>
    <w:rsid w:val="00051C59"/>
    <w:rsid w:val="00052B76"/>
    <w:rsid w:val="00052E8A"/>
    <w:rsid w:val="0005351E"/>
    <w:rsid w:val="00053E40"/>
    <w:rsid w:val="0005444E"/>
    <w:rsid w:val="00054E87"/>
    <w:rsid w:val="00055454"/>
    <w:rsid w:val="00055DB2"/>
    <w:rsid w:val="00056E18"/>
    <w:rsid w:val="00057173"/>
    <w:rsid w:val="0005718F"/>
    <w:rsid w:val="00057B5D"/>
    <w:rsid w:val="00061541"/>
    <w:rsid w:val="000615E1"/>
    <w:rsid w:val="000617B1"/>
    <w:rsid w:val="00061C3A"/>
    <w:rsid w:val="00061C3F"/>
    <w:rsid w:val="00061D58"/>
    <w:rsid w:val="000620F8"/>
    <w:rsid w:val="0006215C"/>
    <w:rsid w:val="0006228E"/>
    <w:rsid w:val="00062EE3"/>
    <w:rsid w:val="000631F2"/>
    <w:rsid w:val="000632EA"/>
    <w:rsid w:val="000639AB"/>
    <w:rsid w:val="00063B2F"/>
    <w:rsid w:val="00063D25"/>
    <w:rsid w:val="00064093"/>
    <w:rsid w:val="00064F56"/>
    <w:rsid w:val="000651D0"/>
    <w:rsid w:val="00065529"/>
    <w:rsid w:val="00065D03"/>
    <w:rsid w:val="0006666F"/>
    <w:rsid w:val="0006690C"/>
    <w:rsid w:val="00066C69"/>
    <w:rsid w:val="0006773D"/>
    <w:rsid w:val="00070107"/>
    <w:rsid w:val="000701CC"/>
    <w:rsid w:val="0007057C"/>
    <w:rsid w:val="00070A52"/>
    <w:rsid w:val="00070A85"/>
    <w:rsid w:val="00070D2C"/>
    <w:rsid w:val="00070F24"/>
    <w:rsid w:val="00071D61"/>
    <w:rsid w:val="0007289B"/>
    <w:rsid w:val="0007290B"/>
    <w:rsid w:val="00072AB9"/>
    <w:rsid w:val="00072F5C"/>
    <w:rsid w:val="0007363D"/>
    <w:rsid w:val="0007375D"/>
    <w:rsid w:val="000739A8"/>
    <w:rsid w:val="00073C11"/>
    <w:rsid w:val="00074162"/>
    <w:rsid w:val="000749A2"/>
    <w:rsid w:val="00074B20"/>
    <w:rsid w:val="0007577E"/>
    <w:rsid w:val="00075B9F"/>
    <w:rsid w:val="00075CDA"/>
    <w:rsid w:val="00076A3C"/>
    <w:rsid w:val="00076CED"/>
    <w:rsid w:val="00076DDD"/>
    <w:rsid w:val="000771E1"/>
    <w:rsid w:val="00077388"/>
    <w:rsid w:val="00077584"/>
    <w:rsid w:val="00077BAC"/>
    <w:rsid w:val="00077E65"/>
    <w:rsid w:val="0008009F"/>
    <w:rsid w:val="000802AA"/>
    <w:rsid w:val="00081893"/>
    <w:rsid w:val="00081F6B"/>
    <w:rsid w:val="0008208C"/>
    <w:rsid w:val="0008221E"/>
    <w:rsid w:val="00082A1A"/>
    <w:rsid w:val="00082A92"/>
    <w:rsid w:val="00082FA6"/>
    <w:rsid w:val="00083935"/>
    <w:rsid w:val="00083A6B"/>
    <w:rsid w:val="00083B9A"/>
    <w:rsid w:val="00083C0F"/>
    <w:rsid w:val="000857CC"/>
    <w:rsid w:val="00085A18"/>
    <w:rsid w:val="00085B93"/>
    <w:rsid w:val="00085E2A"/>
    <w:rsid w:val="000867FC"/>
    <w:rsid w:val="00086DFF"/>
    <w:rsid w:val="00087235"/>
    <w:rsid w:val="0008748F"/>
    <w:rsid w:val="00087CEE"/>
    <w:rsid w:val="000901BC"/>
    <w:rsid w:val="0009059D"/>
    <w:rsid w:val="000911F7"/>
    <w:rsid w:val="000914B7"/>
    <w:rsid w:val="00091B95"/>
    <w:rsid w:val="00091CD3"/>
    <w:rsid w:val="000928CB"/>
    <w:rsid w:val="00093AF4"/>
    <w:rsid w:val="00094F47"/>
    <w:rsid w:val="000950BD"/>
    <w:rsid w:val="00095188"/>
    <w:rsid w:val="00095219"/>
    <w:rsid w:val="00095693"/>
    <w:rsid w:val="00095CA6"/>
    <w:rsid w:val="0009797B"/>
    <w:rsid w:val="000A0210"/>
    <w:rsid w:val="000A0C37"/>
    <w:rsid w:val="000A0C94"/>
    <w:rsid w:val="000A0E23"/>
    <w:rsid w:val="000A0FE5"/>
    <w:rsid w:val="000A14DE"/>
    <w:rsid w:val="000A176C"/>
    <w:rsid w:val="000A198C"/>
    <w:rsid w:val="000A225B"/>
    <w:rsid w:val="000A250D"/>
    <w:rsid w:val="000A26A5"/>
    <w:rsid w:val="000A2E27"/>
    <w:rsid w:val="000A2E6C"/>
    <w:rsid w:val="000A315C"/>
    <w:rsid w:val="000A3277"/>
    <w:rsid w:val="000A3512"/>
    <w:rsid w:val="000A41D9"/>
    <w:rsid w:val="000A42B8"/>
    <w:rsid w:val="000A436E"/>
    <w:rsid w:val="000A5AB0"/>
    <w:rsid w:val="000A5C18"/>
    <w:rsid w:val="000A5F6B"/>
    <w:rsid w:val="000A678A"/>
    <w:rsid w:val="000A73CD"/>
    <w:rsid w:val="000A799A"/>
    <w:rsid w:val="000A7CB7"/>
    <w:rsid w:val="000B0F96"/>
    <w:rsid w:val="000B11BD"/>
    <w:rsid w:val="000B1264"/>
    <w:rsid w:val="000B12BC"/>
    <w:rsid w:val="000B134C"/>
    <w:rsid w:val="000B14F8"/>
    <w:rsid w:val="000B155A"/>
    <w:rsid w:val="000B1648"/>
    <w:rsid w:val="000B19EC"/>
    <w:rsid w:val="000B236E"/>
    <w:rsid w:val="000B2AA1"/>
    <w:rsid w:val="000B34C6"/>
    <w:rsid w:val="000B383A"/>
    <w:rsid w:val="000B4021"/>
    <w:rsid w:val="000B4276"/>
    <w:rsid w:val="000B4363"/>
    <w:rsid w:val="000B43AB"/>
    <w:rsid w:val="000B441B"/>
    <w:rsid w:val="000B44EF"/>
    <w:rsid w:val="000B452A"/>
    <w:rsid w:val="000B49A6"/>
    <w:rsid w:val="000B4DE2"/>
    <w:rsid w:val="000B4ECA"/>
    <w:rsid w:val="000B5161"/>
    <w:rsid w:val="000B5186"/>
    <w:rsid w:val="000B5406"/>
    <w:rsid w:val="000B5717"/>
    <w:rsid w:val="000B5C14"/>
    <w:rsid w:val="000B6369"/>
    <w:rsid w:val="000B6520"/>
    <w:rsid w:val="000B67F4"/>
    <w:rsid w:val="000B6B15"/>
    <w:rsid w:val="000B6D36"/>
    <w:rsid w:val="000B736C"/>
    <w:rsid w:val="000B74C1"/>
    <w:rsid w:val="000B75EA"/>
    <w:rsid w:val="000B7C31"/>
    <w:rsid w:val="000B7D9E"/>
    <w:rsid w:val="000C0655"/>
    <w:rsid w:val="000C0A92"/>
    <w:rsid w:val="000C1379"/>
    <w:rsid w:val="000C1826"/>
    <w:rsid w:val="000C18A7"/>
    <w:rsid w:val="000C19E3"/>
    <w:rsid w:val="000C1D04"/>
    <w:rsid w:val="000C1F88"/>
    <w:rsid w:val="000C2407"/>
    <w:rsid w:val="000C2E77"/>
    <w:rsid w:val="000C2FBF"/>
    <w:rsid w:val="000C3396"/>
    <w:rsid w:val="000C38EF"/>
    <w:rsid w:val="000C3BA3"/>
    <w:rsid w:val="000C3C6D"/>
    <w:rsid w:val="000C4A57"/>
    <w:rsid w:val="000C4BEA"/>
    <w:rsid w:val="000C4C04"/>
    <w:rsid w:val="000C5091"/>
    <w:rsid w:val="000C5471"/>
    <w:rsid w:val="000C57F3"/>
    <w:rsid w:val="000C5C2B"/>
    <w:rsid w:val="000C656C"/>
    <w:rsid w:val="000C673F"/>
    <w:rsid w:val="000C6F6F"/>
    <w:rsid w:val="000C72B3"/>
    <w:rsid w:val="000D0FAA"/>
    <w:rsid w:val="000D1388"/>
    <w:rsid w:val="000D1477"/>
    <w:rsid w:val="000D174B"/>
    <w:rsid w:val="000D1B4F"/>
    <w:rsid w:val="000D23C5"/>
    <w:rsid w:val="000D2796"/>
    <w:rsid w:val="000D3177"/>
    <w:rsid w:val="000D3AF7"/>
    <w:rsid w:val="000D3D4C"/>
    <w:rsid w:val="000D3DB0"/>
    <w:rsid w:val="000D3E5A"/>
    <w:rsid w:val="000D429A"/>
    <w:rsid w:val="000D469D"/>
    <w:rsid w:val="000D530F"/>
    <w:rsid w:val="000D70FF"/>
    <w:rsid w:val="000D7267"/>
    <w:rsid w:val="000D7479"/>
    <w:rsid w:val="000E05A2"/>
    <w:rsid w:val="000E082B"/>
    <w:rsid w:val="000E10E5"/>
    <w:rsid w:val="000E1164"/>
    <w:rsid w:val="000E1B0C"/>
    <w:rsid w:val="000E24FB"/>
    <w:rsid w:val="000E272E"/>
    <w:rsid w:val="000E2CAC"/>
    <w:rsid w:val="000E2D7E"/>
    <w:rsid w:val="000E2F28"/>
    <w:rsid w:val="000E30A9"/>
    <w:rsid w:val="000E415E"/>
    <w:rsid w:val="000E4346"/>
    <w:rsid w:val="000E4390"/>
    <w:rsid w:val="000E44FF"/>
    <w:rsid w:val="000E4850"/>
    <w:rsid w:val="000E4D49"/>
    <w:rsid w:val="000E5375"/>
    <w:rsid w:val="000E570A"/>
    <w:rsid w:val="000E5883"/>
    <w:rsid w:val="000E61D4"/>
    <w:rsid w:val="000E64A7"/>
    <w:rsid w:val="000E6B17"/>
    <w:rsid w:val="000E70E3"/>
    <w:rsid w:val="000E7594"/>
    <w:rsid w:val="000E776E"/>
    <w:rsid w:val="000E7FF7"/>
    <w:rsid w:val="000F01E0"/>
    <w:rsid w:val="000F038D"/>
    <w:rsid w:val="000F18FC"/>
    <w:rsid w:val="000F1C74"/>
    <w:rsid w:val="000F1F2C"/>
    <w:rsid w:val="000F21A0"/>
    <w:rsid w:val="000F2245"/>
    <w:rsid w:val="000F2283"/>
    <w:rsid w:val="000F2E68"/>
    <w:rsid w:val="000F2EA6"/>
    <w:rsid w:val="000F2F76"/>
    <w:rsid w:val="000F363B"/>
    <w:rsid w:val="000F3764"/>
    <w:rsid w:val="000F3873"/>
    <w:rsid w:val="000F4CFE"/>
    <w:rsid w:val="000F4EBB"/>
    <w:rsid w:val="000F4FA7"/>
    <w:rsid w:val="000F5473"/>
    <w:rsid w:val="000F54F1"/>
    <w:rsid w:val="000F55C3"/>
    <w:rsid w:val="000F56EB"/>
    <w:rsid w:val="000F5775"/>
    <w:rsid w:val="000F590A"/>
    <w:rsid w:val="000F5C62"/>
    <w:rsid w:val="000F63BF"/>
    <w:rsid w:val="000F6691"/>
    <w:rsid w:val="000F672C"/>
    <w:rsid w:val="000F6F07"/>
    <w:rsid w:val="000F70A9"/>
    <w:rsid w:val="000F7940"/>
    <w:rsid w:val="000F7DD8"/>
    <w:rsid w:val="00100179"/>
    <w:rsid w:val="0010090C"/>
    <w:rsid w:val="00100C21"/>
    <w:rsid w:val="00100D3D"/>
    <w:rsid w:val="00101145"/>
    <w:rsid w:val="00101428"/>
    <w:rsid w:val="0010177B"/>
    <w:rsid w:val="00101E2A"/>
    <w:rsid w:val="00101F79"/>
    <w:rsid w:val="00102BB5"/>
    <w:rsid w:val="00102CCB"/>
    <w:rsid w:val="00102D43"/>
    <w:rsid w:val="001035EE"/>
    <w:rsid w:val="00103701"/>
    <w:rsid w:val="00103DFC"/>
    <w:rsid w:val="001045AF"/>
    <w:rsid w:val="00104942"/>
    <w:rsid w:val="00104B12"/>
    <w:rsid w:val="001050FA"/>
    <w:rsid w:val="001057C5"/>
    <w:rsid w:val="001060A1"/>
    <w:rsid w:val="001062FD"/>
    <w:rsid w:val="00106337"/>
    <w:rsid w:val="00106410"/>
    <w:rsid w:val="00106835"/>
    <w:rsid w:val="00106ACB"/>
    <w:rsid w:val="00106CC2"/>
    <w:rsid w:val="001070B0"/>
    <w:rsid w:val="001077D0"/>
    <w:rsid w:val="0010780B"/>
    <w:rsid w:val="001079C6"/>
    <w:rsid w:val="00107EBD"/>
    <w:rsid w:val="00107ED0"/>
    <w:rsid w:val="00107F25"/>
    <w:rsid w:val="001108BE"/>
    <w:rsid w:val="00110D31"/>
    <w:rsid w:val="00110DAF"/>
    <w:rsid w:val="00111285"/>
    <w:rsid w:val="0011144A"/>
    <w:rsid w:val="00111EEE"/>
    <w:rsid w:val="0011222C"/>
    <w:rsid w:val="001125F1"/>
    <w:rsid w:val="0011261C"/>
    <w:rsid w:val="00112C05"/>
    <w:rsid w:val="00112CD9"/>
    <w:rsid w:val="0011348D"/>
    <w:rsid w:val="00113CB9"/>
    <w:rsid w:val="00114AD9"/>
    <w:rsid w:val="00114EDB"/>
    <w:rsid w:val="00115751"/>
    <w:rsid w:val="0011576D"/>
    <w:rsid w:val="0011586A"/>
    <w:rsid w:val="00115B4A"/>
    <w:rsid w:val="00115E74"/>
    <w:rsid w:val="001162EF"/>
    <w:rsid w:val="001166C1"/>
    <w:rsid w:val="0011715B"/>
    <w:rsid w:val="001172CC"/>
    <w:rsid w:val="0011737B"/>
    <w:rsid w:val="00117F1A"/>
    <w:rsid w:val="00120257"/>
    <w:rsid w:val="001211A0"/>
    <w:rsid w:val="00121249"/>
    <w:rsid w:val="0012136E"/>
    <w:rsid w:val="0012164A"/>
    <w:rsid w:val="001219ED"/>
    <w:rsid w:val="00121CB3"/>
    <w:rsid w:val="00121ECA"/>
    <w:rsid w:val="001221F5"/>
    <w:rsid w:val="001227AC"/>
    <w:rsid w:val="00122A15"/>
    <w:rsid w:val="00123282"/>
    <w:rsid w:val="00123C78"/>
    <w:rsid w:val="001246A4"/>
    <w:rsid w:val="00124ADA"/>
    <w:rsid w:val="00124B94"/>
    <w:rsid w:val="00124D68"/>
    <w:rsid w:val="0012704E"/>
    <w:rsid w:val="00127803"/>
    <w:rsid w:val="00127BA8"/>
    <w:rsid w:val="00127D7A"/>
    <w:rsid w:val="001304B4"/>
    <w:rsid w:val="00131B19"/>
    <w:rsid w:val="00132EC2"/>
    <w:rsid w:val="00132F1D"/>
    <w:rsid w:val="0013339A"/>
    <w:rsid w:val="001333BF"/>
    <w:rsid w:val="00133F76"/>
    <w:rsid w:val="001354B8"/>
    <w:rsid w:val="00135CF9"/>
    <w:rsid w:val="001369DF"/>
    <w:rsid w:val="00136A24"/>
    <w:rsid w:val="00137027"/>
    <w:rsid w:val="00137182"/>
    <w:rsid w:val="00137636"/>
    <w:rsid w:val="001378A4"/>
    <w:rsid w:val="001379C9"/>
    <w:rsid w:val="00137DD2"/>
    <w:rsid w:val="00137E4B"/>
    <w:rsid w:val="00140C02"/>
    <w:rsid w:val="00140C48"/>
    <w:rsid w:val="00140DB5"/>
    <w:rsid w:val="00141082"/>
    <w:rsid w:val="00141766"/>
    <w:rsid w:val="001418EB"/>
    <w:rsid w:val="00141CE9"/>
    <w:rsid w:val="00142732"/>
    <w:rsid w:val="00142F6E"/>
    <w:rsid w:val="00143752"/>
    <w:rsid w:val="00143E31"/>
    <w:rsid w:val="0014463E"/>
    <w:rsid w:val="001453F7"/>
    <w:rsid w:val="00145761"/>
    <w:rsid w:val="001457E9"/>
    <w:rsid w:val="001462B9"/>
    <w:rsid w:val="00146612"/>
    <w:rsid w:val="00146ECF"/>
    <w:rsid w:val="00146FCD"/>
    <w:rsid w:val="00147104"/>
    <w:rsid w:val="0014758A"/>
    <w:rsid w:val="00147B01"/>
    <w:rsid w:val="00147EC6"/>
    <w:rsid w:val="00150901"/>
    <w:rsid w:val="00150B58"/>
    <w:rsid w:val="0015170C"/>
    <w:rsid w:val="0015199C"/>
    <w:rsid w:val="00151ABD"/>
    <w:rsid w:val="00151C39"/>
    <w:rsid w:val="00151D25"/>
    <w:rsid w:val="001520D8"/>
    <w:rsid w:val="00152B2B"/>
    <w:rsid w:val="00152B68"/>
    <w:rsid w:val="0015391A"/>
    <w:rsid w:val="0015587B"/>
    <w:rsid w:val="001559FC"/>
    <w:rsid w:val="00155B01"/>
    <w:rsid w:val="001561DA"/>
    <w:rsid w:val="0015646A"/>
    <w:rsid w:val="00156EBB"/>
    <w:rsid w:val="00156FFD"/>
    <w:rsid w:val="001578AB"/>
    <w:rsid w:val="00160688"/>
    <w:rsid w:val="00160841"/>
    <w:rsid w:val="001611EC"/>
    <w:rsid w:val="001618A4"/>
    <w:rsid w:val="00161A6A"/>
    <w:rsid w:val="0016277A"/>
    <w:rsid w:val="00162AC9"/>
    <w:rsid w:val="00162CA7"/>
    <w:rsid w:val="001633CA"/>
    <w:rsid w:val="00163DA0"/>
    <w:rsid w:val="0016417F"/>
    <w:rsid w:val="0016444F"/>
    <w:rsid w:val="00164ACD"/>
    <w:rsid w:val="00164D08"/>
    <w:rsid w:val="00165887"/>
    <w:rsid w:val="001658A7"/>
    <w:rsid w:val="00165C8A"/>
    <w:rsid w:val="00166E1C"/>
    <w:rsid w:val="00167857"/>
    <w:rsid w:val="00167CA5"/>
    <w:rsid w:val="00170487"/>
    <w:rsid w:val="001704EA"/>
    <w:rsid w:val="00170A19"/>
    <w:rsid w:val="00171BED"/>
    <w:rsid w:val="00172548"/>
    <w:rsid w:val="0017284E"/>
    <w:rsid w:val="00172B09"/>
    <w:rsid w:val="00172DD9"/>
    <w:rsid w:val="001734A5"/>
    <w:rsid w:val="00173F6D"/>
    <w:rsid w:val="00174581"/>
    <w:rsid w:val="00174700"/>
    <w:rsid w:val="00174A44"/>
    <w:rsid w:val="00174EF1"/>
    <w:rsid w:val="00175249"/>
    <w:rsid w:val="001762A2"/>
    <w:rsid w:val="00176333"/>
    <w:rsid w:val="00176584"/>
    <w:rsid w:val="00176DF1"/>
    <w:rsid w:val="00176E74"/>
    <w:rsid w:val="00177590"/>
    <w:rsid w:val="00177D52"/>
    <w:rsid w:val="00180EFC"/>
    <w:rsid w:val="00180FF3"/>
    <w:rsid w:val="0018104D"/>
    <w:rsid w:val="001822C2"/>
    <w:rsid w:val="00182CCC"/>
    <w:rsid w:val="00182F8E"/>
    <w:rsid w:val="00183656"/>
    <w:rsid w:val="00183659"/>
    <w:rsid w:val="001836E1"/>
    <w:rsid w:val="0018370B"/>
    <w:rsid w:val="001838AD"/>
    <w:rsid w:val="00183C54"/>
    <w:rsid w:val="001847C4"/>
    <w:rsid w:val="00184A88"/>
    <w:rsid w:val="00185B98"/>
    <w:rsid w:val="00186165"/>
    <w:rsid w:val="001863CE"/>
    <w:rsid w:val="001865DD"/>
    <w:rsid w:val="00186BD0"/>
    <w:rsid w:val="001872FA"/>
    <w:rsid w:val="0018738F"/>
    <w:rsid w:val="00187BD4"/>
    <w:rsid w:val="00187F69"/>
    <w:rsid w:val="00190159"/>
    <w:rsid w:val="001906CC"/>
    <w:rsid w:val="0019127B"/>
    <w:rsid w:val="00191297"/>
    <w:rsid w:val="001915DA"/>
    <w:rsid w:val="00191997"/>
    <w:rsid w:val="00191D98"/>
    <w:rsid w:val="0019216B"/>
    <w:rsid w:val="001931B5"/>
    <w:rsid w:val="001934AC"/>
    <w:rsid w:val="00194148"/>
    <w:rsid w:val="00194504"/>
    <w:rsid w:val="00194A21"/>
    <w:rsid w:val="00194B8F"/>
    <w:rsid w:val="00194F31"/>
    <w:rsid w:val="00195039"/>
    <w:rsid w:val="001953FE"/>
    <w:rsid w:val="00195C7B"/>
    <w:rsid w:val="00195EA9"/>
    <w:rsid w:val="001962B4"/>
    <w:rsid w:val="0019743F"/>
    <w:rsid w:val="001975D5"/>
    <w:rsid w:val="00197662"/>
    <w:rsid w:val="00197685"/>
    <w:rsid w:val="001A00E1"/>
    <w:rsid w:val="001A0116"/>
    <w:rsid w:val="001A0580"/>
    <w:rsid w:val="001A0978"/>
    <w:rsid w:val="001A0ABC"/>
    <w:rsid w:val="001A16D4"/>
    <w:rsid w:val="001A1F5D"/>
    <w:rsid w:val="001A21E6"/>
    <w:rsid w:val="001A2554"/>
    <w:rsid w:val="001A258F"/>
    <w:rsid w:val="001A267C"/>
    <w:rsid w:val="001A3095"/>
    <w:rsid w:val="001A35A4"/>
    <w:rsid w:val="001A35C0"/>
    <w:rsid w:val="001A3BA0"/>
    <w:rsid w:val="001A3EA7"/>
    <w:rsid w:val="001A403D"/>
    <w:rsid w:val="001A4A54"/>
    <w:rsid w:val="001A4C2E"/>
    <w:rsid w:val="001A4F98"/>
    <w:rsid w:val="001A4FC0"/>
    <w:rsid w:val="001A6304"/>
    <w:rsid w:val="001A64FD"/>
    <w:rsid w:val="001A68A5"/>
    <w:rsid w:val="001A7003"/>
    <w:rsid w:val="001A76B1"/>
    <w:rsid w:val="001B0185"/>
    <w:rsid w:val="001B0F4D"/>
    <w:rsid w:val="001B0F5A"/>
    <w:rsid w:val="001B154C"/>
    <w:rsid w:val="001B1BB7"/>
    <w:rsid w:val="001B1DA2"/>
    <w:rsid w:val="001B1F3E"/>
    <w:rsid w:val="001B201E"/>
    <w:rsid w:val="001B214C"/>
    <w:rsid w:val="001B2227"/>
    <w:rsid w:val="001B2279"/>
    <w:rsid w:val="001B2338"/>
    <w:rsid w:val="001B242C"/>
    <w:rsid w:val="001B28CA"/>
    <w:rsid w:val="001B2A1A"/>
    <w:rsid w:val="001B386D"/>
    <w:rsid w:val="001B3902"/>
    <w:rsid w:val="001B3FE9"/>
    <w:rsid w:val="001B40D0"/>
    <w:rsid w:val="001B4543"/>
    <w:rsid w:val="001B4633"/>
    <w:rsid w:val="001B4AC9"/>
    <w:rsid w:val="001B4CFB"/>
    <w:rsid w:val="001B5051"/>
    <w:rsid w:val="001B58F8"/>
    <w:rsid w:val="001B5B52"/>
    <w:rsid w:val="001B5D00"/>
    <w:rsid w:val="001B6532"/>
    <w:rsid w:val="001B734E"/>
    <w:rsid w:val="001C008D"/>
    <w:rsid w:val="001C1886"/>
    <w:rsid w:val="001C19E6"/>
    <w:rsid w:val="001C2027"/>
    <w:rsid w:val="001C2143"/>
    <w:rsid w:val="001C2980"/>
    <w:rsid w:val="001C2E91"/>
    <w:rsid w:val="001C331C"/>
    <w:rsid w:val="001C3AB7"/>
    <w:rsid w:val="001C3C22"/>
    <w:rsid w:val="001C44D6"/>
    <w:rsid w:val="001C4D01"/>
    <w:rsid w:val="001C5975"/>
    <w:rsid w:val="001C5DCD"/>
    <w:rsid w:val="001C6AF6"/>
    <w:rsid w:val="001C72B2"/>
    <w:rsid w:val="001C786C"/>
    <w:rsid w:val="001D00F2"/>
    <w:rsid w:val="001D0A5E"/>
    <w:rsid w:val="001D0CF5"/>
    <w:rsid w:val="001D0D6C"/>
    <w:rsid w:val="001D0F95"/>
    <w:rsid w:val="001D15DF"/>
    <w:rsid w:val="001D24DB"/>
    <w:rsid w:val="001D2500"/>
    <w:rsid w:val="001D3C2C"/>
    <w:rsid w:val="001D45C2"/>
    <w:rsid w:val="001D491B"/>
    <w:rsid w:val="001D4A61"/>
    <w:rsid w:val="001D5161"/>
    <w:rsid w:val="001D572E"/>
    <w:rsid w:val="001D5833"/>
    <w:rsid w:val="001D58B4"/>
    <w:rsid w:val="001D5CA4"/>
    <w:rsid w:val="001D6C9A"/>
    <w:rsid w:val="001D7243"/>
    <w:rsid w:val="001D75DA"/>
    <w:rsid w:val="001D7615"/>
    <w:rsid w:val="001D7B7F"/>
    <w:rsid w:val="001D7C7B"/>
    <w:rsid w:val="001E16B2"/>
    <w:rsid w:val="001E19C4"/>
    <w:rsid w:val="001E1BF3"/>
    <w:rsid w:val="001E1F16"/>
    <w:rsid w:val="001E20E3"/>
    <w:rsid w:val="001E28A5"/>
    <w:rsid w:val="001E3B44"/>
    <w:rsid w:val="001E4C25"/>
    <w:rsid w:val="001E4D8A"/>
    <w:rsid w:val="001E50BD"/>
    <w:rsid w:val="001E50FB"/>
    <w:rsid w:val="001E60DF"/>
    <w:rsid w:val="001E6169"/>
    <w:rsid w:val="001E6434"/>
    <w:rsid w:val="001E664E"/>
    <w:rsid w:val="001E67B0"/>
    <w:rsid w:val="001E6FB3"/>
    <w:rsid w:val="001E7559"/>
    <w:rsid w:val="001E7AC2"/>
    <w:rsid w:val="001F0BA1"/>
    <w:rsid w:val="001F0BB0"/>
    <w:rsid w:val="001F1013"/>
    <w:rsid w:val="001F12ED"/>
    <w:rsid w:val="001F1C3C"/>
    <w:rsid w:val="001F1EBE"/>
    <w:rsid w:val="001F2040"/>
    <w:rsid w:val="001F213C"/>
    <w:rsid w:val="001F217B"/>
    <w:rsid w:val="001F27E4"/>
    <w:rsid w:val="001F280F"/>
    <w:rsid w:val="001F28F6"/>
    <w:rsid w:val="001F2C15"/>
    <w:rsid w:val="001F32E6"/>
    <w:rsid w:val="001F406D"/>
    <w:rsid w:val="001F4231"/>
    <w:rsid w:val="001F4563"/>
    <w:rsid w:val="001F4B98"/>
    <w:rsid w:val="001F4FB2"/>
    <w:rsid w:val="001F560F"/>
    <w:rsid w:val="001F578A"/>
    <w:rsid w:val="001F5C4D"/>
    <w:rsid w:val="001F6350"/>
    <w:rsid w:val="001F698D"/>
    <w:rsid w:val="001F72E3"/>
    <w:rsid w:val="001F7B99"/>
    <w:rsid w:val="002000E0"/>
    <w:rsid w:val="00200388"/>
    <w:rsid w:val="00201F63"/>
    <w:rsid w:val="00202889"/>
    <w:rsid w:val="00203616"/>
    <w:rsid w:val="002037FC"/>
    <w:rsid w:val="00203E57"/>
    <w:rsid w:val="00204788"/>
    <w:rsid w:val="00204ECA"/>
    <w:rsid w:val="002053F2"/>
    <w:rsid w:val="002059A9"/>
    <w:rsid w:val="0020609E"/>
    <w:rsid w:val="00206525"/>
    <w:rsid w:val="00206682"/>
    <w:rsid w:val="002068A3"/>
    <w:rsid w:val="002068C3"/>
    <w:rsid w:val="002068F7"/>
    <w:rsid w:val="00207434"/>
    <w:rsid w:val="00207ED7"/>
    <w:rsid w:val="002101E4"/>
    <w:rsid w:val="002102FC"/>
    <w:rsid w:val="00210C8C"/>
    <w:rsid w:val="00211276"/>
    <w:rsid w:val="002112B9"/>
    <w:rsid w:val="00211423"/>
    <w:rsid w:val="00211E76"/>
    <w:rsid w:val="002121DC"/>
    <w:rsid w:val="00212247"/>
    <w:rsid w:val="002125BA"/>
    <w:rsid w:val="00212647"/>
    <w:rsid w:val="00212819"/>
    <w:rsid w:val="00212B56"/>
    <w:rsid w:val="00212CD3"/>
    <w:rsid w:val="00212FDE"/>
    <w:rsid w:val="0021413D"/>
    <w:rsid w:val="00214242"/>
    <w:rsid w:val="00214C08"/>
    <w:rsid w:val="00214DC7"/>
    <w:rsid w:val="00214F49"/>
    <w:rsid w:val="0021502C"/>
    <w:rsid w:val="00215785"/>
    <w:rsid w:val="00215FE9"/>
    <w:rsid w:val="002160F1"/>
    <w:rsid w:val="002164BF"/>
    <w:rsid w:val="002165F7"/>
    <w:rsid w:val="00216905"/>
    <w:rsid w:val="00216ACF"/>
    <w:rsid w:val="00216BCE"/>
    <w:rsid w:val="002170F6"/>
    <w:rsid w:val="0021744A"/>
    <w:rsid w:val="002177CC"/>
    <w:rsid w:val="00220429"/>
    <w:rsid w:val="00220FE6"/>
    <w:rsid w:val="002224EF"/>
    <w:rsid w:val="00222942"/>
    <w:rsid w:val="00223402"/>
    <w:rsid w:val="00223431"/>
    <w:rsid w:val="00224010"/>
    <w:rsid w:val="0022418A"/>
    <w:rsid w:val="00224658"/>
    <w:rsid w:val="00224BE6"/>
    <w:rsid w:val="0022559B"/>
    <w:rsid w:val="002259DB"/>
    <w:rsid w:val="00227341"/>
    <w:rsid w:val="002274B4"/>
    <w:rsid w:val="002275B0"/>
    <w:rsid w:val="002276A5"/>
    <w:rsid w:val="002279F5"/>
    <w:rsid w:val="002301A8"/>
    <w:rsid w:val="00230A1A"/>
    <w:rsid w:val="00230AE5"/>
    <w:rsid w:val="00230FB1"/>
    <w:rsid w:val="002313D5"/>
    <w:rsid w:val="00231A39"/>
    <w:rsid w:val="00231C1D"/>
    <w:rsid w:val="00232465"/>
    <w:rsid w:val="00232518"/>
    <w:rsid w:val="00232FB2"/>
    <w:rsid w:val="0023308D"/>
    <w:rsid w:val="0023314A"/>
    <w:rsid w:val="00234280"/>
    <w:rsid w:val="002343F8"/>
    <w:rsid w:val="002344E4"/>
    <w:rsid w:val="0023453F"/>
    <w:rsid w:val="002348AC"/>
    <w:rsid w:val="00234AB9"/>
    <w:rsid w:val="00235F8A"/>
    <w:rsid w:val="00237343"/>
    <w:rsid w:val="00237349"/>
    <w:rsid w:val="002373C7"/>
    <w:rsid w:val="0023756D"/>
    <w:rsid w:val="00237811"/>
    <w:rsid w:val="00237B7F"/>
    <w:rsid w:val="00237CE6"/>
    <w:rsid w:val="00237FE6"/>
    <w:rsid w:val="0024016F"/>
    <w:rsid w:val="002404F0"/>
    <w:rsid w:val="00241475"/>
    <w:rsid w:val="0024155B"/>
    <w:rsid w:val="00241A61"/>
    <w:rsid w:val="00241AA5"/>
    <w:rsid w:val="00242628"/>
    <w:rsid w:val="00242725"/>
    <w:rsid w:val="0024285D"/>
    <w:rsid w:val="002435AC"/>
    <w:rsid w:val="0024396F"/>
    <w:rsid w:val="00243B85"/>
    <w:rsid w:val="00243CBA"/>
    <w:rsid w:val="00244022"/>
    <w:rsid w:val="00244144"/>
    <w:rsid w:val="0024419F"/>
    <w:rsid w:val="00245F37"/>
    <w:rsid w:val="00246302"/>
    <w:rsid w:val="00246580"/>
    <w:rsid w:val="00246861"/>
    <w:rsid w:val="00246EA8"/>
    <w:rsid w:val="00246F68"/>
    <w:rsid w:val="002473CC"/>
    <w:rsid w:val="002478E5"/>
    <w:rsid w:val="00247CE1"/>
    <w:rsid w:val="00247EE0"/>
    <w:rsid w:val="00250042"/>
    <w:rsid w:val="00250A9F"/>
    <w:rsid w:val="00250D0E"/>
    <w:rsid w:val="002514F7"/>
    <w:rsid w:val="00251D85"/>
    <w:rsid w:val="002520F2"/>
    <w:rsid w:val="00252B7C"/>
    <w:rsid w:val="0025303C"/>
    <w:rsid w:val="002536C6"/>
    <w:rsid w:val="002541A2"/>
    <w:rsid w:val="00254904"/>
    <w:rsid w:val="00254BFD"/>
    <w:rsid w:val="00254C52"/>
    <w:rsid w:val="00254CF1"/>
    <w:rsid w:val="0025516F"/>
    <w:rsid w:val="00255329"/>
    <w:rsid w:val="00256ECC"/>
    <w:rsid w:val="00257533"/>
    <w:rsid w:val="002579B9"/>
    <w:rsid w:val="00260CBE"/>
    <w:rsid w:val="00260D62"/>
    <w:rsid w:val="002614E4"/>
    <w:rsid w:val="00261660"/>
    <w:rsid w:val="00261E1F"/>
    <w:rsid w:val="00261E81"/>
    <w:rsid w:val="00262193"/>
    <w:rsid w:val="0026243D"/>
    <w:rsid w:val="002626EC"/>
    <w:rsid w:val="00262931"/>
    <w:rsid w:val="0026301A"/>
    <w:rsid w:val="002631B6"/>
    <w:rsid w:val="0026350B"/>
    <w:rsid w:val="00263699"/>
    <w:rsid w:val="0026392D"/>
    <w:rsid w:val="00263A40"/>
    <w:rsid w:val="002643BE"/>
    <w:rsid w:val="0026498B"/>
    <w:rsid w:val="0026527A"/>
    <w:rsid w:val="00265F63"/>
    <w:rsid w:val="00266801"/>
    <w:rsid w:val="00266E98"/>
    <w:rsid w:val="002679C0"/>
    <w:rsid w:val="00270231"/>
    <w:rsid w:val="00270563"/>
    <w:rsid w:val="00270A74"/>
    <w:rsid w:val="00271855"/>
    <w:rsid w:val="00271A40"/>
    <w:rsid w:val="00271AF2"/>
    <w:rsid w:val="00272072"/>
    <w:rsid w:val="0027288A"/>
    <w:rsid w:val="00272E0B"/>
    <w:rsid w:val="0027330D"/>
    <w:rsid w:val="0027341D"/>
    <w:rsid w:val="002737A0"/>
    <w:rsid w:val="0027397E"/>
    <w:rsid w:val="00273D4B"/>
    <w:rsid w:val="002743BD"/>
    <w:rsid w:val="00274DB4"/>
    <w:rsid w:val="00274DD8"/>
    <w:rsid w:val="00274EE1"/>
    <w:rsid w:val="00275455"/>
    <w:rsid w:val="0027562C"/>
    <w:rsid w:val="00275732"/>
    <w:rsid w:val="00275C82"/>
    <w:rsid w:val="00276993"/>
    <w:rsid w:val="0027794F"/>
    <w:rsid w:val="00280335"/>
    <w:rsid w:val="00280393"/>
    <w:rsid w:val="002804B8"/>
    <w:rsid w:val="002808E5"/>
    <w:rsid w:val="00280D10"/>
    <w:rsid w:val="0028103E"/>
    <w:rsid w:val="002817CC"/>
    <w:rsid w:val="00281B8C"/>
    <w:rsid w:val="00281C47"/>
    <w:rsid w:val="00281E47"/>
    <w:rsid w:val="00281F97"/>
    <w:rsid w:val="00282752"/>
    <w:rsid w:val="002828DF"/>
    <w:rsid w:val="00282D4F"/>
    <w:rsid w:val="002839A0"/>
    <w:rsid w:val="00284E3D"/>
    <w:rsid w:val="00285116"/>
    <w:rsid w:val="00285A9F"/>
    <w:rsid w:val="00285CA9"/>
    <w:rsid w:val="00285E67"/>
    <w:rsid w:val="00285E98"/>
    <w:rsid w:val="00286747"/>
    <w:rsid w:val="00286829"/>
    <w:rsid w:val="00286950"/>
    <w:rsid w:val="00286CC2"/>
    <w:rsid w:val="00286F31"/>
    <w:rsid w:val="002874A7"/>
    <w:rsid w:val="002875AA"/>
    <w:rsid w:val="00287B77"/>
    <w:rsid w:val="00287C52"/>
    <w:rsid w:val="00287D00"/>
    <w:rsid w:val="00287DD9"/>
    <w:rsid w:val="00290A56"/>
    <w:rsid w:val="00290BFF"/>
    <w:rsid w:val="00290C0A"/>
    <w:rsid w:val="00290DB1"/>
    <w:rsid w:val="0029117E"/>
    <w:rsid w:val="002914E3"/>
    <w:rsid w:val="002917F5"/>
    <w:rsid w:val="00291CF6"/>
    <w:rsid w:val="00291E24"/>
    <w:rsid w:val="00292735"/>
    <w:rsid w:val="002938B3"/>
    <w:rsid w:val="00294454"/>
    <w:rsid w:val="00294884"/>
    <w:rsid w:val="00294BF1"/>
    <w:rsid w:val="00294C40"/>
    <w:rsid w:val="0029504E"/>
    <w:rsid w:val="00295083"/>
    <w:rsid w:val="0029532E"/>
    <w:rsid w:val="0029584E"/>
    <w:rsid w:val="00295912"/>
    <w:rsid w:val="00296AEC"/>
    <w:rsid w:val="00296B3E"/>
    <w:rsid w:val="00296FB5"/>
    <w:rsid w:val="002973F7"/>
    <w:rsid w:val="00297970"/>
    <w:rsid w:val="002A021D"/>
    <w:rsid w:val="002A031D"/>
    <w:rsid w:val="002A04F9"/>
    <w:rsid w:val="002A0574"/>
    <w:rsid w:val="002A0B53"/>
    <w:rsid w:val="002A0C18"/>
    <w:rsid w:val="002A0FD0"/>
    <w:rsid w:val="002A153E"/>
    <w:rsid w:val="002A1698"/>
    <w:rsid w:val="002A3667"/>
    <w:rsid w:val="002A3779"/>
    <w:rsid w:val="002A3B96"/>
    <w:rsid w:val="002A46D5"/>
    <w:rsid w:val="002A4789"/>
    <w:rsid w:val="002A599D"/>
    <w:rsid w:val="002A5A68"/>
    <w:rsid w:val="002A5BE5"/>
    <w:rsid w:val="002A5E13"/>
    <w:rsid w:val="002A6018"/>
    <w:rsid w:val="002A6BC0"/>
    <w:rsid w:val="002A70D1"/>
    <w:rsid w:val="002A7DDF"/>
    <w:rsid w:val="002B05AE"/>
    <w:rsid w:val="002B080F"/>
    <w:rsid w:val="002B09CF"/>
    <w:rsid w:val="002B0B76"/>
    <w:rsid w:val="002B1130"/>
    <w:rsid w:val="002B1ABA"/>
    <w:rsid w:val="002B3A0B"/>
    <w:rsid w:val="002B3C45"/>
    <w:rsid w:val="002B438D"/>
    <w:rsid w:val="002B44E5"/>
    <w:rsid w:val="002B550C"/>
    <w:rsid w:val="002B5581"/>
    <w:rsid w:val="002B5A39"/>
    <w:rsid w:val="002B5C75"/>
    <w:rsid w:val="002B5F04"/>
    <w:rsid w:val="002B6405"/>
    <w:rsid w:val="002B64B6"/>
    <w:rsid w:val="002B67B7"/>
    <w:rsid w:val="002B697E"/>
    <w:rsid w:val="002B6C8B"/>
    <w:rsid w:val="002B70A0"/>
    <w:rsid w:val="002B7A08"/>
    <w:rsid w:val="002B7ED3"/>
    <w:rsid w:val="002C03AB"/>
    <w:rsid w:val="002C07FF"/>
    <w:rsid w:val="002C0F56"/>
    <w:rsid w:val="002C21E7"/>
    <w:rsid w:val="002C2240"/>
    <w:rsid w:val="002C2286"/>
    <w:rsid w:val="002C231D"/>
    <w:rsid w:val="002C2492"/>
    <w:rsid w:val="002C36E4"/>
    <w:rsid w:val="002C3F54"/>
    <w:rsid w:val="002C4087"/>
    <w:rsid w:val="002C4979"/>
    <w:rsid w:val="002C49FB"/>
    <w:rsid w:val="002C5331"/>
    <w:rsid w:val="002C5BAF"/>
    <w:rsid w:val="002C66D4"/>
    <w:rsid w:val="002C6F6A"/>
    <w:rsid w:val="002C72FD"/>
    <w:rsid w:val="002C7C4D"/>
    <w:rsid w:val="002D0561"/>
    <w:rsid w:val="002D0907"/>
    <w:rsid w:val="002D1BFF"/>
    <w:rsid w:val="002D24D5"/>
    <w:rsid w:val="002D293F"/>
    <w:rsid w:val="002D3B80"/>
    <w:rsid w:val="002D3E9C"/>
    <w:rsid w:val="002D40AA"/>
    <w:rsid w:val="002D414C"/>
    <w:rsid w:val="002D4187"/>
    <w:rsid w:val="002D41D5"/>
    <w:rsid w:val="002D42B1"/>
    <w:rsid w:val="002D52C1"/>
    <w:rsid w:val="002D5496"/>
    <w:rsid w:val="002D57E8"/>
    <w:rsid w:val="002D6723"/>
    <w:rsid w:val="002D6D28"/>
    <w:rsid w:val="002D7489"/>
    <w:rsid w:val="002D7E24"/>
    <w:rsid w:val="002D7E9F"/>
    <w:rsid w:val="002E0130"/>
    <w:rsid w:val="002E01B1"/>
    <w:rsid w:val="002E0FB5"/>
    <w:rsid w:val="002E10BD"/>
    <w:rsid w:val="002E10F1"/>
    <w:rsid w:val="002E13A1"/>
    <w:rsid w:val="002E1558"/>
    <w:rsid w:val="002E1A31"/>
    <w:rsid w:val="002E1F25"/>
    <w:rsid w:val="002E26DB"/>
    <w:rsid w:val="002E2DE0"/>
    <w:rsid w:val="002E3484"/>
    <w:rsid w:val="002E4113"/>
    <w:rsid w:val="002E4647"/>
    <w:rsid w:val="002E46C7"/>
    <w:rsid w:val="002E49A9"/>
    <w:rsid w:val="002E51D5"/>
    <w:rsid w:val="002E557D"/>
    <w:rsid w:val="002E669F"/>
    <w:rsid w:val="002E6A22"/>
    <w:rsid w:val="002E6F8A"/>
    <w:rsid w:val="002E7640"/>
    <w:rsid w:val="002F01B7"/>
    <w:rsid w:val="002F12E3"/>
    <w:rsid w:val="002F141D"/>
    <w:rsid w:val="002F16C3"/>
    <w:rsid w:val="002F191E"/>
    <w:rsid w:val="002F217A"/>
    <w:rsid w:val="002F2599"/>
    <w:rsid w:val="002F26F3"/>
    <w:rsid w:val="002F29BB"/>
    <w:rsid w:val="002F350E"/>
    <w:rsid w:val="002F3ECD"/>
    <w:rsid w:val="002F4379"/>
    <w:rsid w:val="002F4876"/>
    <w:rsid w:val="002F50DF"/>
    <w:rsid w:val="002F5611"/>
    <w:rsid w:val="002F57A9"/>
    <w:rsid w:val="002F59E0"/>
    <w:rsid w:val="002F6537"/>
    <w:rsid w:val="002F665F"/>
    <w:rsid w:val="002F6803"/>
    <w:rsid w:val="002F689C"/>
    <w:rsid w:val="002F6B45"/>
    <w:rsid w:val="002F73E9"/>
    <w:rsid w:val="002F7614"/>
    <w:rsid w:val="002F7A23"/>
    <w:rsid w:val="002F7AE9"/>
    <w:rsid w:val="002F7D4B"/>
    <w:rsid w:val="002F7E8C"/>
    <w:rsid w:val="00300A9D"/>
    <w:rsid w:val="00300C4F"/>
    <w:rsid w:val="00301327"/>
    <w:rsid w:val="00301D08"/>
    <w:rsid w:val="003025B0"/>
    <w:rsid w:val="00302EB7"/>
    <w:rsid w:val="003033B1"/>
    <w:rsid w:val="003033F5"/>
    <w:rsid w:val="00303A49"/>
    <w:rsid w:val="00304A7A"/>
    <w:rsid w:val="00304D83"/>
    <w:rsid w:val="00304DA7"/>
    <w:rsid w:val="00305DA6"/>
    <w:rsid w:val="00305F61"/>
    <w:rsid w:val="00306316"/>
    <w:rsid w:val="003064A0"/>
    <w:rsid w:val="00306D77"/>
    <w:rsid w:val="00307468"/>
    <w:rsid w:val="00307812"/>
    <w:rsid w:val="00307C5E"/>
    <w:rsid w:val="003101F0"/>
    <w:rsid w:val="003103C4"/>
    <w:rsid w:val="00310576"/>
    <w:rsid w:val="0031082F"/>
    <w:rsid w:val="0031089D"/>
    <w:rsid w:val="00310AD1"/>
    <w:rsid w:val="00311071"/>
    <w:rsid w:val="00311108"/>
    <w:rsid w:val="003117E0"/>
    <w:rsid w:val="00311BF0"/>
    <w:rsid w:val="00311F78"/>
    <w:rsid w:val="0031243E"/>
    <w:rsid w:val="00312841"/>
    <w:rsid w:val="003130A2"/>
    <w:rsid w:val="00313C48"/>
    <w:rsid w:val="00314638"/>
    <w:rsid w:val="00314AFB"/>
    <w:rsid w:val="00315515"/>
    <w:rsid w:val="0031573A"/>
    <w:rsid w:val="00315B5E"/>
    <w:rsid w:val="00315DDD"/>
    <w:rsid w:val="0031671D"/>
    <w:rsid w:val="00316746"/>
    <w:rsid w:val="00316A1A"/>
    <w:rsid w:val="00316F8F"/>
    <w:rsid w:val="00320065"/>
    <w:rsid w:val="00320086"/>
    <w:rsid w:val="003201B1"/>
    <w:rsid w:val="00321045"/>
    <w:rsid w:val="003213F8"/>
    <w:rsid w:val="00321B54"/>
    <w:rsid w:val="00321EAF"/>
    <w:rsid w:val="003223E2"/>
    <w:rsid w:val="003226D8"/>
    <w:rsid w:val="00322A96"/>
    <w:rsid w:val="00322F34"/>
    <w:rsid w:val="003230C9"/>
    <w:rsid w:val="003241FF"/>
    <w:rsid w:val="0032441F"/>
    <w:rsid w:val="00324689"/>
    <w:rsid w:val="00324797"/>
    <w:rsid w:val="00325035"/>
    <w:rsid w:val="0032551C"/>
    <w:rsid w:val="0032552F"/>
    <w:rsid w:val="0032588E"/>
    <w:rsid w:val="00325C96"/>
    <w:rsid w:val="00325E66"/>
    <w:rsid w:val="003262AC"/>
    <w:rsid w:val="003262E1"/>
    <w:rsid w:val="003268B7"/>
    <w:rsid w:val="00326DB0"/>
    <w:rsid w:val="00326E54"/>
    <w:rsid w:val="00327072"/>
    <w:rsid w:val="0032747A"/>
    <w:rsid w:val="00327AB8"/>
    <w:rsid w:val="00327B37"/>
    <w:rsid w:val="00327DD5"/>
    <w:rsid w:val="00330019"/>
    <w:rsid w:val="00330DC0"/>
    <w:rsid w:val="00331062"/>
    <w:rsid w:val="00331168"/>
    <w:rsid w:val="0033124A"/>
    <w:rsid w:val="0033176C"/>
    <w:rsid w:val="00331BAE"/>
    <w:rsid w:val="00331C21"/>
    <w:rsid w:val="00332109"/>
    <w:rsid w:val="003321C3"/>
    <w:rsid w:val="0033226F"/>
    <w:rsid w:val="00332BEB"/>
    <w:rsid w:val="00333177"/>
    <w:rsid w:val="00333AEA"/>
    <w:rsid w:val="00333B10"/>
    <w:rsid w:val="00333EB0"/>
    <w:rsid w:val="00334486"/>
    <w:rsid w:val="003344F9"/>
    <w:rsid w:val="00334728"/>
    <w:rsid w:val="00334B1B"/>
    <w:rsid w:val="00334C6F"/>
    <w:rsid w:val="003354DA"/>
    <w:rsid w:val="003355E5"/>
    <w:rsid w:val="00335E30"/>
    <w:rsid w:val="003361D5"/>
    <w:rsid w:val="00336A86"/>
    <w:rsid w:val="00336AAC"/>
    <w:rsid w:val="00336EB5"/>
    <w:rsid w:val="00336FAB"/>
    <w:rsid w:val="0033710F"/>
    <w:rsid w:val="0033741B"/>
    <w:rsid w:val="003374C6"/>
    <w:rsid w:val="00337537"/>
    <w:rsid w:val="00337560"/>
    <w:rsid w:val="0033769C"/>
    <w:rsid w:val="00337AAB"/>
    <w:rsid w:val="00337CF4"/>
    <w:rsid w:val="00337E67"/>
    <w:rsid w:val="00340058"/>
    <w:rsid w:val="003407ED"/>
    <w:rsid w:val="00340AAA"/>
    <w:rsid w:val="00340B04"/>
    <w:rsid w:val="00340CAD"/>
    <w:rsid w:val="00340D85"/>
    <w:rsid w:val="00341920"/>
    <w:rsid w:val="00341C3D"/>
    <w:rsid w:val="003428DC"/>
    <w:rsid w:val="003429DC"/>
    <w:rsid w:val="00342C03"/>
    <w:rsid w:val="00343409"/>
    <w:rsid w:val="003436B6"/>
    <w:rsid w:val="003439FC"/>
    <w:rsid w:val="00344161"/>
    <w:rsid w:val="00344418"/>
    <w:rsid w:val="00344DB1"/>
    <w:rsid w:val="00344F8F"/>
    <w:rsid w:val="003450F6"/>
    <w:rsid w:val="003455C8"/>
    <w:rsid w:val="003455C9"/>
    <w:rsid w:val="00345814"/>
    <w:rsid w:val="00345B22"/>
    <w:rsid w:val="00345B54"/>
    <w:rsid w:val="00345C07"/>
    <w:rsid w:val="00345C22"/>
    <w:rsid w:val="00346079"/>
    <w:rsid w:val="003469BD"/>
    <w:rsid w:val="00347231"/>
    <w:rsid w:val="00347AE8"/>
    <w:rsid w:val="00347D1E"/>
    <w:rsid w:val="00350189"/>
    <w:rsid w:val="00350F7C"/>
    <w:rsid w:val="00350F8D"/>
    <w:rsid w:val="00351053"/>
    <w:rsid w:val="00351EE5"/>
    <w:rsid w:val="0035282A"/>
    <w:rsid w:val="0035355F"/>
    <w:rsid w:val="00353D0C"/>
    <w:rsid w:val="00353F49"/>
    <w:rsid w:val="003541C0"/>
    <w:rsid w:val="00354C6D"/>
    <w:rsid w:val="00355839"/>
    <w:rsid w:val="00355948"/>
    <w:rsid w:val="00355D15"/>
    <w:rsid w:val="00355E98"/>
    <w:rsid w:val="00355FFB"/>
    <w:rsid w:val="0035603D"/>
    <w:rsid w:val="00356088"/>
    <w:rsid w:val="00356777"/>
    <w:rsid w:val="00357CBC"/>
    <w:rsid w:val="00360624"/>
    <w:rsid w:val="00360960"/>
    <w:rsid w:val="00360C3B"/>
    <w:rsid w:val="003613BA"/>
    <w:rsid w:val="003616E6"/>
    <w:rsid w:val="00361765"/>
    <w:rsid w:val="00361AEB"/>
    <w:rsid w:val="00361BAE"/>
    <w:rsid w:val="00361BEA"/>
    <w:rsid w:val="0036296E"/>
    <w:rsid w:val="00362A49"/>
    <w:rsid w:val="00362BED"/>
    <w:rsid w:val="00363264"/>
    <w:rsid w:val="003639D8"/>
    <w:rsid w:val="00363BF8"/>
    <w:rsid w:val="00363CA3"/>
    <w:rsid w:val="003642B5"/>
    <w:rsid w:val="00364446"/>
    <w:rsid w:val="003644E7"/>
    <w:rsid w:val="0036486E"/>
    <w:rsid w:val="00365063"/>
    <w:rsid w:val="00365A21"/>
    <w:rsid w:val="00365C10"/>
    <w:rsid w:val="00366864"/>
    <w:rsid w:val="00366933"/>
    <w:rsid w:val="003669C8"/>
    <w:rsid w:val="00366C23"/>
    <w:rsid w:val="00366D69"/>
    <w:rsid w:val="0036752F"/>
    <w:rsid w:val="00367CC6"/>
    <w:rsid w:val="003703F9"/>
    <w:rsid w:val="00370513"/>
    <w:rsid w:val="00371503"/>
    <w:rsid w:val="00371686"/>
    <w:rsid w:val="003717C5"/>
    <w:rsid w:val="00371963"/>
    <w:rsid w:val="0037213D"/>
    <w:rsid w:val="0037221B"/>
    <w:rsid w:val="00372A95"/>
    <w:rsid w:val="00374382"/>
    <w:rsid w:val="003745A5"/>
    <w:rsid w:val="003745D0"/>
    <w:rsid w:val="00374777"/>
    <w:rsid w:val="003747A3"/>
    <w:rsid w:val="00374E7B"/>
    <w:rsid w:val="00374EA7"/>
    <w:rsid w:val="00374F42"/>
    <w:rsid w:val="00375642"/>
    <w:rsid w:val="003758E3"/>
    <w:rsid w:val="00375941"/>
    <w:rsid w:val="00376E77"/>
    <w:rsid w:val="00376E7B"/>
    <w:rsid w:val="0037713B"/>
    <w:rsid w:val="00377463"/>
    <w:rsid w:val="0037761F"/>
    <w:rsid w:val="00377629"/>
    <w:rsid w:val="00381575"/>
    <w:rsid w:val="00381597"/>
    <w:rsid w:val="003817FD"/>
    <w:rsid w:val="00381942"/>
    <w:rsid w:val="00381990"/>
    <w:rsid w:val="00381B61"/>
    <w:rsid w:val="003828BC"/>
    <w:rsid w:val="003828C9"/>
    <w:rsid w:val="00382D87"/>
    <w:rsid w:val="003836D0"/>
    <w:rsid w:val="00383A73"/>
    <w:rsid w:val="00384096"/>
    <w:rsid w:val="00384F59"/>
    <w:rsid w:val="003854F5"/>
    <w:rsid w:val="0038647C"/>
    <w:rsid w:val="003867E9"/>
    <w:rsid w:val="00386CFB"/>
    <w:rsid w:val="00386E99"/>
    <w:rsid w:val="00387582"/>
    <w:rsid w:val="00387728"/>
    <w:rsid w:val="00387797"/>
    <w:rsid w:val="0038782F"/>
    <w:rsid w:val="003878D8"/>
    <w:rsid w:val="00390D3F"/>
    <w:rsid w:val="003914D1"/>
    <w:rsid w:val="00391648"/>
    <w:rsid w:val="00391D81"/>
    <w:rsid w:val="00392000"/>
    <w:rsid w:val="00392468"/>
    <w:rsid w:val="003926FC"/>
    <w:rsid w:val="00392709"/>
    <w:rsid w:val="0039304A"/>
    <w:rsid w:val="003930CF"/>
    <w:rsid w:val="00393220"/>
    <w:rsid w:val="003932AD"/>
    <w:rsid w:val="00393760"/>
    <w:rsid w:val="003937FA"/>
    <w:rsid w:val="003938B6"/>
    <w:rsid w:val="00393CCE"/>
    <w:rsid w:val="00393F2C"/>
    <w:rsid w:val="003948A7"/>
    <w:rsid w:val="003955EC"/>
    <w:rsid w:val="00395738"/>
    <w:rsid w:val="003957DD"/>
    <w:rsid w:val="003963D5"/>
    <w:rsid w:val="00396436"/>
    <w:rsid w:val="003969FA"/>
    <w:rsid w:val="0039713D"/>
    <w:rsid w:val="003971F8"/>
    <w:rsid w:val="00397911"/>
    <w:rsid w:val="00397C5C"/>
    <w:rsid w:val="003A089E"/>
    <w:rsid w:val="003A0A26"/>
    <w:rsid w:val="003A0D2C"/>
    <w:rsid w:val="003A0F07"/>
    <w:rsid w:val="003A16B6"/>
    <w:rsid w:val="003A1E89"/>
    <w:rsid w:val="003A2302"/>
    <w:rsid w:val="003A258D"/>
    <w:rsid w:val="003A2661"/>
    <w:rsid w:val="003A2690"/>
    <w:rsid w:val="003A275F"/>
    <w:rsid w:val="003A2DB0"/>
    <w:rsid w:val="003A327E"/>
    <w:rsid w:val="003A3A23"/>
    <w:rsid w:val="003A436E"/>
    <w:rsid w:val="003A45F6"/>
    <w:rsid w:val="003A4BFF"/>
    <w:rsid w:val="003A4DA7"/>
    <w:rsid w:val="003A5AA9"/>
    <w:rsid w:val="003A65BC"/>
    <w:rsid w:val="003A67FD"/>
    <w:rsid w:val="003A6E08"/>
    <w:rsid w:val="003A6E99"/>
    <w:rsid w:val="003A70D6"/>
    <w:rsid w:val="003A7685"/>
    <w:rsid w:val="003A7888"/>
    <w:rsid w:val="003A7FA9"/>
    <w:rsid w:val="003B0390"/>
    <w:rsid w:val="003B03E9"/>
    <w:rsid w:val="003B11BC"/>
    <w:rsid w:val="003B1306"/>
    <w:rsid w:val="003B14CF"/>
    <w:rsid w:val="003B1FB3"/>
    <w:rsid w:val="003B202C"/>
    <w:rsid w:val="003B21B0"/>
    <w:rsid w:val="003B26C1"/>
    <w:rsid w:val="003B2BCB"/>
    <w:rsid w:val="003B3042"/>
    <w:rsid w:val="003B3DCE"/>
    <w:rsid w:val="003B4060"/>
    <w:rsid w:val="003B4639"/>
    <w:rsid w:val="003B47DB"/>
    <w:rsid w:val="003B4A0F"/>
    <w:rsid w:val="003B5439"/>
    <w:rsid w:val="003B5F2E"/>
    <w:rsid w:val="003B5F54"/>
    <w:rsid w:val="003B67C7"/>
    <w:rsid w:val="003B6B77"/>
    <w:rsid w:val="003B71AD"/>
    <w:rsid w:val="003B72EA"/>
    <w:rsid w:val="003B7648"/>
    <w:rsid w:val="003B7E1F"/>
    <w:rsid w:val="003B7E71"/>
    <w:rsid w:val="003C0790"/>
    <w:rsid w:val="003C0C03"/>
    <w:rsid w:val="003C0F18"/>
    <w:rsid w:val="003C1CB8"/>
    <w:rsid w:val="003C1F58"/>
    <w:rsid w:val="003C2FE5"/>
    <w:rsid w:val="003C3353"/>
    <w:rsid w:val="003C36C8"/>
    <w:rsid w:val="003C3A16"/>
    <w:rsid w:val="003C3CCF"/>
    <w:rsid w:val="003C40E6"/>
    <w:rsid w:val="003C4834"/>
    <w:rsid w:val="003C4A8C"/>
    <w:rsid w:val="003C4C82"/>
    <w:rsid w:val="003C5191"/>
    <w:rsid w:val="003C52D2"/>
    <w:rsid w:val="003C5B24"/>
    <w:rsid w:val="003C6175"/>
    <w:rsid w:val="003C63B1"/>
    <w:rsid w:val="003C6A03"/>
    <w:rsid w:val="003C78C9"/>
    <w:rsid w:val="003C7E95"/>
    <w:rsid w:val="003C7E99"/>
    <w:rsid w:val="003D0133"/>
    <w:rsid w:val="003D0443"/>
    <w:rsid w:val="003D0859"/>
    <w:rsid w:val="003D0BC9"/>
    <w:rsid w:val="003D0FA3"/>
    <w:rsid w:val="003D10B9"/>
    <w:rsid w:val="003D124C"/>
    <w:rsid w:val="003D1AC3"/>
    <w:rsid w:val="003D1CD6"/>
    <w:rsid w:val="003D257B"/>
    <w:rsid w:val="003D25DA"/>
    <w:rsid w:val="003D2BAF"/>
    <w:rsid w:val="003D2F1A"/>
    <w:rsid w:val="003D30CB"/>
    <w:rsid w:val="003D32A4"/>
    <w:rsid w:val="003D35E3"/>
    <w:rsid w:val="003D379B"/>
    <w:rsid w:val="003D3FCE"/>
    <w:rsid w:val="003D4708"/>
    <w:rsid w:val="003D4BD2"/>
    <w:rsid w:val="003D5700"/>
    <w:rsid w:val="003D659F"/>
    <w:rsid w:val="003D66E6"/>
    <w:rsid w:val="003D68BE"/>
    <w:rsid w:val="003D6982"/>
    <w:rsid w:val="003D6E6A"/>
    <w:rsid w:val="003D7B0E"/>
    <w:rsid w:val="003E03CF"/>
    <w:rsid w:val="003E0C5E"/>
    <w:rsid w:val="003E0E54"/>
    <w:rsid w:val="003E1199"/>
    <w:rsid w:val="003E1CD3"/>
    <w:rsid w:val="003E1DD7"/>
    <w:rsid w:val="003E208F"/>
    <w:rsid w:val="003E2112"/>
    <w:rsid w:val="003E3089"/>
    <w:rsid w:val="003E3458"/>
    <w:rsid w:val="003E361C"/>
    <w:rsid w:val="003E37C4"/>
    <w:rsid w:val="003E3C10"/>
    <w:rsid w:val="003E3E8E"/>
    <w:rsid w:val="003E3E9D"/>
    <w:rsid w:val="003E40FE"/>
    <w:rsid w:val="003E445C"/>
    <w:rsid w:val="003E4589"/>
    <w:rsid w:val="003E47BE"/>
    <w:rsid w:val="003E4DEA"/>
    <w:rsid w:val="003E4EEF"/>
    <w:rsid w:val="003E5717"/>
    <w:rsid w:val="003E5934"/>
    <w:rsid w:val="003E623D"/>
    <w:rsid w:val="003E646E"/>
    <w:rsid w:val="003E6782"/>
    <w:rsid w:val="003E6EB1"/>
    <w:rsid w:val="003E7208"/>
    <w:rsid w:val="003E741E"/>
    <w:rsid w:val="003E745F"/>
    <w:rsid w:val="003E7B67"/>
    <w:rsid w:val="003E7EEE"/>
    <w:rsid w:val="003F0884"/>
    <w:rsid w:val="003F0D18"/>
    <w:rsid w:val="003F0D43"/>
    <w:rsid w:val="003F0EB6"/>
    <w:rsid w:val="003F227B"/>
    <w:rsid w:val="003F26AE"/>
    <w:rsid w:val="003F2939"/>
    <w:rsid w:val="003F29D5"/>
    <w:rsid w:val="003F2EA3"/>
    <w:rsid w:val="003F2FA1"/>
    <w:rsid w:val="003F3480"/>
    <w:rsid w:val="003F34F5"/>
    <w:rsid w:val="003F3982"/>
    <w:rsid w:val="003F3B30"/>
    <w:rsid w:val="003F3CB1"/>
    <w:rsid w:val="003F3D19"/>
    <w:rsid w:val="003F514D"/>
    <w:rsid w:val="003F59A0"/>
    <w:rsid w:val="003F5A82"/>
    <w:rsid w:val="003F5BA0"/>
    <w:rsid w:val="003F5C3C"/>
    <w:rsid w:val="003F5F43"/>
    <w:rsid w:val="003F67CF"/>
    <w:rsid w:val="003F6C0B"/>
    <w:rsid w:val="003F6D93"/>
    <w:rsid w:val="003F71C5"/>
    <w:rsid w:val="003F7318"/>
    <w:rsid w:val="003F73D0"/>
    <w:rsid w:val="003F742F"/>
    <w:rsid w:val="003F7711"/>
    <w:rsid w:val="004006F5"/>
    <w:rsid w:val="004009A6"/>
    <w:rsid w:val="004016DC"/>
    <w:rsid w:val="00401711"/>
    <w:rsid w:val="00401C85"/>
    <w:rsid w:val="00402438"/>
    <w:rsid w:val="004031AD"/>
    <w:rsid w:val="00403567"/>
    <w:rsid w:val="00403925"/>
    <w:rsid w:val="0040450F"/>
    <w:rsid w:val="00404F09"/>
    <w:rsid w:val="00404F43"/>
    <w:rsid w:val="004057E5"/>
    <w:rsid w:val="00405BA6"/>
    <w:rsid w:val="004061E8"/>
    <w:rsid w:val="0040623C"/>
    <w:rsid w:val="004063E3"/>
    <w:rsid w:val="0040657A"/>
    <w:rsid w:val="0040659E"/>
    <w:rsid w:val="004066BC"/>
    <w:rsid w:val="00406941"/>
    <w:rsid w:val="00406C9B"/>
    <w:rsid w:val="0040779C"/>
    <w:rsid w:val="00407A98"/>
    <w:rsid w:val="00407C44"/>
    <w:rsid w:val="00407CD1"/>
    <w:rsid w:val="0041047B"/>
    <w:rsid w:val="004105B4"/>
    <w:rsid w:val="00410BE1"/>
    <w:rsid w:val="00410F89"/>
    <w:rsid w:val="00411C88"/>
    <w:rsid w:val="00411FD0"/>
    <w:rsid w:val="00412846"/>
    <w:rsid w:val="00412B30"/>
    <w:rsid w:val="00412D4D"/>
    <w:rsid w:val="0041393E"/>
    <w:rsid w:val="00413ADE"/>
    <w:rsid w:val="00413AEE"/>
    <w:rsid w:val="00413B29"/>
    <w:rsid w:val="0041407A"/>
    <w:rsid w:val="00414125"/>
    <w:rsid w:val="00414483"/>
    <w:rsid w:val="004144C4"/>
    <w:rsid w:val="0041455B"/>
    <w:rsid w:val="004146EA"/>
    <w:rsid w:val="00414D04"/>
    <w:rsid w:val="004154F6"/>
    <w:rsid w:val="00415ABA"/>
    <w:rsid w:val="00415E42"/>
    <w:rsid w:val="00417176"/>
    <w:rsid w:val="00417921"/>
    <w:rsid w:val="00417A75"/>
    <w:rsid w:val="00420E37"/>
    <w:rsid w:val="00421558"/>
    <w:rsid w:val="00421B51"/>
    <w:rsid w:val="00422561"/>
    <w:rsid w:val="0042282C"/>
    <w:rsid w:val="00422A25"/>
    <w:rsid w:val="00422AFC"/>
    <w:rsid w:val="00422DE5"/>
    <w:rsid w:val="00422E2D"/>
    <w:rsid w:val="00423331"/>
    <w:rsid w:val="004234CE"/>
    <w:rsid w:val="004237AA"/>
    <w:rsid w:val="00423DC6"/>
    <w:rsid w:val="004249E5"/>
    <w:rsid w:val="00424B06"/>
    <w:rsid w:val="0042544F"/>
    <w:rsid w:val="00425690"/>
    <w:rsid w:val="0042600E"/>
    <w:rsid w:val="00426829"/>
    <w:rsid w:val="0042685F"/>
    <w:rsid w:val="00426A65"/>
    <w:rsid w:val="00427227"/>
    <w:rsid w:val="00427646"/>
    <w:rsid w:val="00427719"/>
    <w:rsid w:val="00427779"/>
    <w:rsid w:val="004302C6"/>
    <w:rsid w:val="00430AD8"/>
    <w:rsid w:val="00430B22"/>
    <w:rsid w:val="004314E7"/>
    <w:rsid w:val="00433699"/>
    <w:rsid w:val="00434339"/>
    <w:rsid w:val="00434693"/>
    <w:rsid w:val="00434AB9"/>
    <w:rsid w:val="00434B84"/>
    <w:rsid w:val="00435570"/>
    <w:rsid w:val="0043558E"/>
    <w:rsid w:val="00435662"/>
    <w:rsid w:val="0043572F"/>
    <w:rsid w:val="0043589D"/>
    <w:rsid w:val="00435CD2"/>
    <w:rsid w:val="004369E4"/>
    <w:rsid w:val="004373AA"/>
    <w:rsid w:val="00437787"/>
    <w:rsid w:val="004405DB"/>
    <w:rsid w:val="00440F2C"/>
    <w:rsid w:val="004414DB"/>
    <w:rsid w:val="004417A8"/>
    <w:rsid w:val="004429D8"/>
    <w:rsid w:val="00442D73"/>
    <w:rsid w:val="00443431"/>
    <w:rsid w:val="0044346E"/>
    <w:rsid w:val="00443958"/>
    <w:rsid w:val="00444504"/>
    <w:rsid w:val="00444510"/>
    <w:rsid w:val="004447DE"/>
    <w:rsid w:val="00444CC5"/>
    <w:rsid w:val="00445F9A"/>
    <w:rsid w:val="00446458"/>
    <w:rsid w:val="00446C58"/>
    <w:rsid w:val="00446DC4"/>
    <w:rsid w:val="00446EA6"/>
    <w:rsid w:val="00447022"/>
    <w:rsid w:val="0044772B"/>
    <w:rsid w:val="00447A40"/>
    <w:rsid w:val="00450277"/>
    <w:rsid w:val="004503C2"/>
    <w:rsid w:val="0045053A"/>
    <w:rsid w:val="004508FD"/>
    <w:rsid w:val="00450A99"/>
    <w:rsid w:val="0045119D"/>
    <w:rsid w:val="004512FC"/>
    <w:rsid w:val="00452ABC"/>
    <w:rsid w:val="00452B58"/>
    <w:rsid w:val="004530D9"/>
    <w:rsid w:val="004534FC"/>
    <w:rsid w:val="004544FF"/>
    <w:rsid w:val="00454916"/>
    <w:rsid w:val="00454DC0"/>
    <w:rsid w:val="00454F21"/>
    <w:rsid w:val="00455EC1"/>
    <w:rsid w:val="00456643"/>
    <w:rsid w:val="0045785C"/>
    <w:rsid w:val="00457C75"/>
    <w:rsid w:val="00460ACE"/>
    <w:rsid w:val="00461744"/>
    <w:rsid w:val="00461AAC"/>
    <w:rsid w:val="00461C60"/>
    <w:rsid w:val="00461D25"/>
    <w:rsid w:val="00461D70"/>
    <w:rsid w:val="00462094"/>
    <w:rsid w:val="0046422C"/>
    <w:rsid w:val="00464C84"/>
    <w:rsid w:val="004653F5"/>
    <w:rsid w:val="0046555C"/>
    <w:rsid w:val="00465936"/>
    <w:rsid w:val="00465F25"/>
    <w:rsid w:val="004663C2"/>
    <w:rsid w:val="00466CBB"/>
    <w:rsid w:val="00467002"/>
    <w:rsid w:val="004672AC"/>
    <w:rsid w:val="00467642"/>
    <w:rsid w:val="004678B2"/>
    <w:rsid w:val="0046794E"/>
    <w:rsid w:val="004704BC"/>
    <w:rsid w:val="004707C7"/>
    <w:rsid w:val="00470DA5"/>
    <w:rsid w:val="0047100C"/>
    <w:rsid w:val="00471632"/>
    <w:rsid w:val="00471812"/>
    <w:rsid w:val="00471BC0"/>
    <w:rsid w:val="00471E30"/>
    <w:rsid w:val="00471F8F"/>
    <w:rsid w:val="00472100"/>
    <w:rsid w:val="0047261C"/>
    <w:rsid w:val="0047348E"/>
    <w:rsid w:val="004737BB"/>
    <w:rsid w:val="00473E41"/>
    <w:rsid w:val="00473E98"/>
    <w:rsid w:val="00474577"/>
    <w:rsid w:val="00474A00"/>
    <w:rsid w:val="00474A9C"/>
    <w:rsid w:val="00474D07"/>
    <w:rsid w:val="00474E31"/>
    <w:rsid w:val="00474EA4"/>
    <w:rsid w:val="00475745"/>
    <w:rsid w:val="00475793"/>
    <w:rsid w:val="00475DDE"/>
    <w:rsid w:val="00475FAA"/>
    <w:rsid w:val="00476572"/>
    <w:rsid w:val="00476866"/>
    <w:rsid w:val="00476DC4"/>
    <w:rsid w:val="004775A4"/>
    <w:rsid w:val="0047763D"/>
    <w:rsid w:val="00477802"/>
    <w:rsid w:val="00477A1A"/>
    <w:rsid w:val="00477CEE"/>
    <w:rsid w:val="004806C3"/>
    <w:rsid w:val="0048077B"/>
    <w:rsid w:val="00480831"/>
    <w:rsid w:val="00480998"/>
    <w:rsid w:val="004810CF"/>
    <w:rsid w:val="004815DA"/>
    <w:rsid w:val="0048173F"/>
    <w:rsid w:val="004818D6"/>
    <w:rsid w:val="00481C1C"/>
    <w:rsid w:val="00482313"/>
    <w:rsid w:val="0048275E"/>
    <w:rsid w:val="00482BEC"/>
    <w:rsid w:val="0048304D"/>
    <w:rsid w:val="0048309A"/>
    <w:rsid w:val="0048315E"/>
    <w:rsid w:val="0048371C"/>
    <w:rsid w:val="004838FA"/>
    <w:rsid w:val="00483FA4"/>
    <w:rsid w:val="00484107"/>
    <w:rsid w:val="004846CE"/>
    <w:rsid w:val="004847B0"/>
    <w:rsid w:val="004855BE"/>
    <w:rsid w:val="00485A88"/>
    <w:rsid w:val="00485CE8"/>
    <w:rsid w:val="0048629C"/>
    <w:rsid w:val="004866F2"/>
    <w:rsid w:val="00486C5B"/>
    <w:rsid w:val="00486DEE"/>
    <w:rsid w:val="00487C02"/>
    <w:rsid w:val="00487C3A"/>
    <w:rsid w:val="00487E47"/>
    <w:rsid w:val="004902CC"/>
    <w:rsid w:val="004912D1"/>
    <w:rsid w:val="004914B7"/>
    <w:rsid w:val="00491951"/>
    <w:rsid w:val="00491FDF"/>
    <w:rsid w:val="004925CD"/>
    <w:rsid w:val="00492936"/>
    <w:rsid w:val="00492A49"/>
    <w:rsid w:val="00492B1F"/>
    <w:rsid w:val="00492D58"/>
    <w:rsid w:val="004933B9"/>
    <w:rsid w:val="0049362C"/>
    <w:rsid w:val="00493683"/>
    <w:rsid w:val="00493844"/>
    <w:rsid w:val="00493CE7"/>
    <w:rsid w:val="00493F55"/>
    <w:rsid w:val="004942B0"/>
    <w:rsid w:val="00495E4B"/>
    <w:rsid w:val="00496392"/>
    <w:rsid w:val="00496464"/>
    <w:rsid w:val="004979D4"/>
    <w:rsid w:val="00497C04"/>
    <w:rsid w:val="004A0059"/>
    <w:rsid w:val="004A0512"/>
    <w:rsid w:val="004A0CAD"/>
    <w:rsid w:val="004A0E50"/>
    <w:rsid w:val="004A1013"/>
    <w:rsid w:val="004A1FA2"/>
    <w:rsid w:val="004A226E"/>
    <w:rsid w:val="004A255F"/>
    <w:rsid w:val="004A279A"/>
    <w:rsid w:val="004A3686"/>
    <w:rsid w:val="004A4499"/>
    <w:rsid w:val="004A4CB7"/>
    <w:rsid w:val="004A4FA0"/>
    <w:rsid w:val="004A57F6"/>
    <w:rsid w:val="004A5935"/>
    <w:rsid w:val="004A5C41"/>
    <w:rsid w:val="004A5FDB"/>
    <w:rsid w:val="004A624A"/>
    <w:rsid w:val="004A6720"/>
    <w:rsid w:val="004A6E18"/>
    <w:rsid w:val="004A6EBF"/>
    <w:rsid w:val="004A700F"/>
    <w:rsid w:val="004A7685"/>
    <w:rsid w:val="004A7826"/>
    <w:rsid w:val="004A79EC"/>
    <w:rsid w:val="004A7DB8"/>
    <w:rsid w:val="004B0661"/>
    <w:rsid w:val="004B08DD"/>
    <w:rsid w:val="004B094F"/>
    <w:rsid w:val="004B0DDD"/>
    <w:rsid w:val="004B0E00"/>
    <w:rsid w:val="004B1339"/>
    <w:rsid w:val="004B1358"/>
    <w:rsid w:val="004B1500"/>
    <w:rsid w:val="004B1797"/>
    <w:rsid w:val="004B198F"/>
    <w:rsid w:val="004B1A09"/>
    <w:rsid w:val="004B2378"/>
    <w:rsid w:val="004B2C73"/>
    <w:rsid w:val="004B2EFE"/>
    <w:rsid w:val="004B318B"/>
    <w:rsid w:val="004B36D6"/>
    <w:rsid w:val="004B430D"/>
    <w:rsid w:val="004B4694"/>
    <w:rsid w:val="004B4814"/>
    <w:rsid w:val="004B4DF4"/>
    <w:rsid w:val="004B4E22"/>
    <w:rsid w:val="004B4E61"/>
    <w:rsid w:val="004B58E7"/>
    <w:rsid w:val="004B5AAD"/>
    <w:rsid w:val="004B5E43"/>
    <w:rsid w:val="004B66F3"/>
    <w:rsid w:val="004B6AFE"/>
    <w:rsid w:val="004B7045"/>
    <w:rsid w:val="004B7114"/>
    <w:rsid w:val="004B72BF"/>
    <w:rsid w:val="004B7507"/>
    <w:rsid w:val="004B77D2"/>
    <w:rsid w:val="004C00A1"/>
    <w:rsid w:val="004C03EB"/>
    <w:rsid w:val="004C052B"/>
    <w:rsid w:val="004C07D7"/>
    <w:rsid w:val="004C0DCF"/>
    <w:rsid w:val="004C0F28"/>
    <w:rsid w:val="004C1425"/>
    <w:rsid w:val="004C19C5"/>
    <w:rsid w:val="004C1A5B"/>
    <w:rsid w:val="004C1A8E"/>
    <w:rsid w:val="004C258D"/>
    <w:rsid w:val="004C25F4"/>
    <w:rsid w:val="004C2D43"/>
    <w:rsid w:val="004C3064"/>
    <w:rsid w:val="004C3084"/>
    <w:rsid w:val="004C3536"/>
    <w:rsid w:val="004C38FA"/>
    <w:rsid w:val="004C3A3D"/>
    <w:rsid w:val="004C3BC2"/>
    <w:rsid w:val="004C404C"/>
    <w:rsid w:val="004C4B4D"/>
    <w:rsid w:val="004C4C18"/>
    <w:rsid w:val="004C55C5"/>
    <w:rsid w:val="004C593B"/>
    <w:rsid w:val="004C5F67"/>
    <w:rsid w:val="004C62C0"/>
    <w:rsid w:val="004C681C"/>
    <w:rsid w:val="004C6CA8"/>
    <w:rsid w:val="004C6CF7"/>
    <w:rsid w:val="004C6DA2"/>
    <w:rsid w:val="004C702A"/>
    <w:rsid w:val="004C79EA"/>
    <w:rsid w:val="004C7F9B"/>
    <w:rsid w:val="004D04EE"/>
    <w:rsid w:val="004D093F"/>
    <w:rsid w:val="004D0E6E"/>
    <w:rsid w:val="004D0F18"/>
    <w:rsid w:val="004D0F77"/>
    <w:rsid w:val="004D105E"/>
    <w:rsid w:val="004D1487"/>
    <w:rsid w:val="004D1BA7"/>
    <w:rsid w:val="004D1DBF"/>
    <w:rsid w:val="004D1EF9"/>
    <w:rsid w:val="004D2883"/>
    <w:rsid w:val="004D3110"/>
    <w:rsid w:val="004D3336"/>
    <w:rsid w:val="004D3415"/>
    <w:rsid w:val="004D383F"/>
    <w:rsid w:val="004D385C"/>
    <w:rsid w:val="004D3D82"/>
    <w:rsid w:val="004D4A44"/>
    <w:rsid w:val="004D4E8A"/>
    <w:rsid w:val="004D533A"/>
    <w:rsid w:val="004D543B"/>
    <w:rsid w:val="004D548C"/>
    <w:rsid w:val="004D54F0"/>
    <w:rsid w:val="004D5D47"/>
    <w:rsid w:val="004D6A1A"/>
    <w:rsid w:val="004D7A38"/>
    <w:rsid w:val="004D7E80"/>
    <w:rsid w:val="004E03FC"/>
    <w:rsid w:val="004E0856"/>
    <w:rsid w:val="004E11C9"/>
    <w:rsid w:val="004E16D4"/>
    <w:rsid w:val="004E1C3A"/>
    <w:rsid w:val="004E1D33"/>
    <w:rsid w:val="004E21DD"/>
    <w:rsid w:val="004E232F"/>
    <w:rsid w:val="004E2A57"/>
    <w:rsid w:val="004E2C86"/>
    <w:rsid w:val="004E2D0D"/>
    <w:rsid w:val="004E31C2"/>
    <w:rsid w:val="004E345E"/>
    <w:rsid w:val="004E3688"/>
    <w:rsid w:val="004E4121"/>
    <w:rsid w:val="004E41AA"/>
    <w:rsid w:val="004E4450"/>
    <w:rsid w:val="004E473F"/>
    <w:rsid w:val="004E4749"/>
    <w:rsid w:val="004E49FA"/>
    <w:rsid w:val="004E4F0D"/>
    <w:rsid w:val="004E500B"/>
    <w:rsid w:val="004E5B68"/>
    <w:rsid w:val="004E61AD"/>
    <w:rsid w:val="004E63E9"/>
    <w:rsid w:val="004E6431"/>
    <w:rsid w:val="004E6DD7"/>
    <w:rsid w:val="004E6FA8"/>
    <w:rsid w:val="004E77A1"/>
    <w:rsid w:val="004F01A3"/>
    <w:rsid w:val="004F0A15"/>
    <w:rsid w:val="004F0B43"/>
    <w:rsid w:val="004F16BA"/>
    <w:rsid w:val="004F198E"/>
    <w:rsid w:val="004F1B49"/>
    <w:rsid w:val="004F2853"/>
    <w:rsid w:val="004F2872"/>
    <w:rsid w:val="004F2EC9"/>
    <w:rsid w:val="004F3186"/>
    <w:rsid w:val="004F387B"/>
    <w:rsid w:val="004F4004"/>
    <w:rsid w:val="004F4373"/>
    <w:rsid w:val="004F5179"/>
    <w:rsid w:val="004F52E0"/>
    <w:rsid w:val="004F579F"/>
    <w:rsid w:val="004F5CF6"/>
    <w:rsid w:val="004F5E6B"/>
    <w:rsid w:val="004F6212"/>
    <w:rsid w:val="004F62B3"/>
    <w:rsid w:val="004F64B6"/>
    <w:rsid w:val="004F6646"/>
    <w:rsid w:val="004F6876"/>
    <w:rsid w:val="004F6D9A"/>
    <w:rsid w:val="004F6F16"/>
    <w:rsid w:val="004F7688"/>
    <w:rsid w:val="004F7A24"/>
    <w:rsid w:val="004F7AA3"/>
    <w:rsid w:val="004F7DAA"/>
    <w:rsid w:val="00500132"/>
    <w:rsid w:val="0050113B"/>
    <w:rsid w:val="00502239"/>
    <w:rsid w:val="00502816"/>
    <w:rsid w:val="00502A42"/>
    <w:rsid w:val="005031E8"/>
    <w:rsid w:val="00503ADA"/>
    <w:rsid w:val="0050437C"/>
    <w:rsid w:val="00504EAA"/>
    <w:rsid w:val="0050544C"/>
    <w:rsid w:val="00505E04"/>
    <w:rsid w:val="005062BE"/>
    <w:rsid w:val="00506330"/>
    <w:rsid w:val="005064AB"/>
    <w:rsid w:val="00506744"/>
    <w:rsid w:val="00506AED"/>
    <w:rsid w:val="00506ECF"/>
    <w:rsid w:val="00506F1E"/>
    <w:rsid w:val="00510056"/>
    <w:rsid w:val="00510358"/>
    <w:rsid w:val="00510708"/>
    <w:rsid w:val="00510732"/>
    <w:rsid w:val="00511308"/>
    <w:rsid w:val="00511D8A"/>
    <w:rsid w:val="00511F7C"/>
    <w:rsid w:val="00512104"/>
    <w:rsid w:val="005121BA"/>
    <w:rsid w:val="00512A55"/>
    <w:rsid w:val="00512ACB"/>
    <w:rsid w:val="00512F4B"/>
    <w:rsid w:val="005130A0"/>
    <w:rsid w:val="00513B16"/>
    <w:rsid w:val="00514312"/>
    <w:rsid w:val="00514398"/>
    <w:rsid w:val="00514D88"/>
    <w:rsid w:val="00515777"/>
    <w:rsid w:val="005166F9"/>
    <w:rsid w:val="00516C0E"/>
    <w:rsid w:val="0051760C"/>
    <w:rsid w:val="00517A8B"/>
    <w:rsid w:val="005200B3"/>
    <w:rsid w:val="005202FA"/>
    <w:rsid w:val="005210CF"/>
    <w:rsid w:val="00521339"/>
    <w:rsid w:val="00521421"/>
    <w:rsid w:val="0052157A"/>
    <w:rsid w:val="005219F8"/>
    <w:rsid w:val="00521C8C"/>
    <w:rsid w:val="005221EB"/>
    <w:rsid w:val="0052227C"/>
    <w:rsid w:val="00522B5D"/>
    <w:rsid w:val="00523560"/>
    <w:rsid w:val="00523AE6"/>
    <w:rsid w:val="00523E65"/>
    <w:rsid w:val="00523F93"/>
    <w:rsid w:val="005243CD"/>
    <w:rsid w:val="00524653"/>
    <w:rsid w:val="00524BF3"/>
    <w:rsid w:val="00524C6D"/>
    <w:rsid w:val="00524C9F"/>
    <w:rsid w:val="005252CC"/>
    <w:rsid w:val="005258B5"/>
    <w:rsid w:val="00525960"/>
    <w:rsid w:val="005259C3"/>
    <w:rsid w:val="00525FFA"/>
    <w:rsid w:val="00526085"/>
    <w:rsid w:val="00526550"/>
    <w:rsid w:val="0052733B"/>
    <w:rsid w:val="0052736F"/>
    <w:rsid w:val="005302E6"/>
    <w:rsid w:val="005304EE"/>
    <w:rsid w:val="00530BA1"/>
    <w:rsid w:val="00531B7A"/>
    <w:rsid w:val="00531D27"/>
    <w:rsid w:val="00531F47"/>
    <w:rsid w:val="005320CD"/>
    <w:rsid w:val="0053217A"/>
    <w:rsid w:val="00532443"/>
    <w:rsid w:val="00532B74"/>
    <w:rsid w:val="00532E49"/>
    <w:rsid w:val="00532E59"/>
    <w:rsid w:val="00533906"/>
    <w:rsid w:val="00533C4A"/>
    <w:rsid w:val="005340AD"/>
    <w:rsid w:val="00534BA6"/>
    <w:rsid w:val="00535150"/>
    <w:rsid w:val="0053654B"/>
    <w:rsid w:val="005370E8"/>
    <w:rsid w:val="0053726C"/>
    <w:rsid w:val="005375F1"/>
    <w:rsid w:val="0053781A"/>
    <w:rsid w:val="00537E95"/>
    <w:rsid w:val="00537EDE"/>
    <w:rsid w:val="00537F97"/>
    <w:rsid w:val="005400AD"/>
    <w:rsid w:val="005400B4"/>
    <w:rsid w:val="00540187"/>
    <w:rsid w:val="00540345"/>
    <w:rsid w:val="0054044F"/>
    <w:rsid w:val="00541049"/>
    <w:rsid w:val="00541208"/>
    <w:rsid w:val="005412B8"/>
    <w:rsid w:val="0054165E"/>
    <w:rsid w:val="00541A8C"/>
    <w:rsid w:val="00542783"/>
    <w:rsid w:val="00542BA8"/>
    <w:rsid w:val="00543052"/>
    <w:rsid w:val="00543261"/>
    <w:rsid w:val="00543361"/>
    <w:rsid w:val="00543534"/>
    <w:rsid w:val="00543F75"/>
    <w:rsid w:val="005447B0"/>
    <w:rsid w:val="005449DA"/>
    <w:rsid w:val="00544C2C"/>
    <w:rsid w:val="00545F86"/>
    <w:rsid w:val="00546BF8"/>
    <w:rsid w:val="00546C12"/>
    <w:rsid w:val="00547966"/>
    <w:rsid w:val="00547E78"/>
    <w:rsid w:val="00550A88"/>
    <w:rsid w:val="005519D4"/>
    <w:rsid w:val="00551A49"/>
    <w:rsid w:val="00551BB1"/>
    <w:rsid w:val="00551DF2"/>
    <w:rsid w:val="005523BB"/>
    <w:rsid w:val="0055270C"/>
    <w:rsid w:val="00552815"/>
    <w:rsid w:val="00553CDF"/>
    <w:rsid w:val="00554BC7"/>
    <w:rsid w:val="005552A8"/>
    <w:rsid w:val="005553F3"/>
    <w:rsid w:val="00555E04"/>
    <w:rsid w:val="00556386"/>
    <w:rsid w:val="005569B3"/>
    <w:rsid w:val="00556A21"/>
    <w:rsid w:val="00556A73"/>
    <w:rsid w:val="00556D19"/>
    <w:rsid w:val="00557974"/>
    <w:rsid w:val="00557A4F"/>
    <w:rsid w:val="00557A7C"/>
    <w:rsid w:val="00557AAB"/>
    <w:rsid w:val="00557F10"/>
    <w:rsid w:val="00557FDC"/>
    <w:rsid w:val="00560168"/>
    <w:rsid w:val="00560762"/>
    <w:rsid w:val="0056076E"/>
    <w:rsid w:val="00561385"/>
    <w:rsid w:val="005614EB"/>
    <w:rsid w:val="00561931"/>
    <w:rsid w:val="0056197D"/>
    <w:rsid w:val="00561DE5"/>
    <w:rsid w:val="005628D0"/>
    <w:rsid w:val="00562A28"/>
    <w:rsid w:val="00562DBC"/>
    <w:rsid w:val="00563185"/>
    <w:rsid w:val="00563636"/>
    <w:rsid w:val="00563DC5"/>
    <w:rsid w:val="00563EB5"/>
    <w:rsid w:val="005645AA"/>
    <w:rsid w:val="0056465E"/>
    <w:rsid w:val="0056477D"/>
    <w:rsid w:val="0056485B"/>
    <w:rsid w:val="00564A90"/>
    <w:rsid w:val="0056525E"/>
    <w:rsid w:val="005653F1"/>
    <w:rsid w:val="005655B3"/>
    <w:rsid w:val="00565777"/>
    <w:rsid w:val="00565AF2"/>
    <w:rsid w:val="00565B36"/>
    <w:rsid w:val="00565D7B"/>
    <w:rsid w:val="00566021"/>
    <w:rsid w:val="00566167"/>
    <w:rsid w:val="0056656D"/>
    <w:rsid w:val="005665F0"/>
    <w:rsid w:val="0056688B"/>
    <w:rsid w:val="00566C3A"/>
    <w:rsid w:val="00567B2F"/>
    <w:rsid w:val="00567D2A"/>
    <w:rsid w:val="00567D48"/>
    <w:rsid w:val="00567F58"/>
    <w:rsid w:val="0057059D"/>
    <w:rsid w:val="0057062D"/>
    <w:rsid w:val="00571294"/>
    <w:rsid w:val="00571361"/>
    <w:rsid w:val="0057168C"/>
    <w:rsid w:val="00571907"/>
    <w:rsid w:val="00571BC7"/>
    <w:rsid w:val="00571CF3"/>
    <w:rsid w:val="00571EF2"/>
    <w:rsid w:val="0057240C"/>
    <w:rsid w:val="005725F8"/>
    <w:rsid w:val="00572C71"/>
    <w:rsid w:val="00572EF6"/>
    <w:rsid w:val="00573005"/>
    <w:rsid w:val="005732C4"/>
    <w:rsid w:val="00573DD3"/>
    <w:rsid w:val="00573E20"/>
    <w:rsid w:val="00573FD7"/>
    <w:rsid w:val="005745B2"/>
    <w:rsid w:val="00574718"/>
    <w:rsid w:val="00574799"/>
    <w:rsid w:val="0057491D"/>
    <w:rsid w:val="00574E39"/>
    <w:rsid w:val="00574EAB"/>
    <w:rsid w:val="0057532D"/>
    <w:rsid w:val="00575544"/>
    <w:rsid w:val="00575597"/>
    <w:rsid w:val="005757E2"/>
    <w:rsid w:val="00575C56"/>
    <w:rsid w:val="00575D4E"/>
    <w:rsid w:val="00575EAD"/>
    <w:rsid w:val="005763A1"/>
    <w:rsid w:val="005764CD"/>
    <w:rsid w:val="005764FE"/>
    <w:rsid w:val="00576B08"/>
    <w:rsid w:val="00576C9F"/>
    <w:rsid w:val="00576DCE"/>
    <w:rsid w:val="0057736A"/>
    <w:rsid w:val="0058042A"/>
    <w:rsid w:val="00580A71"/>
    <w:rsid w:val="00580BD6"/>
    <w:rsid w:val="005824C6"/>
    <w:rsid w:val="005827B6"/>
    <w:rsid w:val="00582CB5"/>
    <w:rsid w:val="00582D23"/>
    <w:rsid w:val="0058367E"/>
    <w:rsid w:val="00584497"/>
    <w:rsid w:val="00584615"/>
    <w:rsid w:val="00585699"/>
    <w:rsid w:val="005868C2"/>
    <w:rsid w:val="00586F1C"/>
    <w:rsid w:val="0058743D"/>
    <w:rsid w:val="00587675"/>
    <w:rsid w:val="00587756"/>
    <w:rsid w:val="005900A0"/>
    <w:rsid w:val="005908C1"/>
    <w:rsid w:val="00590AA2"/>
    <w:rsid w:val="00591729"/>
    <w:rsid w:val="00591B8C"/>
    <w:rsid w:val="00592120"/>
    <w:rsid w:val="00592227"/>
    <w:rsid w:val="00592388"/>
    <w:rsid w:val="00592B4A"/>
    <w:rsid w:val="00592D82"/>
    <w:rsid w:val="00592F0F"/>
    <w:rsid w:val="00592F83"/>
    <w:rsid w:val="00593285"/>
    <w:rsid w:val="00593307"/>
    <w:rsid w:val="005936A8"/>
    <w:rsid w:val="005940D3"/>
    <w:rsid w:val="005944C1"/>
    <w:rsid w:val="00594DE1"/>
    <w:rsid w:val="00595BFD"/>
    <w:rsid w:val="0059646F"/>
    <w:rsid w:val="005967F7"/>
    <w:rsid w:val="005968F9"/>
    <w:rsid w:val="00596CE5"/>
    <w:rsid w:val="00596DA4"/>
    <w:rsid w:val="00596FAC"/>
    <w:rsid w:val="005970A8"/>
    <w:rsid w:val="005971AC"/>
    <w:rsid w:val="00597900"/>
    <w:rsid w:val="00597A21"/>
    <w:rsid w:val="00597AD1"/>
    <w:rsid w:val="005A059F"/>
    <w:rsid w:val="005A0899"/>
    <w:rsid w:val="005A0B3B"/>
    <w:rsid w:val="005A0EE4"/>
    <w:rsid w:val="005A17F6"/>
    <w:rsid w:val="005A1A9F"/>
    <w:rsid w:val="005A1F9F"/>
    <w:rsid w:val="005A2CF2"/>
    <w:rsid w:val="005A2E3D"/>
    <w:rsid w:val="005A32AE"/>
    <w:rsid w:val="005A3526"/>
    <w:rsid w:val="005A35D3"/>
    <w:rsid w:val="005A4734"/>
    <w:rsid w:val="005A4877"/>
    <w:rsid w:val="005A500C"/>
    <w:rsid w:val="005A5199"/>
    <w:rsid w:val="005A5364"/>
    <w:rsid w:val="005A5579"/>
    <w:rsid w:val="005A5632"/>
    <w:rsid w:val="005A5713"/>
    <w:rsid w:val="005A6182"/>
    <w:rsid w:val="005A6330"/>
    <w:rsid w:val="005A6BE5"/>
    <w:rsid w:val="005A721E"/>
    <w:rsid w:val="005A754E"/>
    <w:rsid w:val="005A75ED"/>
    <w:rsid w:val="005B0413"/>
    <w:rsid w:val="005B0FDB"/>
    <w:rsid w:val="005B2113"/>
    <w:rsid w:val="005B219E"/>
    <w:rsid w:val="005B297E"/>
    <w:rsid w:val="005B2DB9"/>
    <w:rsid w:val="005B2EFD"/>
    <w:rsid w:val="005B342D"/>
    <w:rsid w:val="005B35D1"/>
    <w:rsid w:val="005B383B"/>
    <w:rsid w:val="005B398A"/>
    <w:rsid w:val="005B418B"/>
    <w:rsid w:val="005B41AD"/>
    <w:rsid w:val="005B43E7"/>
    <w:rsid w:val="005B4703"/>
    <w:rsid w:val="005B4ABF"/>
    <w:rsid w:val="005B4C24"/>
    <w:rsid w:val="005B52F2"/>
    <w:rsid w:val="005B53B8"/>
    <w:rsid w:val="005B58CF"/>
    <w:rsid w:val="005B65CA"/>
    <w:rsid w:val="005B69C5"/>
    <w:rsid w:val="005B700D"/>
    <w:rsid w:val="005B7136"/>
    <w:rsid w:val="005B7534"/>
    <w:rsid w:val="005B7536"/>
    <w:rsid w:val="005B7E70"/>
    <w:rsid w:val="005B7F89"/>
    <w:rsid w:val="005C005E"/>
    <w:rsid w:val="005C013E"/>
    <w:rsid w:val="005C055B"/>
    <w:rsid w:val="005C077C"/>
    <w:rsid w:val="005C0A71"/>
    <w:rsid w:val="005C188B"/>
    <w:rsid w:val="005C2155"/>
    <w:rsid w:val="005C2378"/>
    <w:rsid w:val="005C280F"/>
    <w:rsid w:val="005C28BB"/>
    <w:rsid w:val="005C28C7"/>
    <w:rsid w:val="005C2C4E"/>
    <w:rsid w:val="005C2D85"/>
    <w:rsid w:val="005C350E"/>
    <w:rsid w:val="005C35A8"/>
    <w:rsid w:val="005C3893"/>
    <w:rsid w:val="005C3917"/>
    <w:rsid w:val="005C3CD8"/>
    <w:rsid w:val="005C4300"/>
    <w:rsid w:val="005C4850"/>
    <w:rsid w:val="005C4B71"/>
    <w:rsid w:val="005C4D9C"/>
    <w:rsid w:val="005C50AB"/>
    <w:rsid w:val="005C50FC"/>
    <w:rsid w:val="005C5338"/>
    <w:rsid w:val="005C54E6"/>
    <w:rsid w:val="005C5CDD"/>
    <w:rsid w:val="005C5D8F"/>
    <w:rsid w:val="005C6169"/>
    <w:rsid w:val="005C695B"/>
    <w:rsid w:val="005C6A0B"/>
    <w:rsid w:val="005C6CD5"/>
    <w:rsid w:val="005C7293"/>
    <w:rsid w:val="005C7565"/>
    <w:rsid w:val="005C7BBE"/>
    <w:rsid w:val="005D06B6"/>
    <w:rsid w:val="005D0840"/>
    <w:rsid w:val="005D0C1F"/>
    <w:rsid w:val="005D12B4"/>
    <w:rsid w:val="005D1687"/>
    <w:rsid w:val="005D1941"/>
    <w:rsid w:val="005D1A01"/>
    <w:rsid w:val="005D1C9A"/>
    <w:rsid w:val="005D1D89"/>
    <w:rsid w:val="005D33F2"/>
    <w:rsid w:val="005D352B"/>
    <w:rsid w:val="005D3DA4"/>
    <w:rsid w:val="005D4935"/>
    <w:rsid w:val="005D4D26"/>
    <w:rsid w:val="005D500D"/>
    <w:rsid w:val="005D5387"/>
    <w:rsid w:val="005D576A"/>
    <w:rsid w:val="005D6515"/>
    <w:rsid w:val="005D66A1"/>
    <w:rsid w:val="005D66AB"/>
    <w:rsid w:val="005D6C9C"/>
    <w:rsid w:val="005D72D8"/>
    <w:rsid w:val="005D7339"/>
    <w:rsid w:val="005D73BA"/>
    <w:rsid w:val="005D760E"/>
    <w:rsid w:val="005D7769"/>
    <w:rsid w:val="005D7B00"/>
    <w:rsid w:val="005D7B12"/>
    <w:rsid w:val="005D7F1D"/>
    <w:rsid w:val="005E0116"/>
    <w:rsid w:val="005E0364"/>
    <w:rsid w:val="005E078E"/>
    <w:rsid w:val="005E148B"/>
    <w:rsid w:val="005E179C"/>
    <w:rsid w:val="005E1BA7"/>
    <w:rsid w:val="005E2157"/>
    <w:rsid w:val="005E26A9"/>
    <w:rsid w:val="005E26E3"/>
    <w:rsid w:val="005E2E54"/>
    <w:rsid w:val="005E33B9"/>
    <w:rsid w:val="005E3B2C"/>
    <w:rsid w:val="005E41F6"/>
    <w:rsid w:val="005E431F"/>
    <w:rsid w:val="005E43AC"/>
    <w:rsid w:val="005E461B"/>
    <w:rsid w:val="005E4692"/>
    <w:rsid w:val="005E4D6A"/>
    <w:rsid w:val="005E516C"/>
    <w:rsid w:val="005E51DB"/>
    <w:rsid w:val="005E5BAD"/>
    <w:rsid w:val="005E6411"/>
    <w:rsid w:val="005E70B1"/>
    <w:rsid w:val="005E7179"/>
    <w:rsid w:val="005E7646"/>
    <w:rsid w:val="005E7BD1"/>
    <w:rsid w:val="005E7D4B"/>
    <w:rsid w:val="005F06C7"/>
    <w:rsid w:val="005F196A"/>
    <w:rsid w:val="005F19A0"/>
    <w:rsid w:val="005F20B4"/>
    <w:rsid w:val="005F2101"/>
    <w:rsid w:val="005F2F30"/>
    <w:rsid w:val="005F3086"/>
    <w:rsid w:val="005F34F7"/>
    <w:rsid w:val="005F4314"/>
    <w:rsid w:val="005F455B"/>
    <w:rsid w:val="005F477B"/>
    <w:rsid w:val="005F4875"/>
    <w:rsid w:val="005F4D8E"/>
    <w:rsid w:val="005F4E78"/>
    <w:rsid w:val="005F5245"/>
    <w:rsid w:val="005F5545"/>
    <w:rsid w:val="005F5584"/>
    <w:rsid w:val="005F5FF2"/>
    <w:rsid w:val="005F642F"/>
    <w:rsid w:val="005F6788"/>
    <w:rsid w:val="005F7387"/>
    <w:rsid w:val="005F7ECA"/>
    <w:rsid w:val="00600445"/>
    <w:rsid w:val="0060071C"/>
    <w:rsid w:val="00600D58"/>
    <w:rsid w:val="006018A4"/>
    <w:rsid w:val="00601C23"/>
    <w:rsid w:val="00601EEA"/>
    <w:rsid w:val="006021F3"/>
    <w:rsid w:val="00603007"/>
    <w:rsid w:val="00603C82"/>
    <w:rsid w:val="00604182"/>
    <w:rsid w:val="006041B9"/>
    <w:rsid w:val="00604DAA"/>
    <w:rsid w:val="00604E3B"/>
    <w:rsid w:val="00604E54"/>
    <w:rsid w:val="00605857"/>
    <w:rsid w:val="00605A60"/>
    <w:rsid w:val="0060635F"/>
    <w:rsid w:val="0060648D"/>
    <w:rsid w:val="006069D2"/>
    <w:rsid w:val="00606A4E"/>
    <w:rsid w:val="00606E56"/>
    <w:rsid w:val="00607621"/>
    <w:rsid w:val="00607643"/>
    <w:rsid w:val="00607A24"/>
    <w:rsid w:val="006103F9"/>
    <w:rsid w:val="00610CC9"/>
    <w:rsid w:val="00610FD7"/>
    <w:rsid w:val="00611079"/>
    <w:rsid w:val="006114DC"/>
    <w:rsid w:val="00611CF9"/>
    <w:rsid w:val="006121CD"/>
    <w:rsid w:val="006126CC"/>
    <w:rsid w:val="00612961"/>
    <w:rsid w:val="006129C4"/>
    <w:rsid w:val="00612AB9"/>
    <w:rsid w:val="00612BE9"/>
    <w:rsid w:val="00612C08"/>
    <w:rsid w:val="00612E02"/>
    <w:rsid w:val="00612F20"/>
    <w:rsid w:val="00613147"/>
    <w:rsid w:val="00613171"/>
    <w:rsid w:val="00613186"/>
    <w:rsid w:val="00613844"/>
    <w:rsid w:val="00613F2A"/>
    <w:rsid w:val="0061417B"/>
    <w:rsid w:val="00614307"/>
    <w:rsid w:val="00614B53"/>
    <w:rsid w:val="00614FEB"/>
    <w:rsid w:val="0061520D"/>
    <w:rsid w:val="00615813"/>
    <w:rsid w:val="00615B8C"/>
    <w:rsid w:val="006169E2"/>
    <w:rsid w:val="00616BBA"/>
    <w:rsid w:val="0061701D"/>
    <w:rsid w:val="006172A9"/>
    <w:rsid w:val="00617795"/>
    <w:rsid w:val="00617ED4"/>
    <w:rsid w:val="0062042A"/>
    <w:rsid w:val="0062047F"/>
    <w:rsid w:val="006208C3"/>
    <w:rsid w:val="006211CE"/>
    <w:rsid w:val="006214C2"/>
    <w:rsid w:val="006217E0"/>
    <w:rsid w:val="00621D2D"/>
    <w:rsid w:val="00622671"/>
    <w:rsid w:val="00622965"/>
    <w:rsid w:val="00622E30"/>
    <w:rsid w:val="0062349C"/>
    <w:rsid w:val="00623D9B"/>
    <w:rsid w:val="00623F3C"/>
    <w:rsid w:val="00623F48"/>
    <w:rsid w:val="00624B5D"/>
    <w:rsid w:val="00624BB9"/>
    <w:rsid w:val="00625897"/>
    <w:rsid w:val="00625A80"/>
    <w:rsid w:val="00625F77"/>
    <w:rsid w:val="00626083"/>
    <w:rsid w:val="00626340"/>
    <w:rsid w:val="00626950"/>
    <w:rsid w:val="00626B7F"/>
    <w:rsid w:val="00626D33"/>
    <w:rsid w:val="00626FB6"/>
    <w:rsid w:val="00627632"/>
    <w:rsid w:val="00627BFB"/>
    <w:rsid w:val="00627E90"/>
    <w:rsid w:val="006301E0"/>
    <w:rsid w:val="00630415"/>
    <w:rsid w:val="00630A1B"/>
    <w:rsid w:val="00630ABA"/>
    <w:rsid w:val="00630B29"/>
    <w:rsid w:val="006314E0"/>
    <w:rsid w:val="006316DF"/>
    <w:rsid w:val="006318DE"/>
    <w:rsid w:val="00631AD7"/>
    <w:rsid w:val="00632696"/>
    <w:rsid w:val="00632E96"/>
    <w:rsid w:val="00633144"/>
    <w:rsid w:val="006331D1"/>
    <w:rsid w:val="0063355A"/>
    <w:rsid w:val="00633A36"/>
    <w:rsid w:val="00633BD9"/>
    <w:rsid w:val="006349FC"/>
    <w:rsid w:val="00634B7A"/>
    <w:rsid w:val="00636923"/>
    <w:rsid w:val="00636936"/>
    <w:rsid w:val="006369D0"/>
    <w:rsid w:val="00637AB0"/>
    <w:rsid w:val="00640BB0"/>
    <w:rsid w:val="00640C43"/>
    <w:rsid w:val="00640C4D"/>
    <w:rsid w:val="00640CD7"/>
    <w:rsid w:val="00641263"/>
    <w:rsid w:val="00641343"/>
    <w:rsid w:val="00641D7D"/>
    <w:rsid w:val="00642170"/>
    <w:rsid w:val="006424D0"/>
    <w:rsid w:val="006424EA"/>
    <w:rsid w:val="00642C11"/>
    <w:rsid w:val="00642CCC"/>
    <w:rsid w:val="00642E03"/>
    <w:rsid w:val="00642E3A"/>
    <w:rsid w:val="00642E45"/>
    <w:rsid w:val="006430E0"/>
    <w:rsid w:val="00643D4C"/>
    <w:rsid w:val="006443AB"/>
    <w:rsid w:val="006443AF"/>
    <w:rsid w:val="00644794"/>
    <w:rsid w:val="00644CDC"/>
    <w:rsid w:val="0064522B"/>
    <w:rsid w:val="00645535"/>
    <w:rsid w:val="00645B38"/>
    <w:rsid w:val="00646B19"/>
    <w:rsid w:val="00647615"/>
    <w:rsid w:val="006502D6"/>
    <w:rsid w:val="00651F10"/>
    <w:rsid w:val="0065228B"/>
    <w:rsid w:val="006523A5"/>
    <w:rsid w:val="006527E0"/>
    <w:rsid w:val="006528A6"/>
    <w:rsid w:val="00652C24"/>
    <w:rsid w:val="00652C28"/>
    <w:rsid w:val="00653B87"/>
    <w:rsid w:val="00653E82"/>
    <w:rsid w:val="0065452C"/>
    <w:rsid w:val="0065453A"/>
    <w:rsid w:val="006545C8"/>
    <w:rsid w:val="0065486D"/>
    <w:rsid w:val="006548E5"/>
    <w:rsid w:val="00655077"/>
    <w:rsid w:val="00655437"/>
    <w:rsid w:val="0065596E"/>
    <w:rsid w:val="00655EDC"/>
    <w:rsid w:val="006562FF"/>
    <w:rsid w:val="00656C66"/>
    <w:rsid w:val="00656D4C"/>
    <w:rsid w:val="00656E8B"/>
    <w:rsid w:val="00657E83"/>
    <w:rsid w:val="0066068E"/>
    <w:rsid w:val="00661081"/>
    <w:rsid w:val="006614D5"/>
    <w:rsid w:val="00661C20"/>
    <w:rsid w:val="00661F5C"/>
    <w:rsid w:val="00662CDE"/>
    <w:rsid w:val="00662CFC"/>
    <w:rsid w:val="00662D07"/>
    <w:rsid w:val="00662D21"/>
    <w:rsid w:val="00663062"/>
    <w:rsid w:val="00663371"/>
    <w:rsid w:val="006633A4"/>
    <w:rsid w:val="00663489"/>
    <w:rsid w:val="0066368A"/>
    <w:rsid w:val="00663C27"/>
    <w:rsid w:val="00663EA6"/>
    <w:rsid w:val="00664313"/>
    <w:rsid w:val="0066459C"/>
    <w:rsid w:val="006647EC"/>
    <w:rsid w:val="00664999"/>
    <w:rsid w:val="00665C92"/>
    <w:rsid w:val="00665EA6"/>
    <w:rsid w:val="00665FC0"/>
    <w:rsid w:val="006664F9"/>
    <w:rsid w:val="00666946"/>
    <w:rsid w:val="00666E77"/>
    <w:rsid w:val="006672D4"/>
    <w:rsid w:val="00667BAA"/>
    <w:rsid w:val="00667C66"/>
    <w:rsid w:val="00670167"/>
    <w:rsid w:val="00670805"/>
    <w:rsid w:val="00670E20"/>
    <w:rsid w:val="00671BD9"/>
    <w:rsid w:val="006720E2"/>
    <w:rsid w:val="00672310"/>
    <w:rsid w:val="006723E4"/>
    <w:rsid w:val="00672D5F"/>
    <w:rsid w:val="00672EAD"/>
    <w:rsid w:val="006732F1"/>
    <w:rsid w:val="0067472D"/>
    <w:rsid w:val="006751E9"/>
    <w:rsid w:val="006752A6"/>
    <w:rsid w:val="006759CA"/>
    <w:rsid w:val="00675F05"/>
    <w:rsid w:val="00675F12"/>
    <w:rsid w:val="0067623F"/>
    <w:rsid w:val="00676FE7"/>
    <w:rsid w:val="00677619"/>
    <w:rsid w:val="00677E71"/>
    <w:rsid w:val="00677E82"/>
    <w:rsid w:val="00680117"/>
    <w:rsid w:val="00680129"/>
    <w:rsid w:val="0068017A"/>
    <w:rsid w:val="00680A2C"/>
    <w:rsid w:val="00680FE8"/>
    <w:rsid w:val="00681012"/>
    <w:rsid w:val="0068131F"/>
    <w:rsid w:val="00681E4F"/>
    <w:rsid w:val="00681F63"/>
    <w:rsid w:val="00681FC5"/>
    <w:rsid w:val="00682376"/>
    <w:rsid w:val="0068273C"/>
    <w:rsid w:val="006828B2"/>
    <w:rsid w:val="00682F48"/>
    <w:rsid w:val="006838FF"/>
    <w:rsid w:val="006840A1"/>
    <w:rsid w:val="006841DB"/>
    <w:rsid w:val="00684DCD"/>
    <w:rsid w:val="006851DD"/>
    <w:rsid w:val="006859E3"/>
    <w:rsid w:val="00685B7E"/>
    <w:rsid w:val="00685E1E"/>
    <w:rsid w:val="00685E54"/>
    <w:rsid w:val="00686132"/>
    <w:rsid w:val="00686924"/>
    <w:rsid w:val="006871F7"/>
    <w:rsid w:val="00687646"/>
    <w:rsid w:val="006878BC"/>
    <w:rsid w:val="006879B7"/>
    <w:rsid w:val="00690012"/>
    <w:rsid w:val="0069001E"/>
    <w:rsid w:val="006901DC"/>
    <w:rsid w:val="00690A30"/>
    <w:rsid w:val="00691807"/>
    <w:rsid w:val="006919A6"/>
    <w:rsid w:val="00691AA1"/>
    <w:rsid w:val="0069277C"/>
    <w:rsid w:val="00692994"/>
    <w:rsid w:val="00692E84"/>
    <w:rsid w:val="00693465"/>
    <w:rsid w:val="006935BF"/>
    <w:rsid w:val="00693604"/>
    <w:rsid w:val="00693770"/>
    <w:rsid w:val="00693ACF"/>
    <w:rsid w:val="00693CB9"/>
    <w:rsid w:val="00693E99"/>
    <w:rsid w:val="00694717"/>
    <w:rsid w:val="006947C0"/>
    <w:rsid w:val="00694B0C"/>
    <w:rsid w:val="00694B85"/>
    <w:rsid w:val="00694E9C"/>
    <w:rsid w:val="006954A7"/>
    <w:rsid w:val="006956F4"/>
    <w:rsid w:val="006970CA"/>
    <w:rsid w:val="006974C2"/>
    <w:rsid w:val="0069759A"/>
    <w:rsid w:val="00697823"/>
    <w:rsid w:val="006979AD"/>
    <w:rsid w:val="00697C86"/>
    <w:rsid w:val="006A00F0"/>
    <w:rsid w:val="006A026A"/>
    <w:rsid w:val="006A0467"/>
    <w:rsid w:val="006A07CF"/>
    <w:rsid w:val="006A092B"/>
    <w:rsid w:val="006A0A9B"/>
    <w:rsid w:val="006A151C"/>
    <w:rsid w:val="006A1D1B"/>
    <w:rsid w:val="006A1D70"/>
    <w:rsid w:val="006A1EF4"/>
    <w:rsid w:val="006A207D"/>
    <w:rsid w:val="006A213B"/>
    <w:rsid w:val="006A2BD8"/>
    <w:rsid w:val="006A3A1D"/>
    <w:rsid w:val="006A403F"/>
    <w:rsid w:val="006A40A3"/>
    <w:rsid w:val="006A4489"/>
    <w:rsid w:val="006A4745"/>
    <w:rsid w:val="006A48E1"/>
    <w:rsid w:val="006A49E8"/>
    <w:rsid w:val="006A4ABB"/>
    <w:rsid w:val="006A4E23"/>
    <w:rsid w:val="006A4E63"/>
    <w:rsid w:val="006A5053"/>
    <w:rsid w:val="006A57D2"/>
    <w:rsid w:val="006A6352"/>
    <w:rsid w:val="006A7144"/>
    <w:rsid w:val="006A718E"/>
    <w:rsid w:val="006A730E"/>
    <w:rsid w:val="006A779E"/>
    <w:rsid w:val="006A7FC3"/>
    <w:rsid w:val="006B00C8"/>
    <w:rsid w:val="006B0617"/>
    <w:rsid w:val="006B0C1F"/>
    <w:rsid w:val="006B0D0C"/>
    <w:rsid w:val="006B0FC5"/>
    <w:rsid w:val="006B128B"/>
    <w:rsid w:val="006B169E"/>
    <w:rsid w:val="006B2382"/>
    <w:rsid w:val="006B286B"/>
    <w:rsid w:val="006B2A38"/>
    <w:rsid w:val="006B32D1"/>
    <w:rsid w:val="006B3B4A"/>
    <w:rsid w:val="006B3F1E"/>
    <w:rsid w:val="006B57EC"/>
    <w:rsid w:val="006B5814"/>
    <w:rsid w:val="006B5D4A"/>
    <w:rsid w:val="006B5F65"/>
    <w:rsid w:val="006B628D"/>
    <w:rsid w:val="006B6332"/>
    <w:rsid w:val="006B717B"/>
    <w:rsid w:val="006B7D07"/>
    <w:rsid w:val="006C0189"/>
    <w:rsid w:val="006C04BE"/>
    <w:rsid w:val="006C09FE"/>
    <w:rsid w:val="006C14C9"/>
    <w:rsid w:val="006C1745"/>
    <w:rsid w:val="006C2ABE"/>
    <w:rsid w:val="006C2B52"/>
    <w:rsid w:val="006C3136"/>
    <w:rsid w:val="006C3185"/>
    <w:rsid w:val="006C322A"/>
    <w:rsid w:val="006C4108"/>
    <w:rsid w:val="006C5095"/>
    <w:rsid w:val="006C520A"/>
    <w:rsid w:val="006C544B"/>
    <w:rsid w:val="006C6769"/>
    <w:rsid w:val="006C6E4D"/>
    <w:rsid w:val="006C738A"/>
    <w:rsid w:val="006C75CB"/>
    <w:rsid w:val="006C77A6"/>
    <w:rsid w:val="006C78C0"/>
    <w:rsid w:val="006D042F"/>
    <w:rsid w:val="006D1470"/>
    <w:rsid w:val="006D19D3"/>
    <w:rsid w:val="006D1B4F"/>
    <w:rsid w:val="006D226A"/>
    <w:rsid w:val="006D250D"/>
    <w:rsid w:val="006D2B9C"/>
    <w:rsid w:val="006D2D07"/>
    <w:rsid w:val="006D2DC9"/>
    <w:rsid w:val="006D3346"/>
    <w:rsid w:val="006D3DB0"/>
    <w:rsid w:val="006D44F2"/>
    <w:rsid w:val="006D47D9"/>
    <w:rsid w:val="006D48D1"/>
    <w:rsid w:val="006D5090"/>
    <w:rsid w:val="006D517B"/>
    <w:rsid w:val="006D53C7"/>
    <w:rsid w:val="006D5EBA"/>
    <w:rsid w:val="006D5FBC"/>
    <w:rsid w:val="006D60F2"/>
    <w:rsid w:val="006D6363"/>
    <w:rsid w:val="006D644C"/>
    <w:rsid w:val="006D6A88"/>
    <w:rsid w:val="006D7613"/>
    <w:rsid w:val="006D790B"/>
    <w:rsid w:val="006E03B7"/>
    <w:rsid w:val="006E1102"/>
    <w:rsid w:val="006E1D7C"/>
    <w:rsid w:val="006E20A5"/>
    <w:rsid w:val="006E2186"/>
    <w:rsid w:val="006E222B"/>
    <w:rsid w:val="006E2F06"/>
    <w:rsid w:val="006E2F2D"/>
    <w:rsid w:val="006E3315"/>
    <w:rsid w:val="006E3E2B"/>
    <w:rsid w:val="006E423F"/>
    <w:rsid w:val="006E4569"/>
    <w:rsid w:val="006E4690"/>
    <w:rsid w:val="006E4768"/>
    <w:rsid w:val="006E478D"/>
    <w:rsid w:val="006E4994"/>
    <w:rsid w:val="006E4C8A"/>
    <w:rsid w:val="006E4D80"/>
    <w:rsid w:val="006E4EF0"/>
    <w:rsid w:val="006E5174"/>
    <w:rsid w:val="006E51CF"/>
    <w:rsid w:val="006E52A2"/>
    <w:rsid w:val="006E5564"/>
    <w:rsid w:val="006E5732"/>
    <w:rsid w:val="006E57E3"/>
    <w:rsid w:val="006E593A"/>
    <w:rsid w:val="006E5A2E"/>
    <w:rsid w:val="006E5AF8"/>
    <w:rsid w:val="006E6A30"/>
    <w:rsid w:val="006E6C1B"/>
    <w:rsid w:val="006E6C22"/>
    <w:rsid w:val="006E7CA9"/>
    <w:rsid w:val="006F0005"/>
    <w:rsid w:val="006F0FEA"/>
    <w:rsid w:val="006F123E"/>
    <w:rsid w:val="006F1297"/>
    <w:rsid w:val="006F1524"/>
    <w:rsid w:val="006F3C41"/>
    <w:rsid w:val="006F3DBB"/>
    <w:rsid w:val="006F4925"/>
    <w:rsid w:val="006F56AD"/>
    <w:rsid w:val="006F5907"/>
    <w:rsid w:val="006F69EB"/>
    <w:rsid w:val="006F71A3"/>
    <w:rsid w:val="006F7580"/>
    <w:rsid w:val="006F7789"/>
    <w:rsid w:val="006F786D"/>
    <w:rsid w:val="00700295"/>
    <w:rsid w:val="0070044D"/>
    <w:rsid w:val="0070045D"/>
    <w:rsid w:val="007007EC"/>
    <w:rsid w:val="00700BC5"/>
    <w:rsid w:val="00700D87"/>
    <w:rsid w:val="00700DE0"/>
    <w:rsid w:val="0070103F"/>
    <w:rsid w:val="007014C9"/>
    <w:rsid w:val="007015E8"/>
    <w:rsid w:val="00701B73"/>
    <w:rsid w:val="00701BB8"/>
    <w:rsid w:val="00702E4A"/>
    <w:rsid w:val="00703181"/>
    <w:rsid w:val="007044D3"/>
    <w:rsid w:val="007045AF"/>
    <w:rsid w:val="00704678"/>
    <w:rsid w:val="00704D6B"/>
    <w:rsid w:val="007054BE"/>
    <w:rsid w:val="00705A09"/>
    <w:rsid w:val="00705B79"/>
    <w:rsid w:val="00705CB4"/>
    <w:rsid w:val="00706A74"/>
    <w:rsid w:val="00706B78"/>
    <w:rsid w:val="00707248"/>
    <w:rsid w:val="00707AB6"/>
    <w:rsid w:val="00707B0D"/>
    <w:rsid w:val="00707BF3"/>
    <w:rsid w:val="00707DEF"/>
    <w:rsid w:val="00707F2F"/>
    <w:rsid w:val="0071007E"/>
    <w:rsid w:val="007100C1"/>
    <w:rsid w:val="00710DCE"/>
    <w:rsid w:val="00711469"/>
    <w:rsid w:val="0071167B"/>
    <w:rsid w:val="00711B25"/>
    <w:rsid w:val="00711D02"/>
    <w:rsid w:val="007121D5"/>
    <w:rsid w:val="007122A3"/>
    <w:rsid w:val="007127AE"/>
    <w:rsid w:val="00712867"/>
    <w:rsid w:val="0071311F"/>
    <w:rsid w:val="007134C6"/>
    <w:rsid w:val="00713821"/>
    <w:rsid w:val="007140CD"/>
    <w:rsid w:val="007144FB"/>
    <w:rsid w:val="00714ABA"/>
    <w:rsid w:val="00714FDF"/>
    <w:rsid w:val="007152D0"/>
    <w:rsid w:val="00715922"/>
    <w:rsid w:val="00715D7B"/>
    <w:rsid w:val="007177CE"/>
    <w:rsid w:val="00717806"/>
    <w:rsid w:val="00717D12"/>
    <w:rsid w:val="00717D38"/>
    <w:rsid w:val="00717ECB"/>
    <w:rsid w:val="007201AC"/>
    <w:rsid w:val="00720844"/>
    <w:rsid w:val="007208B4"/>
    <w:rsid w:val="00720B11"/>
    <w:rsid w:val="007217A5"/>
    <w:rsid w:val="007228A5"/>
    <w:rsid w:val="00722959"/>
    <w:rsid w:val="00722F28"/>
    <w:rsid w:val="0072305B"/>
    <w:rsid w:val="007234E6"/>
    <w:rsid w:val="00723782"/>
    <w:rsid w:val="00723C33"/>
    <w:rsid w:val="007249E1"/>
    <w:rsid w:val="00724A30"/>
    <w:rsid w:val="00724E5F"/>
    <w:rsid w:val="00724F0B"/>
    <w:rsid w:val="0072525F"/>
    <w:rsid w:val="00725D7C"/>
    <w:rsid w:val="0072628F"/>
    <w:rsid w:val="00726446"/>
    <w:rsid w:val="00726E74"/>
    <w:rsid w:val="00726E9B"/>
    <w:rsid w:val="007270E4"/>
    <w:rsid w:val="00727209"/>
    <w:rsid w:val="00727513"/>
    <w:rsid w:val="00730C08"/>
    <w:rsid w:val="00730E36"/>
    <w:rsid w:val="0073122E"/>
    <w:rsid w:val="00731610"/>
    <w:rsid w:val="007316E0"/>
    <w:rsid w:val="0073198A"/>
    <w:rsid w:val="00731F90"/>
    <w:rsid w:val="0073266A"/>
    <w:rsid w:val="00732BBE"/>
    <w:rsid w:val="00733268"/>
    <w:rsid w:val="00733A93"/>
    <w:rsid w:val="00733E53"/>
    <w:rsid w:val="007340D0"/>
    <w:rsid w:val="0073412B"/>
    <w:rsid w:val="00734B6E"/>
    <w:rsid w:val="0073512F"/>
    <w:rsid w:val="0073534E"/>
    <w:rsid w:val="00735387"/>
    <w:rsid w:val="0073639C"/>
    <w:rsid w:val="0073672D"/>
    <w:rsid w:val="00736BB4"/>
    <w:rsid w:val="00736C0B"/>
    <w:rsid w:val="00737E02"/>
    <w:rsid w:val="00737EAC"/>
    <w:rsid w:val="007405EB"/>
    <w:rsid w:val="0074091B"/>
    <w:rsid w:val="00741099"/>
    <w:rsid w:val="0074118E"/>
    <w:rsid w:val="007417A4"/>
    <w:rsid w:val="00741D44"/>
    <w:rsid w:val="00741F00"/>
    <w:rsid w:val="00741FE6"/>
    <w:rsid w:val="00742278"/>
    <w:rsid w:val="00742A6D"/>
    <w:rsid w:val="00742A9C"/>
    <w:rsid w:val="00742C46"/>
    <w:rsid w:val="0074359F"/>
    <w:rsid w:val="007440A1"/>
    <w:rsid w:val="007444AD"/>
    <w:rsid w:val="0074482F"/>
    <w:rsid w:val="00744ABC"/>
    <w:rsid w:val="00744C0A"/>
    <w:rsid w:val="00744D29"/>
    <w:rsid w:val="00744F32"/>
    <w:rsid w:val="0074542B"/>
    <w:rsid w:val="00745E5A"/>
    <w:rsid w:val="0074627A"/>
    <w:rsid w:val="007464CD"/>
    <w:rsid w:val="007465B4"/>
    <w:rsid w:val="00747BC8"/>
    <w:rsid w:val="00747E51"/>
    <w:rsid w:val="007502E1"/>
    <w:rsid w:val="00750503"/>
    <w:rsid w:val="00750A8E"/>
    <w:rsid w:val="00750D54"/>
    <w:rsid w:val="007512C6"/>
    <w:rsid w:val="00751356"/>
    <w:rsid w:val="007516B3"/>
    <w:rsid w:val="007516B8"/>
    <w:rsid w:val="00751F98"/>
    <w:rsid w:val="007524D1"/>
    <w:rsid w:val="00752D86"/>
    <w:rsid w:val="0075359F"/>
    <w:rsid w:val="007540F1"/>
    <w:rsid w:val="00754732"/>
    <w:rsid w:val="0075515F"/>
    <w:rsid w:val="00755B52"/>
    <w:rsid w:val="00755F76"/>
    <w:rsid w:val="00756176"/>
    <w:rsid w:val="00756F8F"/>
    <w:rsid w:val="007570B4"/>
    <w:rsid w:val="00757CD8"/>
    <w:rsid w:val="0076011E"/>
    <w:rsid w:val="00761336"/>
    <w:rsid w:val="00761B54"/>
    <w:rsid w:val="007625B5"/>
    <w:rsid w:val="00762719"/>
    <w:rsid w:val="007634F5"/>
    <w:rsid w:val="007639E4"/>
    <w:rsid w:val="00763FC7"/>
    <w:rsid w:val="00763FF6"/>
    <w:rsid w:val="0076430A"/>
    <w:rsid w:val="00764C91"/>
    <w:rsid w:val="00764CF7"/>
    <w:rsid w:val="0076525D"/>
    <w:rsid w:val="0076560B"/>
    <w:rsid w:val="0076673E"/>
    <w:rsid w:val="0076682B"/>
    <w:rsid w:val="0076745F"/>
    <w:rsid w:val="00767B8D"/>
    <w:rsid w:val="00767BEE"/>
    <w:rsid w:val="007706E7"/>
    <w:rsid w:val="00770A1D"/>
    <w:rsid w:val="00770D1D"/>
    <w:rsid w:val="00770D6F"/>
    <w:rsid w:val="00770EA9"/>
    <w:rsid w:val="00770FD6"/>
    <w:rsid w:val="007713E8"/>
    <w:rsid w:val="007717BC"/>
    <w:rsid w:val="00771B30"/>
    <w:rsid w:val="00772178"/>
    <w:rsid w:val="007727A4"/>
    <w:rsid w:val="00772E16"/>
    <w:rsid w:val="00772F37"/>
    <w:rsid w:val="007737E8"/>
    <w:rsid w:val="007738A4"/>
    <w:rsid w:val="00773C8C"/>
    <w:rsid w:val="00773CAE"/>
    <w:rsid w:val="00773DFA"/>
    <w:rsid w:val="00773EFC"/>
    <w:rsid w:val="007742B5"/>
    <w:rsid w:val="0077461E"/>
    <w:rsid w:val="007746B1"/>
    <w:rsid w:val="00776000"/>
    <w:rsid w:val="00776292"/>
    <w:rsid w:val="0077681A"/>
    <w:rsid w:val="007768ED"/>
    <w:rsid w:val="00780210"/>
    <w:rsid w:val="007802A3"/>
    <w:rsid w:val="007802DC"/>
    <w:rsid w:val="00780653"/>
    <w:rsid w:val="00780C21"/>
    <w:rsid w:val="00780EE1"/>
    <w:rsid w:val="00781120"/>
    <w:rsid w:val="007815EE"/>
    <w:rsid w:val="007818D2"/>
    <w:rsid w:val="00781C2C"/>
    <w:rsid w:val="00781EC6"/>
    <w:rsid w:val="007823B6"/>
    <w:rsid w:val="0078263F"/>
    <w:rsid w:val="007826CF"/>
    <w:rsid w:val="007827F9"/>
    <w:rsid w:val="00782D3F"/>
    <w:rsid w:val="007830BC"/>
    <w:rsid w:val="007834EE"/>
    <w:rsid w:val="0078389E"/>
    <w:rsid w:val="0078412D"/>
    <w:rsid w:val="00784368"/>
    <w:rsid w:val="00785347"/>
    <w:rsid w:val="00785638"/>
    <w:rsid w:val="007856D6"/>
    <w:rsid w:val="00785A23"/>
    <w:rsid w:val="0078618E"/>
    <w:rsid w:val="007861F2"/>
    <w:rsid w:val="00786313"/>
    <w:rsid w:val="0078683B"/>
    <w:rsid w:val="00786EC0"/>
    <w:rsid w:val="00787175"/>
    <w:rsid w:val="0078736A"/>
    <w:rsid w:val="0078748D"/>
    <w:rsid w:val="00790991"/>
    <w:rsid w:val="0079185A"/>
    <w:rsid w:val="00791A88"/>
    <w:rsid w:val="0079210B"/>
    <w:rsid w:val="007922EC"/>
    <w:rsid w:val="00792763"/>
    <w:rsid w:val="00793046"/>
    <w:rsid w:val="0079365C"/>
    <w:rsid w:val="0079477F"/>
    <w:rsid w:val="0079490F"/>
    <w:rsid w:val="00794956"/>
    <w:rsid w:val="00794C7D"/>
    <w:rsid w:val="00795170"/>
    <w:rsid w:val="007951D1"/>
    <w:rsid w:val="007957A3"/>
    <w:rsid w:val="0079591F"/>
    <w:rsid w:val="007959A4"/>
    <w:rsid w:val="00795B13"/>
    <w:rsid w:val="00795E1F"/>
    <w:rsid w:val="00796FDB"/>
    <w:rsid w:val="00797448"/>
    <w:rsid w:val="007A0C57"/>
    <w:rsid w:val="007A0EDC"/>
    <w:rsid w:val="007A123B"/>
    <w:rsid w:val="007A130B"/>
    <w:rsid w:val="007A1D25"/>
    <w:rsid w:val="007A1E00"/>
    <w:rsid w:val="007A20EB"/>
    <w:rsid w:val="007A2500"/>
    <w:rsid w:val="007A2C8A"/>
    <w:rsid w:val="007A3013"/>
    <w:rsid w:val="007A308D"/>
    <w:rsid w:val="007A330B"/>
    <w:rsid w:val="007A339E"/>
    <w:rsid w:val="007A3A8E"/>
    <w:rsid w:val="007A41AE"/>
    <w:rsid w:val="007A5348"/>
    <w:rsid w:val="007A59DE"/>
    <w:rsid w:val="007A5B2C"/>
    <w:rsid w:val="007A6463"/>
    <w:rsid w:val="007A6627"/>
    <w:rsid w:val="007A6650"/>
    <w:rsid w:val="007A677B"/>
    <w:rsid w:val="007A6BA2"/>
    <w:rsid w:val="007A76B1"/>
    <w:rsid w:val="007A7C5B"/>
    <w:rsid w:val="007B02C3"/>
    <w:rsid w:val="007B033B"/>
    <w:rsid w:val="007B15C7"/>
    <w:rsid w:val="007B1F52"/>
    <w:rsid w:val="007B23D0"/>
    <w:rsid w:val="007B2AAE"/>
    <w:rsid w:val="007B2AD3"/>
    <w:rsid w:val="007B3249"/>
    <w:rsid w:val="007B3274"/>
    <w:rsid w:val="007B342E"/>
    <w:rsid w:val="007B3511"/>
    <w:rsid w:val="007B35A6"/>
    <w:rsid w:val="007B3749"/>
    <w:rsid w:val="007B4222"/>
    <w:rsid w:val="007B425E"/>
    <w:rsid w:val="007B44DA"/>
    <w:rsid w:val="007B4ABE"/>
    <w:rsid w:val="007B57B3"/>
    <w:rsid w:val="007B5A13"/>
    <w:rsid w:val="007B5C24"/>
    <w:rsid w:val="007B5C77"/>
    <w:rsid w:val="007B5C82"/>
    <w:rsid w:val="007B6255"/>
    <w:rsid w:val="007B6C32"/>
    <w:rsid w:val="007B71B7"/>
    <w:rsid w:val="007B722B"/>
    <w:rsid w:val="007B7482"/>
    <w:rsid w:val="007B7825"/>
    <w:rsid w:val="007B7ACE"/>
    <w:rsid w:val="007B7DA1"/>
    <w:rsid w:val="007C001C"/>
    <w:rsid w:val="007C0148"/>
    <w:rsid w:val="007C0163"/>
    <w:rsid w:val="007C1056"/>
    <w:rsid w:val="007C1110"/>
    <w:rsid w:val="007C164F"/>
    <w:rsid w:val="007C1D64"/>
    <w:rsid w:val="007C1E38"/>
    <w:rsid w:val="007C21FF"/>
    <w:rsid w:val="007C2B13"/>
    <w:rsid w:val="007C2D38"/>
    <w:rsid w:val="007C2FCF"/>
    <w:rsid w:val="007C30AB"/>
    <w:rsid w:val="007C3269"/>
    <w:rsid w:val="007C3631"/>
    <w:rsid w:val="007C412C"/>
    <w:rsid w:val="007C422A"/>
    <w:rsid w:val="007C4532"/>
    <w:rsid w:val="007C4D64"/>
    <w:rsid w:val="007C5BC1"/>
    <w:rsid w:val="007C5D50"/>
    <w:rsid w:val="007C5D98"/>
    <w:rsid w:val="007C7017"/>
    <w:rsid w:val="007C75F3"/>
    <w:rsid w:val="007C7DFD"/>
    <w:rsid w:val="007C7E46"/>
    <w:rsid w:val="007D0959"/>
    <w:rsid w:val="007D145F"/>
    <w:rsid w:val="007D18C4"/>
    <w:rsid w:val="007D1D1F"/>
    <w:rsid w:val="007D25D8"/>
    <w:rsid w:val="007D2CE5"/>
    <w:rsid w:val="007D3862"/>
    <w:rsid w:val="007D3881"/>
    <w:rsid w:val="007D39DB"/>
    <w:rsid w:val="007D460F"/>
    <w:rsid w:val="007D47C5"/>
    <w:rsid w:val="007D50C9"/>
    <w:rsid w:val="007D5BA5"/>
    <w:rsid w:val="007D5FD9"/>
    <w:rsid w:val="007D60A5"/>
    <w:rsid w:val="007D6825"/>
    <w:rsid w:val="007D68EB"/>
    <w:rsid w:val="007D7BB5"/>
    <w:rsid w:val="007D7BB6"/>
    <w:rsid w:val="007D7C38"/>
    <w:rsid w:val="007D7C4C"/>
    <w:rsid w:val="007D7D86"/>
    <w:rsid w:val="007D7D9A"/>
    <w:rsid w:val="007E082B"/>
    <w:rsid w:val="007E0BA0"/>
    <w:rsid w:val="007E0E8A"/>
    <w:rsid w:val="007E16E8"/>
    <w:rsid w:val="007E1AC7"/>
    <w:rsid w:val="007E2037"/>
    <w:rsid w:val="007E30B3"/>
    <w:rsid w:val="007E34CB"/>
    <w:rsid w:val="007E36B6"/>
    <w:rsid w:val="007E38D6"/>
    <w:rsid w:val="007E3915"/>
    <w:rsid w:val="007E39AA"/>
    <w:rsid w:val="007E431A"/>
    <w:rsid w:val="007E44E4"/>
    <w:rsid w:val="007E4598"/>
    <w:rsid w:val="007E4D1B"/>
    <w:rsid w:val="007E4F8F"/>
    <w:rsid w:val="007E565C"/>
    <w:rsid w:val="007E5B30"/>
    <w:rsid w:val="007E6308"/>
    <w:rsid w:val="007E630A"/>
    <w:rsid w:val="007E68AC"/>
    <w:rsid w:val="007E68FB"/>
    <w:rsid w:val="007E6A9B"/>
    <w:rsid w:val="007E6D69"/>
    <w:rsid w:val="007E6DD1"/>
    <w:rsid w:val="007E6E04"/>
    <w:rsid w:val="007E7007"/>
    <w:rsid w:val="007E7B15"/>
    <w:rsid w:val="007E7BCA"/>
    <w:rsid w:val="007F036F"/>
    <w:rsid w:val="007F05D4"/>
    <w:rsid w:val="007F0956"/>
    <w:rsid w:val="007F0FC9"/>
    <w:rsid w:val="007F1134"/>
    <w:rsid w:val="007F1509"/>
    <w:rsid w:val="007F1AD2"/>
    <w:rsid w:val="007F1D8E"/>
    <w:rsid w:val="007F23C4"/>
    <w:rsid w:val="007F2568"/>
    <w:rsid w:val="007F2818"/>
    <w:rsid w:val="007F2980"/>
    <w:rsid w:val="007F2DF1"/>
    <w:rsid w:val="007F32EC"/>
    <w:rsid w:val="007F33A0"/>
    <w:rsid w:val="007F33A7"/>
    <w:rsid w:val="007F4DBE"/>
    <w:rsid w:val="007F5112"/>
    <w:rsid w:val="007F5642"/>
    <w:rsid w:val="007F6007"/>
    <w:rsid w:val="007F617F"/>
    <w:rsid w:val="007F61DE"/>
    <w:rsid w:val="007F622B"/>
    <w:rsid w:val="007F6D76"/>
    <w:rsid w:val="007F7B19"/>
    <w:rsid w:val="007F7E5D"/>
    <w:rsid w:val="008002D1"/>
    <w:rsid w:val="008006B5"/>
    <w:rsid w:val="00800859"/>
    <w:rsid w:val="00801184"/>
    <w:rsid w:val="008014D8"/>
    <w:rsid w:val="0080174E"/>
    <w:rsid w:val="00801CB8"/>
    <w:rsid w:val="00802168"/>
    <w:rsid w:val="00802284"/>
    <w:rsid w:val="00802515"/>
    <w:rsid w:val="008025CA"/>
    <w:rsid w:val="00803172"/>
    <w:rsid w:val="0080378F"/>
    <w:rsid w:val="00803B80"/>
    <w:rsid w:val="00803C44"/>
    <w:rsid w:val="00803E02"/>
    <w:rsid w:val="00804045"/>
    <w:rsid w:val="008046CE"/>
    <w:rsid w:val="008049C5"/>
    <w:rsid w:val="0080640D"/>
    <w:rsid w:val="0080655F"/>
    <w:rsid w:val="008077DF"/>
    <w:rsid w:val="00810EE3"/>
    <w:rsid w:val="00811071"/>
    <w:rsid w:val="00811565"/>
    <w:rsid w:val="00811967"/>
    <w:rsid w:val="00811CC2"/>
    <w:rsid w:val="00812678"/>
    <w:rsid w:val="0081273B"/>
    <w:rsid w:val="00812C1D"/>
    <w:rsid w:val="008134B8"/>
    <w:rsid w:val="00813733"/>
    <w:rsid w:val="00813B27"/>
    <w:rsid w:val="00813D3C"/>
    <w:rsid w:val="00813F7B"/>
    <w:rsid w:val="00813F8B"/>
    <w:rsid w:val="008141C0"/>
    <w:rsid w:val="00814971"/>
    <w:rsid w:val="00814E45"/>
    <w:rsid w:val="0081567A"/>
    <w:rsid w:val="00815B05"/>
    <w:rsid w:val="00815EEF"/>
    <w:rsid w:val="008168F0"/>
    <w:rsid w:val="00817560"/>
    <w:rsid w:val="00817593"/>
    <w:rsid w:val="0081771A"/>
    <w:rsid w:val="0081777C"/>
    <w:rsid w:val="00817900"/>
    <w:rsid w:val="0082042A"/>
    <w:rsid w:val="00820B79"/>
    <w:rsid w:val="0082112E"/>
    <w:rsid w:val="008217AE"/>
    <w:rsid w:val="00821AAD"/>
    <w:rsid w:val="00822081"/>
    <w:rsid w:val="008221C5"/>
    <w:rsid w:val="008224C6"/>
    <w:rsid w:val="0082330F"/>
    <w:rsid w:val="00823A73"/>
    <w:rsid w:val="008243AF"/>
    <w:rsid w:val="008244B9"/>
    <w:rsid w:val="008249CD"/>
    <w:rsid w:val="00824B81"/>
    <w:rsid w:val="0082541D"/>
    <w:rsid w:val="008258BE"/>
    <w:rsid w:val="0082593B"/>
    <w:rsid w:val="00825C5C"/>
    <w:rsid w:val="0082608A"/>
    <w:rsid w:val="008262B9"/>
    <w:rsid w:val="00826538"/>
    <w:rsid w:val="0082667F"/>
    <w:rsid w:val="0082681A"/>
    <w:rsid w:val="00826D1F"/>
    <w:rsid w:val="008270D1"/>
    <w:rsid w:val="00827811"/>
    <w:rsid w:val="0083019B"/>
    <w:rsid w:val="0083071A"/>
    <w:rsid w:val="00830835"/>
    <w:rsid w:val="008309FE"/>
    <w:rsid w:val="00830D52"/>
    <w:rsid w:val="00831238"/>
    <w:rsid w:val="00831A8D"/>
    <w:rsid w:val="00831DC9"/>
    <w:rsid w:val="00832775"/>
    <w:rsid w:val="00832932"/>
    <w:rsid w:val="00832BB5"/>
    <w:rsid w:val="0083361C"/>
    <w:rsid w:val="008339EA"/>
    <w:rsid w:val="00833D0E"/>
    <w:rsid w:val="008346B7"/>
    <w:rsid w:val="00834B35"/>
    <w:rsid w:val="008354D7"/>
    <w:rsid w:val="00835907"/>
    <w:rsid w:val="0083794F"/>
    <w:rsid w:val="00837D8E"/>
    <w:rsid w:val="00837E5B"/>
    <w:rsid w:val="0084059C"/>
    <w:rsid w:val="0084142E"/>
    <w:rsid w:val="008414BD"/>
    <w:rsid w:val="00841C2B"/>
    <w:rsid w:val="00841DAD"/>
    <w:rsid w:val="00841E80"/>
    <w:rsid w:val="008422DC"/>
    <w:rsid w:val="0084232C"/>
    <w:rsid w:val="00842730"/>
    <w:rsid w:val="008429A1"/>
    <w:rsid w:val="008434ED"/>
    <w:rsid w:val="00843709"/>
    <w:rsid w:val="00843822"/>
    <w:rsid w:val="008446AA"/>
    <w:rsid w:val="00844CDC"/>
    <w:rsid w:val="00844F45"/>
    <w:rsid w:val="0084572C"/>
    <w:rsid w:val="00845A9F"/>
    <w:rsid w:val="00845C59"/>
    <w:rsid w:val="00845D12"/>
    <w:rsid w:val="00845E00"/>
    <w:rsid w:val="008468AD"/>
    <w:rsid w:val="00846DEA"/>
    <w:rsid w:val="00846EFA"/>
    <w:rsid w:val="00847BDD"/>
    <w:rsid w:val="00850242"/>
    <w:rsid w:val="0085031B"/>
    <w:rsid w:val="0085062B"/>
    <w:rsid w:val="0085086E"/>
    <w:rsid w:val="00850FC9"/>
    <w:rsid w:val="00851A75"/>
    <w:rsid w:val="00851AF9"/>
    <w:rsid w:val="008527F2"/>
    <w:rsid w:val="008534FB"/>
    <w:rsid w:val="00854551"/>
    <w:rsid w:val="00854670"/>
    <w:rsid w:val="00854681"/>
    <w:rsid w:val="00855498"/>
    <w:rsid w:val="008558CD"/>
    <w:rsid w:val="00855A53"/>
    <w:rsid w:val="00855F58"/>
    <w:rsid w:val="00856094"/>
    <w:rsid w:val="008568F5"/>
    <w:rsid w:val="00856B33"/>
    <w:rsid w:val="00856C1E"/>
    <w:rsid w:val="00857CE4"/>
    <w:rsid w:val="0086011D"/>
    <w:rsid w:val="0086042F"/>
    <w:rsid w:val="008607E6"/>
    <w:rsid w:val="00860D9F"/>
    <w:rsid w:val="008611E0"/>
    <w:rsid w:val="0086123C"/>
    <w:rsid w:val="00861847"/>
    <w:rsid w:val="00862379"/>
    <w:rsid w:val="008629ED"/>
    <w:rsid w:val="008631E6"/>
    <w:rsid w:val="0086413B"/>
    <w:rsid w:val="0086492A"/>
    <w:rsid w:val="008649D8"/>
    <w:rsid w:val="008650C4"/>
    <w:rsid w:val="00865342"/>
    <w:rsid w:val="008658A8"/>
    <w:rsid w:val="00865C42"/>
    <w:rsid w:val="0086668E"/>
    <w:rsid w:val="00866A44"/>
    <w:rsid w:val="00866DA5"/>
    <w:rsid w:val="00866E29"/>
    <w:rsid w:val="008677E1"/>
    <w:rsid w:val="0087006A"/>
    <w:rsid w:val="00870113"/>
    <w:rsid w:val="008706D7"/>
    <w:rsid w:val="00870C95"/>
    <w:rsid w:val="00870D7C"/>
    <w:rsid w:val="00870DDC"/>
    <w:rsid w:val="008710A1"/>
    <w:rsid w:val="00871147"/>
    <w:rsid w:val="008712E5"/>
    <w:rsid w:val="00871501"/>
    <w:rsid w:val="00871614"/>
    <w:rsid w:val="0087185A"/>
    <w:rsid w:val="008721F1"/>
    <w:rsid w:val="00872226"/>
    <w:rsid w:val="0087267E"/>
    <w:rsid w:val="00872886"/>
    <w:rsid w:val="00872A80"/>
    <w:rsid w:val="008730C4"/>
    <w:rsid w:val="00873415"/>
    <w:rsid w:val="008734FD"/>
    <w:rsid w:val="008735EC"/>
    <w:rsid w:val="008736A1"/>
    <w:rsid w:val="00873CC6"/>
    <w:rsid w:val="008748D2"/>
    <w:rsid w:val="00874C61"/>
    <w:rsid w:val="00875672"/>
    <w:rsid w:val="00875CC3"/>
    <w:rsid w:val="008763E7"/>
    <w:rsid w:val="00876951"/>
    <w:rsid w:val="008769E5"/>
    <w:rsid w:val="00876AA6"/>
    <w:rsid w:val="00876C8A"/>
    <w:rsid w:val="00876DCF"/>
    <w:rsid w:val="008775D4"/>
    <w:rsid w:val="00877D2E"/>
    <w:rsid w:val="00880EC4"/>
    <w:rsid w:val="00880EE1"/>
    <w:rsid w:val="00881803"/>
    <w:rsid w:val="0088191B"/>
    <w:rsid w:val="00881CFD"/>
    <w:rsid w:val="00881D31"/>
    <w:rsid w:val="00882563"/>
    <w:rsid w:val="008829A1"/>
    <w:rsid w:val="00883B1C"/>
    <w:rsid w:val="00883BA6"/>
    <w:rsid w:val="00883CC5"/>
    <w:rsid w:val="00884068"/>
    <w:rsid w:val="008846BD"/>
    <w:rsid w:val="008849ED"/>
    <w:rsid w:val="008853C1"/>
    <w:rsid w:val="00885BA1"/>
    <w:rsid w:val="008861DC"/>
    <w:rsid w:val="008862A0"/>
    <w:rsid w:val="00886491"/>
    <w:rsid w:val="00886683"/>
    <w:rsid w:val="00886D25"/>
    <w:rsid w:val="00887564"/>
    <w:rsid w:val="00887F55"/>
    <w:rsid w:val="00890781"/>
    <w:rsid w:val="008914F2"/>
    <w:rsid w:val="008919C7"/>
    <w:rsid w:val="00891A4E"/>
    <w:rsid w:val="00891A77"/>
    <w:rsid w:val="00891C10"/>
    <w:rsid w:val="00892522"/>
    <w:rsid w:val="0089325F"/>
    <w:rsid w:val="0089346E"/>
    <w:rsid w:val="008934C9"/>
    <w:rsid w:val="00893600"/>
    <w:rsid w:val="0089376F"/>
    <w:rsid w:val="008937FD"/>
    <w:rsid w:val="00893B1D"/>
    <w:rsid w:val="00893BEE"/>
    <w:rsid w:val="00893C3E"/>
    <w:rsid w:val="00893E48"/>
    <w:rsid w:val="008949FC"/>
    <w:rsid w:val="00894D80"/>
    <w:rsid w:val="00894EFF"/>
    <w:rsid w:val="0089556B"/>
    <w:rsid w:val="0089594B"/>
    <w:rsid w:val="00895A5C"/>
    <w:rsid w:val="00895EA8"/>
    <w:rsid w:val="0089651F"/>
    <w:rsid w:val="00897313"/>
    <w:rsid w:val="0089766C"/>
    <w:rsid w:val="008A0082"/>
    <w:rsid w:val="008A0234"/>
    <w:rsid w:val="008A0302"/>
    <w:rsid w:val="008A03BF"/>
    <w:rsid w:val="008A051E"/>
    <w:rsid w:val="008A094C"/>
    <w:rsid w:val="008A0A14"/>
    <w:rsid w:val="008A0B0E"/>
    <w:rsid w:val="008A0B68"/>
    <w:rsid w:val="008A1179"/>
    <w:rsid w:val="008A15F2"/>
    <w:rsid w:val="008A1C75"/>
    <w:rsid w:val="008A228C"/>
    <w:rsid w:val="008A2706"/>
    <w:rsid w:val="008A2B9A"/>
    <w:rsid w:val="008A2F80"/>
    <w:rsid w:val="008A451F"/>
    <w:rsid w:val="008A4AC1"/>
    <w:rsid w:val="008A4D61"/>
    <w:rsid w:val="008A4EA3"/>
    <w:rsid w:val="008A5190"/>
    <w:rsid w:val="008A534D"/>
    <w:rsid w:val="008A5D9B"/>
    <w:rsid w:val="008A5E69"/>
    <w:rsid w:val="008A60F2"/>
    <w:rsid w:val="008A610E"/>
    <w:rsid w:val="008A6302"/>
    <w:rsid w:val="008A6662"/>
    <w:rsid w:val="008A66D2"/>
    <w:rsid w:val="008A671D"/>
    <w:rsid w:val="008A7278"/>
    <w:rsid w:val="008A776E"/>
    <w:rsid w:val="008A7874"/>
    <w:rsid w:val="008A7899"/>
    <w:rsid w:val="008A7927"/>
    <w:rsid w:val="008A7C2F"/>
    <w:rsid w:val="008B0193"/>
    <w:rsid w:val="008B0E3C"/>
    <w:rsid w:val="008B176C"/>
    <w:rsid w:val="008B2DD6"/>
    <w:rsid w:val="008B3975"/>
    <w:rsid w:val="008B3B3E"/>
    <w:rsid w:val="008B3FA7"/>
    <w:rsid w:val="008B470F"/>
    <w:rsid w:val="008B49C6"/>
    <w:rsid w:val="008B4C70"/>
    <w:rsid w:val="008B4DDD"/>
    <w:rsid w:val="008B57A8"/>
    <w:rsid w:val="008B58BB"/>
    <w:rsid w:val="008B5D53"/>
    <w:rsid w:val="008B66E8"/>
    <w:rsid w:val="008B6D6C"/>
    <w:rsid w:val="008B7012"/>
    <w:rsid w:val="008B729F"/>
    <w:rsid w:val="008B75AF"/>
    <w:rsid w:val="008B79B6"/>
    <w:rsid w:val="008B7C83"/>
    <w:rsid w:val="008B7DBC"/>
    <w:rsid w:val="008B7E4E"/>
    <w:rsid w:val="008C0174"/>
    <w:rsid w:val="008C0513"/>
    <w:rsid w:val="008C0799"/>
    <w:rsid w:val="008C0969"/>
    <w:rsid w:val="008C0CC3"/>
    <w:rsid w:val="008C0F27"/>
    <w:rsid w:val="008C275A"/>
    <w:rsid w:val="008C32BF"/>
    <w:rsid w:val="008C34B6"/>
    <w:rsid w:val="008C3852"/>
    <w:rsid w:val="008C41F0"/>
    <w:rsid w:val="008C4FA0"/>
    <w:rsid w:val="008C527B"/>
    <w:rsid w:val="008C5452"/>
    <w:rsid w:val="008C55CA"/>
    <w:rsid w:val="008C5A88"/>
    <w:rsid w:val="008C6659"/>
    <w:rsid w:val="008C66B2"/>
    <w:rsid w:val="008C6E32"/>
    <w:rsid w:val="008C7112"/>
    <w:rsid w:val="008C74BE"/>
    <w:rsid w:val="008C7957"/>
    <w:rsid w:val="008C7B25"/>
    <w:rsid w:val="008C7FD6"/>
    <w:rsid w:val="008D0220"/>
    <w:rsid w:val="008D0683"/>
    <w:rsid w:val="008D06D1"/>
    <w:rsid w:val="008D0B65"/>
    <w:rsid w:val="008D11C0"/>
    <w:rsid w:val="008D1467"/>
    <w:rsid w:val="008D1789"/>
    <w:rsid w:val="008D183C"/>
    <w:rsid w:val="008D1C54"/>
    <w:rsid w:val="008D2057"/>
    <w:rsid w:val="008D20F5"/>
    <w:rsid w:val="008D2330"/>
    <w:rsid w:val="008D2848"/>
    <w:rsid w:val="008D2891"/>
    <w:rsid w:val="008D2C45"/>
    <w:rsid w:val="008D3C84"/>
    <w:rsid w:val="008D3EE6"/>
    <w:rsid w:val="008D3F65"/>
    <w:rsid w:val="008D3FB7"/>
    <w:rsid w:val="008D40B0"/>
    <w:rsid w:val="008D4533"/>
    <w:rsid w:val="008D5F1E"/>
    <w:rsid w:val="008D6099"/>
    <w:rsid w:val="008D61E6"/>
    <w:rsid w:val="008D622D"/>
    <w:rsid w:val="008D625B"/>
    <w:rsid w:val="008D62C3"/>
    <w:rsid w:val="008D6625"/>
    <w:rsid w:val="008D6D18"/>
    <w:rsid w:val="008D73C8"/>
    <w:rsid w:val="008D7AE0"/>
    <w:rsid w:val="008E03A3"/>
    <w:rsid w:val="008E0844"/>
    <w:rsid w:val="008E0D04"/>
    <w:rsid w:val="008E0E00"/>
    <w:rsid w:val="008E1CAD"/>
    <w:rsid w:val="008E227E"/>
    <w:rsid w:val="008E298F"/>
    <w:rsid w:val="008E2B10"/>
    <w:rsid w:val="008E2DB3"/>
    <w:rsid w:val="008E3420"/>
    <w:rsid w:val="008E391E"/>
    <w:rsid w:val="008E4226"/>
    <w:rsid w:val="008E43F1"/>
    <w:rsid w:val="008E4E0B"/>
    <w:rsid w:val="008E56A5"/>
    <w:rsid w:val="008E5799"/>
    <w:rsid w:val="008E5EF9"/>
    <w:rsid w:val="008F0352"/>
    <w:rsid w:val="008F05F8"/>
    <w:rsid w:val="008F0CD7"/>
    <w:rsid w:val="008F0F63"/>
    <w:rsid w:val="008F149E"/>
    <w:rsid w:val="008F1A25"/>
    <w:rsid w:val="008F239B"/>
    <w:rsid w:val="008F2504"/>
    <w:rsid w:val="008F2869"/>
    <w:rsid w:val="008F36F9"/>
    <w:rsid w:val="008F3967"/>
    <w:rsid w:val="008F40D5"/>
    <w:rsid w:val="008F4E43"/>
    <w:rsid w:val="008F4F99"/>
    <w:rsid w:val="008F503F"/>
    <w:rsid w:val="008F50A8"/>
    <w:rsid w:val="008F5447"/>
    <w:rsid w:val="008F5612"/>
    <w:rsid w:val="008F5782"/>
    <w:rsid w:val="008F5E1C"/>
    <w:rsid w:val="008F631B"/>
    <w:rsid w:val="008F69A3"/>
    <w:rsid w:val="008F71EC"/>
    <w:rsid w:val="008F73E2"/>
    <w:rsid w:val="008F7929"/>
    <w:rsid w:val="008F7C53"/>
    <w:rsid w:val="008F7C56"/>
    <w:rsid w:val="008F7D28"/>
    <w:rsid w:val="009004E1"/>
    <w:rsid w:val="009008A5"/>
    <w:rsid w:val="00901360"/>
    <w:rsid w:val="009013F8"/>
    <w:rsid w:val="00901D7F"/>
    <w:rsid w:val="00902796"/>
    <w:rsid w:val="009029E9"/>
    <w:rsid w:val="00902D18"/>
    <w:rsid w:val="00903746"/>
    <w:rsid w:val="00903A08"/>
    <w:rsid w:val="00903F01"/>
    <w:rsid w:val="00904651"/>
    <w:rsid w:val="009046FE"/>
    <w:rsid w:val="00905280"/>
    <w:rsid w:val="009055B2"/>
    <w:rsid w:val="009056EE"/>
    <w:rsid w:val="009059C9"/>
    <w:rsid w:val="009062FC"/>
    <w:rsid w:val="0090689A"/>
    <w:rsid w:val="0090745A"/>
    <w:rsid w:val="00907587"/>
    <w:rsid w:val="00907C10"/>
    <w:rsid w:val="00910912"/>
    <w:rsid w:val="0091121D"/>
    <w:rsid w:val="00911CBE"/>
    <w:rsid w:val="0091204F"/>
    <w:rsid w:val="00912413"/>
    <w:rsid w:val="00913265"/>
    <w:rsid w:val="00913397"/>
    <w:rsid w:val="009136E1"/>
    <w:rsid w:val="00914522"/>
    <w:rsid w:val="00914A17"/>
    <w:rsid w:val="00915D27"/>
    <w:rsid w:val="00915F37"/>
    <w:rsid w:val="009162AF"/>
    <w:rsid w:val="00916C29"/>
    <w:rsid w:val="00916D66"/>
    <w:rsid w:val="009170DE"/>
    <w:rsid w:val="009173F3"/>
    <w:rsid w:val="009173F7"/>
    <w:rsid w:val="00917D64"/>
    <w:rsid w:val="009207EF"/>
    <w:rsid w:val="00920AB3"/>
    <w:rsid w:val="00920B36"/>
    <w:rsid w:val="00921034"/>
    <w:rsid w:val="00921323"/>
    <w:rsid w:val="00921661"/>
    <w:rsid w:val="009237DB"/>
    <w:rsid w:val="00923C8B"/>
    <w:rsid w:val="00923D6E"/>
    <w:rsid w:val="00923E07"/>
    <w:rsid w:val="00923EB7"/>
    <w:rsid w:val="009248F3"/>
    <w:rsid w:val="009249B1"/>
    <w:rsid w:val="009252A3"/>
    <w:rsid w:val="00925737"/>
    <w:rsid w:val="0092609C"/>
    <w:rsid w:val="00926126"/>
    <w:rsid w:val="009262E4"/>
    <w:rsid w:val="00926CE7"/>
    <w:rsid w:val="00926E67"/>
    <w:rsid w:val="00926EC5"/>
    <w:rsid w:val="009270EB"/>
    <w:rsid w:val="0092737E"/>
    <w:rsid w:val="009274D9"/>
    <w:rsid w:val="00927787"/>
    <w:rsid w:val="00927DE5"/>
    <w:rsid w:val="0093123A"/>
    <w:rsid w:val="009315CD"/>
    <w:rsid w:val="00931C51"/>
    <w:rsid w:val="009325D7"/>
    <w:rsid w:val="00932E98"/>
    <w:rsid w:val="00933413"/>
    <w:rsid w:val="00933F78"/>
    <w:rsid w:val="009340F8"/>
    <w:rsid w:val="0093410F"/>
    <w:rsid w:val="009347F0"/>
    <w:rsid w:val="00934872"/>
    <w:rsid w:val="00934C75"/>
    <w:rsid w:val="00934DB1"/>
    <w:rsid w:val="00935055"/>
    <w:rsid w:val="00935130"/>
    <w:rsid w:val="0093517B"/>
    <w:rsid w:val="00935EBC"/>
    <w:rsid w:val="009364A7"/>
    <w:rsid w:val="00936CF7"/>
    <w:rsid w:val="009400A4"/>
    <w:rsid w:val="009405E1"/>
    <w:rsid w:val="00940768"/>
    <w:rsid w:val="009410CF"/>
    <w:rsid w:val="009410F4"/>
    <w:rsid w:val="0094126E"/>
    <w:rsid w:val="0094143B"/>
    <w:rsid w:val="009414EE"/>
    <w:rsid w:val="00941C75"/>
    <w:rsid w:val="009424BE"/>
    <w:rsid w:val="0094290A"/>
    <w:rsid w:val="0094314F"/>
    <w:rsid w:val="00943570"/>
    <w:rsid w:val="0094393A"/>
    <w:rsid w:val="00943AB9"/>
    <w:rsid w:val="00943DA6"/>
    <w:rsid w:val="0094481D"/>
    <w:rsid w:val="00944915"/>
    <w:rsid w:val="00944A0D"/>
    <w:rsid w:val="009455A6"/>
    <w:rsid w:val="00945E18"/>
    <w:rsid w:val="009460A1"/>
    <w:rsid w:val="00946C2E"/>
    <w:rsid w:val="00946FC8"/>
    <w:rsid w:val="009471C1"/>
    <w:rsid w:val="0094749C"/>
    <w:rsid w:val="00947E8A"/>
    <w:rsid w:val="00947F23"/>
    <w:rsid w:val="00950283"/>
    <w:rsid w:val="00950FAB"/>
    <w:rsid w:val="00951297"/>
    <w:rsid w:val="0095129B"/>
    <w:rsid w:val="00951623"/>
    <w:rsid w:val="00951814"/>
    <w:rsid w:val="009519F9"/>
    <w:rsid w:val="00951A1B"/>
    <w:rsid w:val="009523DB"/>
    <w:rsid w:val="00952A21"/>
    <w:rsid w:val="00952B37"/>
    <w:rsid w:val="00952FEA"/>
    <w:rsid w:val="0095377B"/>
    <w:rsid w:val="0095396F"/>
    <w:rsid w:val="00954461"/>
    <w:rsid w:val="009545D9"/>
    <w:rsid w:val="00954A33"/>
    <w:rsid w:val="00954D6B"/>
    <w:rsid w:val="00955905"/>
    <w:rsid w:val="00955A06"/>
    <w:rsid w:val="00955F96"/>
    <w:rsid w:val="009564C0"/>
    <w:rsid w:val="00957084"/>
    <w:rsid w:val="00957269"/>
    <w:rsid w:val="00960001"/>
    <w:rsid w:val="0096068E"/>
    <w:rsid w:val="00960AA1"/>
    <w:rsid w:val="00960C8D"/>
    <w:rsid w:val="00961125"/>
    <w:rsid w:val="0096180D"/>
    <w:rsid w:val="00961BB9"/>
    <w:rsid w:val="00961C3D"/>
    <w:rsid w:val="0096203A"/>
    <w:rsid w:val="009627B5"/>
    <w:rsid w:val="00962908"/>
    <w:rsid w:val="00963773"/>
    <w:rsid w:val="0096382D"/>
    <w:rsid w:val="009638E7"/>
    <w:rsid w:val="0096402B"/>
    <w:rsid w:val="00964FAA"/>
    <w:rsid w:val="009653B1"/>
    <w:rsid w:val="009659A4"/>
    <w:rsid w:val="00965C81"/>
    <w:rsid w:val="009665B8"/>
    <w:rsid w:val="00966ECA"/>
    <w:rsid w:val="00966EDA"/>
    <w:rsid w:val="00966F7A"/>
    <w:rsid w:val="00967051"/>
    <w:rsid w:val="0096721D"/>
    <w:rsid w:val="009672B5"/>
    <w:rsid w:val="00967379"/>
    <w:rsid w:val="00967AB9"/>
    <w:rsid w:val="00967D9F"/>
    <w:rsid w:val="00970024"/>
    <w:rsid w:val="00970938"/>
    <w:rsid w:val="009712F0"/>
    <w:rsid w:val="00971393"/>
    <w:rsid w:val="0097196E"/>
    <w:rsid w:val="00971A49"/>
    <w:rsid w:val="00971AEE"/>
    <w:rsid w:val="00971E0A"/>
    <w:rsid w:val="0097314D"/>
    <w:rsid w:val="00973415"/>
    <w:rsid w:val="009735F2"/>
    <w:rsid w:val="0097400A"/>
    <w:rsid w:val="00974257"/>
    <w:rsid w:val="009744E8"/>
    <w:rsid w:val="00974522"/>
    <w:rsid w:val="00974BBD"/>
    <w:rsid w:val="00974DED"/>
    <w:rsid w:val="009751B2"/>
    <w:rsid w:val="0097524F"/>
    <w:rsid w:val="00975266"/>
    <w:rsid w:val="00975518"/>
    <w:rsid w:val="009764CF"/>
    <w:rsid w:val="00976AF2"/>
    <w:rsid w:val="00976EAE"/>
    <w:rsid w:val="00977326"/>
    <w:rsid w:val="00977375"/>
    <w:rsid w:val="00977A1C"/>
    <w:rsid w:val="0098002F"/>
    <w:rsid w:val="009803BA"/>
    <w:rsid w:val="00980952"/>
    <w:rsid w:val="00981415"/>
    <w:rsid w:val="00981432"/>
    <w:rsid w:val="00981595"/>
    <w:rsid w:val="009815FC"/>
    <w:rsid w:val="009819D1"/>
    <w:rsid w:val="00981FAC"/>
    <w:rsid w:val="0098256A"/>
    <w:rsid w:val="00982589"/>
    <w:rsid w:val="00982C5A"/>
    <w:rsid w:val="00982DF9"/>
    <w:rsid w:val="00982F5B"/>
    <w:rsid w:val="009831A1"/>
    <w:rsid w:val="00983293"/>
    <w:rsid w:val="009837C5"/>
    <w:rsid w:val="00983814"/>
    <w:rsid w:val="00984096"/>
    <w:rsid w:val="0098409A"/>
    <w:rsid w:val="00984230"/>
    <w:rsid w:val="009843DF"/>
    <w:rsid w:val="00984CBD"/>
    <w:rsid w:val="00985EC4"/>
    <w:rsid w:val="00986325"/>
    <w:rsid w:val="009868AB"/>
    <w:rsid w:val="00990092"/>
    <w:rsid w:val="009901B1"/>
    <w:rsid w:val="00990401"/>
    <w:rsid w:val="00990545"/>
    <w:rsid w:val="00990D96"/>
    <w:rsid w:val="00991010"/>
    <w:rsid w:val="009924F6"/>
    <w:rsid w:val="00992AB6"/>
    <w:rsid w:val="009931E8"/>
    <w:rsid w:val="0099337C"/>
    <w:rsid w:val="00993673"/>
    <w:rsid w:val="00993DCE"/>
    <w:rsid w:val="009948AA"/>
    <w:rsid w:val="00994F97"/>
    <w:rsid w:val="00995A21"/>
    <w:rsid w:val="00995C77"/>
    <w:rsid w:val="00995D35"/>
    <w:rsid w:val="009963D3"/>
    <w:rsid w:val="00996501"/>
    <w:rsid w:val="009970DD"/>
    <w:rsid w:val="009974FB"/>
    <w:rsid w:val="00997A67"/>
    <w:rsid w:val="00997DAB"/>
    <w:rsid w:val="00997DCF"/>
    <w:rsid w:val="00997E87"/>
    <w:rsid w:val="009A00ED"/>
    <w:rsid w:val="009A1436"/>
    <w:rsid w:val="009A1622"/>
    <w:rsid w:val="009A1A58"/>
    <w:rsid w:val="009A1BB5"/>
    <w:rsid w:val="009A264C"/>
    <w:rsid w:val="009A2E07"/>
    <w:rsid w:val="009A3008"/>
    <w:rsid w:val="009A3805"/>
    <w:rsid w:val="009A3A31"/>
    <w:rsid w:val="009A3DC3"/>
    <w:rsid w:val="009A4094"/>
    <w:rsid w:val="009A41D3"/>
    <w:rsid w:val="009A50CD"/>
    <w:rsid w:val="009A54C6"/>
    <w:rsid w:val="009A672C"/>
    <w:rsid w:val="009A6F28"/>
    <w:rsid w:val="009A6F97"/>
    <w:rsid w:val="009A7398"/>
    <w:rsid w:val="009A7431"/>
    <w:rsid w:val="009A75BD"/>
    <w:rsid w:val="009A760F"/>
    <w:rsid w:val="009A783C"/>
    <w:rsid w:val="009A7A1A"/>
    <w:rsid w:val="009A7D2F"/>
    <w:rsid w:val="009B0972"/>
    <w:rsid w:val="009B0F96"/>
    <w:rsid w:val="009B124E"/>
    <w:rsid w:val="009B158E"/>
    <w:rsid w:val="009B1788"/>
    <w:rsid w:val="009B1AEA"/>
    <w:rsid w:val="009B1D36"/>
    <w:rsid w:val="009B1F39"/>
    <w:rsid w:val="009B22B5"/>
    <w:rsid w:val="009B23E7"/>
    <w:rsid w:val="009B27B2"/>
    <w:rsid w:val="009B3406"/>
    <w:rsid w:val="009B390B"/>
    <w:rsid w:val="009B3D6C"/>
    <w:rsid w:val="009B4085"/>
    <w:rsid w:val="009B4595"/>
    <w:rsid w:val="009B45C0"/>
    <w:rsid w:val="009B4C96"/>
    <w:rsid w:val="009B51D8"/>
    <w:rsid w:val="009B51F5"/>
    <w:rsid w:val="009B5C8F"/>
    <w:rsid w:val="009B5FA7"/>
    <w:rsid w:val="009B613D"/>
    <w:rsid w:val="009B660A"/>
    <w:rsid w:val="009B6AAD"/>
    <w:rsid w:val="009B79FC"/>
    <w:rsid w:val="009B7E57"/>
    <w:rsid w:val="009C06FF"/>
    <w:rsid w:val="009C089B"/>
    <w:rsid w:val="009C08FF"/>
    <w:rsid w:val="009C0C2E"/>
    <w:rsid w:val="009C12E5"/>
    <w:rsid w:val="009C139C"/>
    <w:rsid w:val="009C1586"/>
    <w:rsid w:val="009C18E7"/>
    <w:rsid w:val="009C1987"/>
    <w:rsid w:val="009C1E08"/>
    <w:rsid w:val="009C20F8"/>
    <w:rsid w:val="009C246B"/>
    <w:rsid w:val="009C25B6"/>
    <w:rsid w:val="009C25D2"/>
    <w:rsid w:val="009C27D0"/>
    <w:rsid w:val="009C3566"/>
    <w:rsid w:val="009C3BB0"/>
    <w:rsid w:val="009C3F35"/>
    <w:rsid w:val="009C431A"/>
    <w:rsid w:val="009C452D"/>
    <w:rsid w:val="009C4EBE"/>
    <w:rsid w:val="009C502E"/>
    <w:rsid w:val="009C53E5"/>
    <w:rsid w:val="009C5601"/>
    <w:rsid w:val="009C562A"/>
    <w:rsid w:val="009C5DEA"/>
    <w:rsid w:val="009C5FA3"/>
    <w:rsid w:val="009C6817"/>
    <w:rsid w:val="009C68B0"/>
    <w:rsid w:val="009C6D6B"/>
    <w:rsid w:val="009C72A0"/>
    <w:rsid w:val="009C74F0"/>
    <w:rsid w:val="009C7A0C"/>
    <w:rsid w:val="009C7A57"/>
    <w:rsid w:val="009C7E99"/>
    <w:rsid w:val="009D00E4"/>
    <w:rsid w:val="009D0427"/>
    <w:rsid w:val="009D04BF"/>
    <w:rsid w:val="009D09E6"/>
    <w:rsid w:val="009D0FEE"/>
    <w:rsid w:val="009D159C"/>
    <w:rsid w:val="009D1891"/>
    <w:rsid w:val="009D1E07"/>
    <w:rsid w:val="009D2C22"/>
    <w:rsid w:val="009D41CB"/>
    <w:rsid w:val="009D4551"/>
    <w:rsid w:val="009D50A9"/>
    <w:rsid w:val="009D5603"/>
    <w:rsid w:val="009D56C3"/>
    <w:rsid w:val="009D593B"/>
    <w:rsid w:val="009D5D8E"/>
    <w:rsid w:val="009D6662"/>
    <w:rsid w:val="009D6FBD"/>
    <w:rsid w:val="009D735E"/>
    <w:rsid w:val="009D73A8"/>
    <w:rsid w:val="009D7559"/>
    <w:rsid w:val="009D7676"/>
    <w:rsid w:val="009D78F1"/>
    <w:rsid w:val="009E003D"/>
    <w:rsid w:val="009E03CD"/>
    <w:rsid w:val="009E0B22"/>
    <w:rsid w:val="009E143E"/>
    <w:rsid w:val="009E1688"/>
    <w:rsid w:val="009E21B8"/>
    <w:rsid w:val="009E23B9"/>
    <w:rsid w:val="009E27F0"/>
    <w:rsid w:val="009E2830"/>
    <w:rsid w:val="009E3347"/>
    <w:rsid w:val="009E3C25"/>
    <w:rsid w:val="009E3EC5"/>
    <w:rsid w:val="009E3FEB"/>
    <w:rsid w:val="009E4177"/>
    <w:rsid w:val="009E41B4"/>
    <w:rsid w:val="009E423B"/>
    <w:rsid w:val="009E4772"/>
    <w:rsid w:val="009E4825"/>
    <w:rsid w:val="009E4983"/>
    <w:rsid w:val="009E4C90"/>
    <w:rsid w:val="009E5239"/>
    <w:rsid w:val="009E7016"/>
    <w:rsid w:val="009E7067"/>
    <w:rsid w:val="009E737B"/>
    <w:rsid w:val="009F0347"/>
    <w:rsid w:val="009F0961"/>
    <w:rsid w:val="009F0ABC"/>
    <w:rsid w:val="009F0B65"/>
    <w:rsid w:val="009F0CF4"/>
    <w:rsid w:val="009F10A6"/>
    <w:rsid w:val="009F1316"/>
    <w:rsid w:val="009F13B5"/>
    <w:rsid w:val="009F15C0"/>
    <w:rsid w:val="009F16B8"/>
    <w:rsid w:val="009F189C"/>
    <w:rsid w:val="009F19A3"/>
    <w:rsid w:val="009F19B9"/>
    <w:rsid w:val="009F20ED"/>
    <w:rsid w:val="009F2750"/>
    <w:rsid w:val="009F2B5D"/>
    <w:rsid w:val="009F2BA9"/>
    <w:rsid w:val="009F2EA5"/>
    <w:rsid w:val="009F3123"/>
    <w:rsid w:val="009F3179"/>
    <w:rsid w:val="009F3835"/>
    <w:rsid w:val="009F3E07"/>
    <w:rsid w:val="009F4155"/>
    <w:rsid w:val="009F4187"/>
    <w:rsid w:val="009F4421"/>
    <w:rsid w:val="009F4442"/>
    <w:rsid w:val="009F4658"/>
    <w:rsid w:val="009F496A"/>
    <w:rsid w:val="009F4C82"/>
    <w:rsid w:val="009F5216"/>
    <w:rsid w:val="009F583E"/>
    <w:rsid w:val="009F604C"/>
    <w:rsid w:val="009F615A"/>
    <w:rsid w:val="009F6161"/>
    <w:rsid w:val="009F6282"/>
    <w:rsid w:val="009F6517"/>
    <w:rsid w:val="009F6765"/>
    <w:rsid w:val="009F6999"/>
    <w:rsid w:val="009F6A04"/>
    <w:rsid w:val="009F6A10"/>
    <w:rsid w:val="009F6DDF"/>
    <w:rsid w:val="009F6E5C"/>
    <w:rsid w:val="009F6E76"/>
    <w:rsid w:val="009F6FDE"/>
    <w:rsid w:val="009F75A8"/>
    <w:rsid w:val="009F7661"/>
    <w:rsid w:val="009F76B9"/>
    <w:rsid w:val="009F797A"/>
    <w:rsid w:val="00A002BB"/>
    <w:rsid w:val="00A002DB"/>
    <w:rsid w:val="00A007CF"/>
    <w:rsid w:val="00A008EF"/>
    <w:rsid w:val="00A008F5"/>
    <w:rsid w:val="00A00BE4"/>
    <w:rsid w:val="00A00E02"/>
    <w:rsid w:val="00A0108B"/>
    <w:rsid w:val="00A01131"/>
    <w:rsid w:val="00A0163F"/>
    <w:rsid w:val="00A016D3"/>
    <w:rsid w:val="00A01982"/>
    <w:rsid w:val="00A01AC3"/>
    <w:rsid w:val="00A01EBB"/>
    <w:rsid w:val="00A0236B"/>
    <w:rsid w:val="00A023E9"/>
    <w:rsid w:val="00A02539"/>
    <w:rsid w:val="00A02822"/>
    <w:rsid w:val="00A03258"/>
    <w:rsid w:val="00A03270"/>
    <w:rsid w:val="00A03937"/>
    <w:rsid w:val="00A0394F"/>
    <w:rsid w:val="00A03C35"/>
    <w:rsid w:val="00A045D5"/>
    <w:rsid w:val="00A04673"/>
    <w:rsid w:val="00A049F6"/>
    <w:rsid w:val="00A04AA7"/>
    <w:rsid w:val="00A05AFE"/>
    <w:rsid w:val="00A0613C"/>
    <w:rsid w:val="00A06145"/>
    <w:rsid w:val="00A0627D"/>
    <w:rsid w:val="00A065AD"/>
    <w:rsid w:val="00A06FF2"/>
    <w:rsid w:val="00A0712B"/>
    <w:rsid w:val="00A071FB"/>
    <w:rsid w:val="00A075A2"/>
    <w:rsid w:val="00A07A08"/>
    <w:rsid w:val="00A07BFB"/>
    <w:rsid w:val="00A104EE"/>
    <w:rsid w:val="00A10583"/>
    <w:rsid w:val="00A10702"/>
    <w:rsid w:val="00A10D94"/>
    <w:rsid w:val="00A1150E"/>
    <w:rsid w:val="00A12232"/>
    <w:rsid w:val="00A12566"/>
    <w:rsid w:val="00A12D14"/>
    <w:rsid w:val="00A1327A"/>
    <w:rsid w:val="00A135E3"/>
    <w:rsid w:val="00A139DE"/>
    <w:rsid w:val="00A14066"/>
    <w:rsid w:val="00A14132"/>
    <w:rsid w:val="00A142A5"/>
    <w:rsid w:val="00A144D4"/>
    <w:rsid w:val="00A1473C"/>
    <w:rsid w:val="00A152C7"/>
    <w:rsid w:val="00A153E7"/>
    <w:rsid w:val="00A15973"/>
    <w:rsid w:val="00A15A40"/>
    <w:rsid w:val="00A15CAB"/>
    <w:rsid w:val="00A15F76"/>
    <w:rsid w:val="00A15FB1"/>
    <w:rsid w:val="00A1634B"/>
    <w:rsid w:val="00A201D9"/>
    <w:rsid w:val="00A206C4"/>
    <w:rsid w:val="00A209B5"/>
    <w:rsid w:val="00A21395"/>
    <w:rsid w:val="00A213E0"/>
    <w:rsid w:val="00A2162D"/>
    <w:rsid w:val="00A22131"/>
    <w:rsid w:val="00A22136"/>
    <w:rsid w:val="00A221C6"/>
    <w:rsid w:val="00A2289E"/>
    <w:rsid w:val="00A22D47"/>
    <w:rsid w:val="00A231D0"/>
    <w:rsid w:val="00A2337E"/>
    <w:rsid w:val="00A24115"/>
    <w:rsid w:val="00A24F0A"/>
    <w:rsid w:val="00A25096"/>
    <w:rsid w:val="00A25941"/>
    <w:rsid w:val="00A25983"/>
    <w:rsid w:val="00A25CB0"/>
    <w:rsid w:val="00A25F78"/>
    <w:rsid w:val="00A26D78"/>
    <w:rsid w:val="00A27413"/>
    <w:rsid w:val="00A27720"/>
    <w:rsid w:val="00A27B86"/>
    <w:rsid w:val="00A27FD3"/>
    <w:rsid w:val="00A306CD"/>
    <w:rsid w:val="00A30D4C"/>
    <w:rsid w:val="00A31617"/>
    <w:rsid w:val="00A31725"/>
    <w:rsid w:val="00A319F3"/>
    <w:rsid w:val="00A31B71"/>
    <w:rsid w:val="00A31CB3"/>
    <w:rsid w:val="00A32024"/>
    <w:rsid w:val="00A3215D"/>
    <w:rsid w:val="00A3216D"/>
    <w:rsid w:val="00A322A7"/>
    <w:rsid w:val="00A32304"/>
    <w:rsid w:val="00A32AD2"/>
    <w:rsid w:val="00A32B22"/>
    <w:rsid w:val="00A32CB1"/>
    <w:rsid w:val="00A32E0E"/>
    <w:rsid w:val="00A3303C"/>
    <w:rsid w:val="00A3337E"/>
    <w:rsid w:val="00A33728"/>
    <w:rsid w:val="00A3378C"/>
    <w:rsid w:val="00A34DB4"/>
    <w:rsid w:val="00A355CA"/>
    <w:rsid w:val="00A36098"/>
    <w:rsid w:val="00A36A47"/>
    <w:rsid w:val="00A36BF3"/>
    <w:rsid w:val="00A36D48"/>
    <w:rsid w:val="00A375A3"/>
    <w:rsid w:val="00A3785E"/>
    <w:rsid w:val="00A37C61"/>
    <w:rsid w:val="00A37D98"/>
    <w:rsid w:val="00A403A8"/>
    <w:rsid w:val="00A40B44"/>
    <w:rsid w:val="00A40E94"/>
    <w:rsid w:val="00A41877"/>
    <w:rsid w:val="00A4198B"/>
    <w:rsid w:val="00A41993"/>
    <w:rsid w:val="00A42837"/>
    <w:rsid w:val="00A428F2"/>
    <w:rsid w:val="00A42F69"/>
    <w:rsid w:val="00A43751"/>
    <w:rsid w:val="00A43990"/>
    <w:rsid w:val="00A439B0"/>
    <w:rsid w:val="00A43B8A"/>
    <w:rsid w:val="00A43C15"/>
    <w:rsid w:val="00A44020"/>
    <w:rsid w:val="00A442D4"/>
    <w:rsid w:val="00A4442D"/>
    <w:rsid w:val="00A45522"/>
    <w:rsid w:val="00A45DDD"/>
    <w:rsid w:val="00A45E80"/>
    <w:rsid w:val="00A45FB1"/>
    <w:rsid w:val="00A460D0"/>
    <w:rsid w:val="00A4730A"/>
    <w:rsid w:val="00A503B4"/>
    <w:rsid w:val="00A50592"/>
    <w:rsid w:val="00A5070B"/>
    <w:rsid w:val="00A50787"/>
    <w:rsid w:val="00A50943"/>
    <w:rsid w:val="00A512AB"/>
    <w:rsid w:val="00A514E2"/>
    <w:rsid w:val="00A51B2A"/>
    <w:rsid w:val="00A5286D"/>
    <w:rsid w:val="00A53023"/>
    <w:rsid w:val="00A53598"/>
    <w:rsid w:val="00A5370F"/>
    <w:rsid w:val="00A53754"/>
    <w:rsid w:val="00A53B2F"/>
    <w:rsid w:val="00A53B5C"/>
    <w:rsid w:val="00A550B4"/>
    <w:rsid w:val="00A557F2"/>
    <w:rsid w:val="00A55905"/>
    <w:rsid w:val="00A55B39"/>
    <w:rsid w:val="00A55C55"/>
    <w:rsid w:val="00A55FC7"/>
    <w:rsid w:val="00A56919"/>
    <w:rsid w:val="00A569E6"/>
    <w:rsid w:val="00A56E03"/>
    <w:rsid w:val="00A5735C"/>
    <w:rsid w:val="00A575F8"/>
    <w:rsid w:val="00A57C33"/>
    <w:rsid w:val="00A57DC5"/>
    <w:rsid w:val="00A606D2"/>
    <w:rsid w:val="00A60A6D"/>
    <w:rsid w:val="00A61225"/>
    <w:rsid w:val="00A61A8E"/>
    <w:rsid w:val="00A61D13"/>
    <w:rsid w:val="00A61F33"/>
    <w:rsid w:val="00A62264"/>
    <w:rsid w:val="00A62388"/>
    <w:rsid w:val="00A6370D"/>
    <w:rsid w:val="00A63BD8"/>
    <w:rsid w:val="00A6478F"/>
    <w:rsid w:val="00A648F7"/>
    <w:rsid w:val="00A64946"/>
    <w:rsid w:val="00A64DD6"/>
    <w:rsid w:val="00A6561E"/>
    <w:rsid w:val="00A6570D"/>
    <w:rsid w:val="00A665B0"/>
    <w:rsid w:val="00A66A1F"/>
    <w:rsid w:val="00A66B4B"/>
    <w:rsid w:val="00A66FE5"/>
    <w:rsid w:val="00A67822"/>
    <w:rsid w:val="00A67DA8"/>
    <w:rsid w:val="00A67E15"/>
    <w:rsid w:val="00A702C3"/>
    <w:rsid w:val="00A7077C"/>
    <w:rsid w:val="00A708AE"/>
    <w:rsid w:val="00A70A7A"/>
    <w:rsid w:val="00A70EBE"/>
    <w:rsid w:val="00A7175A"/>
    <w:rsid w:val="00A72171"/>
    <w:rsid w:val="00A721F4"/>
    <w:rsid w:val="00A7258B"/>
    <w:rsid w:val="00A72A27"/>
    <w:rsid w:val="00A7311A"/>
    <w:rsid w:val="00A73456"/>
    <w:rsid w:val="00A73745"/>
    <w:rsid w:val="00A737C4"/>
    <w:rsid w:val="00A73B67"/>
    <w:rsid w:val="00A740C1"/>
    <w:rsid w:val="00A7436B"/>
    <w:rsid w:val="00A74A40"/>
    <w:rsid w:val="00A7594F"/>
    <w:rsid w:val="00A75B24"/>
    <w:rsid w:val="00A76349"/>
    <w:rsid w:val="00A76779"/>
    <w:rsid w:val="00A76B4D"/>
    <w:rsid w:val="00A76D2E"/>
    <w:rsid w:val="00A76FF2"/>
    <w:rsid w:val="00A770D2"/>
    <w:rsid w:val="00A77AB7"/>
    <w:rsid w:val="00A80D78"/>
    <w:rsid w:val="00A80F8E"/>
    <w:rsid w:val="00A81B78"/>
    <w:rsid w:val="00A81D2B"/>
    <w:rsid w:val="00A82262"/>
    <w:rsid w:val="00A82B27"/>
    <w:rsid w:val="00A82CB8"/>
    <w:rsid w:val="00A8302B"/>
    <w:rsid w:val="00A84176"/>
    <w:rsid w:val="00A84E96"/>
    <w:rsid w:val="00A84F11"/>
    <w:rsid w:val="00A8598B"/>
    <w:rsid w:val="00A85C73"/>
    <w:rsid w:val="00A85CC4"/>
    <w:rsid w:val="00A85F58"/>
    <w:rsid w:val="00A865A2"/>
    <w:rsid w:val="00A866D6"/>
    <w:rsid w:val="00A86CF5"/>
    <w:rsid w:val="00A87472"/>
    <w:rsid w:val="00A878F4"/>
    <w:rsid w:val="00A90846"/>
    <w:rsid w:val="00A9098B"/>
    <w:rsid w:val="00A90DE9"/>
    <w:rsid w:val="00A91480"/>
    <w:rsid w:val="00A91492"/>
    <w:rsid w:val="00A9223F"/>
    <w:rsid w:val="00A9275E"/>
    <w:rsid w:val="00A92F77"/>
    <w:rsid w:val="00A93A75"/>
    <w:rsid w:val="00A946F9"/>
    <w:rsid w:val="00A94752"/>
    <w:rsid w:val="00A947DC"/>
    <w:rsid w:val="00A94DAC"/>
    <w:rsid w:val="00A95538"/>
    <w:rsid w:val="00A95806"/>
    <w:rsid w:val="00A9613C"/>
    <w:rsid w:val="00A96283"/>
    <w:rsid w:val="00A96A5B"/>
    <w:rsid w:val="00A96E78"/>
    <w:rsid w:val="00A974A9"/>
    <w:rsid w:val="00A97D26"/>
    <w:rsid w:val="00A97D74"/>
    <w:rsid w:val="00A97E31"/>
    <w:rsid w:val="00A97E5A"/>
    <w:rsid w:val="00AA0E32"/>
    <w:rsid w:val="00AA0EE3"/>
    <w:rsid w:val="00AA0FCD"/>
    <w:rsid w:val="00AA1B1C"/>
    <w:rsid w:val="00AA23A7"/>
    <w:rsid w:val="00AA23EC"/>
    <w:rsid w:val="00AA28B4"/>
    <w:rsid w:val="00AA2BB3"/>
    <w:rsid w:val="00AA2BF8"/>
    <w:rsid w:val="00AA2E7A"/>
    <w:rsid w:val="00AA2ED6"/>
    <w:rsid w:val="00AA2EFF"/>
    <w:rsid w:val="00AA3121"/>
    <w:rsid w:val="00AA32AB"/>
    <w:rsid w:val="00AA3347"/>
    <w:rsid w:val="00AA3967"/>
    <w:rsid w:val="00AA412A"/>
    <w:rsid w:val="00AA4275"/>
    <w:rsid w:val="00AA4988"/>
    <w:rsid w:val="00AA4C96"/>
    <w:rsid w:val="00AA4DB6"/>
    <w:rsid w:val="00AA4E73"/>
    <w:rsid w:val="00AA5003"/>
    <w:rsid w:val="00AA5048"/>
    <w:rsid w:val="00AA50D5"/>
    <w:rsid w:val="00AA52C0"/>
    <w:rsid w:val="00AA57D2"/>
    <w:rsid w:val="00AA587F"/>
    <w:rsid w:val="00AA59C6"/>
    <w:rsid w:val="00AA5A96"/>
    <w:rsid w:val="00AA5B8F"/>
    <w:rsid w:val="00AA5EB2"/>
    <w:rsid w:val="00AA612D"/>
    <w:rsid w:val="00AA6405"/>
    <w:rsid w:val="00AA736E"/>
    <w:rsid w:val="00AA7F48"/>
    <w:rsid w:val="00AB035B"/>
    <w:rsid w:val="00AB03FC"/>
    <w:rsid w:val="00AB05A8"/>
    <w:rsid w:val="00AB0B9D"/>
    <w:rsid w:val="00AB0E26"/>
    <w:rsid w:val="00AB116A"/>
    <w:rsid w:val="00AB16CA"/>
    <w:rsid w:val="00AB192E"/>
    <w:rsid w:val="00AB1CED"/>
    <w:rsid w:val="00AB1E17"/>
    <w:rsid w:val="00AB2116"/>
    <w:rsid w:val="00AB2831"/>
    <w:rsid w:val="00AB43BE"/>
    <w:rsid w:val="00AB4AD9"/>
    <w:rsid w:val="00AB5123"/>
    <w:rsid w:val="00AB5A03"/>
    <w:rsid w:val="00AB5E11"/>
    <w:rsid w:val="00AB639B"/>
    <w:rsid w:val="00AB644B"/>
    <w:rsid w:val="00AB6EB6"/>
    <w:rsid w:val="00AB797B"/>
    <w:rsid w:val="00AB7D29"/>
    <w:rsid w:val="00AB7DED"/>
    <w:rsid w:val="00AC1B47"/>
    <w:rsid w:val="00AC20C9"/>
    <w:rsid w:val="00AC2854"/>
    <w:rsid w:val="00AC297D"/>
    <w:rsid w:val="00AC3358"/>
    <w:rsid w:val="00AC3388"/>
    <w:rsid w:val="00AC39B2"/>
    <w:rsid w:val="00AC3AE6"/>
    <w:rsid w:val="00AC3CD1"/>
    <w:rsid w:val="00AC40CC"/>
    <w:rsid w:val="00AC52B7"/>
    <w:rsid w:val="00AC5757"/>
    <w:rsid w:val="00AC650A"/>
    <w:rsid w:val="00AC6D78"/>
    <w:rsid w:val="00AC712E"/>
    <w:rsid w:val="00AC728A"/>
    <w:rsid w:val="00AC7429"/>
    <w:rsid w:val="00AC76CD"/>
    <w:rsid w:val="00AC77B1"/>
    <w:rsid w:val="00AC7DFE"/>
    <w:rsid w:val="00AD0591"/>
    <w:rsid w:val="00AD096C"/>
    <w:rsid w:val="00AD099D"/>
    <w:rsid w:val="00AD12B1"/>
    <w:rsid w:val="00AD12BF"/>
    <w:rsid w:val="00AD1653"/>
    <w:rsid w:val="00AD166D"/>
    <w:rsid w:val="00AD210B"/>
    <w:rsid w:val="00AD263B"/>
    <w:rsid w:val="00AD2AB0"/>
    <w:rsid w:val="00AD317A"/>
    <w:rsid w:val="00AD32A2"/>
    <w:rsid w:val="00AD3BE6"/>
    <w:rsid w:val="00AD437A"/>
    <w:rsid w:val="00AD4935"/>
    <w:rsid w:val="00AD4DB3"/>
    <w:rsid w:val="00AD4E85"/>
    <w:rsid w:val="00AD4ECA"/>
    <w:rsid w:val="00AD5410"/>
    <w:rsid w:val="00AD553F"/>
    <w:rsid w:val="00AD598F"/>
    <w:rsid w:val="00AD5A69"/>
    <w:rsid w:val="00AD5D1E"/>
    <w:rsid w:val="00AD5E0F"/>
    <w:rsid w:val="00AD6444"/>
    <w:rsid w:val="00AD68EE"/>
    <w:rsid w:val="00AD695D"/>
    <w:rsid w:val="00AD6BBB"/>
    <w:rsid w:val="00AD71DE"/>
    <w:rsid w:val="00AE0B36"/>
    <w:rsid w:val="00AE10EA"/>
    <w:rsid w:val="00AE1F2E"/>
    <w:rsid w:val="00AE2064"/>
    <w:rsid w:val="00AE212F"/>
    <w:rsid w:val="00AE2D9D"/>
    <w:rsid w:val="00AE3704"/>
    <w:rsid w:val="00AE3A2D"/>
    <w:rsid w:val="00AE424F"/>
    <w:rsid w:val="00AE4A91"/>
    <w:rsid w:val="00AE52FB"/>
    <w:rsid w:val="00AE5462"/>
    <w:rsid w:val="00AE5ACA"/>
    <w:rsid w:val="00AE6116"/>
    <w:rsid w:val="00AE61AF"/>
    <w:rsid w:val="00AE645E"/>
    <w:rsid w:val="00AE6B19"/>
    <w:rsid w:val="00AE6E5D"/>
    <w:rsid w:val="00AE71A2"/>
    <w:rsid w:val="00AE7851"/>
    <w:rsid w:val="00AE7F20"/>
    <w:rsid w:val="00AF032C"/>
    <w:rsid w:val="00AF139F"/>
    <w:rsid w:val="00AF1738"/>
    <w:rsid w:val="00AF1B21"/>
    <w:rsid w:val="00AF1B4A"/>
    <w:rsid w:val="00AF1BA9"/>
    <w:rsid w:val="00AF1DF1"/>
    <w:rsid w:val="00AF2248"/>
    <w:rsid w:val="00AF2261"/>
    <w:rsid w:val="00AF2288"/>
    <w:rsid w:val="00AF3490"/>
    <w:rsid w:val="00AF37A8"/>
    <w:rsid w:val="00AF38CE"/>
    <w:rsid w:val="00AF3B01"/>
    <w:rsid w:val="00AF3CDA"/>
    <w:rsid w:val="00AF409F"/>
    <w:rsid w:val="00AF42BB"/>
    <w:rsid w:val="00AF46EA"/>
    <w:rsid w:val="00AF48C0"/>
    <w:rsid w:val="00AF4BD7"/>
    <w:rsid w:val="00AF4EBE"/>
    <w:rsid w:val="00AF5747"/>
    <w:rsid w:val="00AF58FF"/>
    <w:rsid w:val="00AF5DAD"/>
    <w:rsid w:val="00AF6077"/>
    <w:rsid w:val="00AF7171"/>
    <w:rsid w:val="00AF7C07"/>
    <w:rsid w:val="00B000E2"/>
    <w:rsid w:val="00B01301"/>
    <w:rsid w:val="00B01578"/>
    <w:rsid w:val="00B01650"/>
    <w:rsid w:val="00B018CE"/>
    <w:rsid w:val="00B018FB"/>
    <w:rsid w:val="00B01AB1"/>
    <w:rsid w:val="00B01DED"/>
    <w:rsid w:val="00B01F36"/>
    <w:rsid w:val="00B0299B"/>
    <w:rsid w:val="00B02ACF"/>
    <w:rsid w:val="00B02E6B"/>
    <w:rsid w:val="00B03172"/>
    <w:rsid w:val="00B03962"/>
    <w:rsid w:val="00B03A98"/>
    <w:rsid w:val="00B03F8F"/>
    <w:rsid w:val="00B0429C"/>
    <w:rsid w:val="00B04357"/>
    <w:rsid w:val="00B04C54"/>
    <w:rsid w:val="00B04E12"/>
    <w:rsid w:val="00B06D69"/>
    <w:rsid w:val="00B06F37"/>
    <w:rsid w:val="00B0715E"/>
    <w:rsid w:val="00B0728B"/>
    <w:rsid w:val="00B07BD8"/>
    <w:rsid w:val="00B10A62"/>
    <w:rsid w:val="00B112FD"/>
    <w:rsid w:val="00B114CF"/>
    <w:rsid w:val="00B11E86"/>
    <w:rsid w:val="00B1214F"/>
    <w:rsid w:val="00B12C0A"/>
    <w:rsid w:val="00B12D1A"/>
    <w:rsid w:val="00B12D55"/>
    <w:rsid w:val="00B12DAD"/>
    <w:rsid w:val="00B12F38"/>
    <w:rsid w:val="00B131D1"/>
    <w:rsid w:val="00B13381"/>
    <w:rsid w:val="00B13397"/>
    <w:rsid w:val="00B134C2"/>
    <w:rsid w:val="00B1390C"/>
    <w:rsid w:val="00B13EAE"/>
    <w:rsid w:val="00B13F34"/>
    <w:rsid w:val="00B140B0"/>
    <w:rsid w:val="00B1463B"/>
    <w:rsid w:val="00B14AEF"/>
    <w:rsid w:val="00B15021"/>
    <w:rsid w:val="00B15994"/>
    <w:rsid w:val="00B162F5"/>
    <w:rsid w:val="00B16B85"/>
    <w:rsid w:val="00B16FDC"/>
    <w:rsid w:val="00B16FDE"/>
    <w:rsid w:val="00B17005"/>
    <w:rsid w:val="00B17188"/>
    <w:rsid w:val="00B17385"/>
    <w:rsid w:val="00B17AC4"/>
    <w:rsid w:val="00B17E0C"/>
    <w:rsid w:val="00B2015A"/>
    <w:rsid w:val="00B203DF"/>
    <w:rsid w:val="00B20400"/>
    <w:rsid w:val="00B204CA"/>
    <w:rsid w:val="00B20931"/>
    <w:rsid w:val="00B20B5C"/>
    <w:rsid w:val="00B210C7"/>
    <w:rsid w:val="00B2135D"/>
    <w:rsid w:val="00B213FE"/>
    <w:rsid w:val="00B21B7A"/>
    <w:rsid w:val="00B227B1"/>
    <w:rsid w:val="00B22D86"/>
    <w:rsid w:val="00B23378"/>
    <w:rsid w:val="00B238C3"/>
    <w:rsid w:val="00B24116"/>
    <w:rsid w:val="00B24314"/>
    <w:rsid w:val="00B24855"/>
    <w:rsid w:val="00B24B4A"/>
    <w:rsid w:val="00B258C4"/>
    <w:rsid w:val="00B25917"/>
    <w:rsid w:val="00B25D5A"/>
    <w:rsid w:val="00B263B7"/>
    <w:rsid w:val="00B26702"/>
    <w:rsid w:val="00B302C7"/>
    <w:rsid w:val="00B30406"/>
    <w:rsid w:val="00B30B2D"/>
    <w:rsid w:val="00B30D64"/>
    <w:rsid w:val="00B318D0"/>
    <w:rsid w:val="00B3276F"/>
    <w:rsid w:val="00B32F45"/>
    <w:rsid w:val="00B3362D"/>
    <w:rsid w:val="00B33E4C"/>
    <w:rsid w:val="00B34880"/>
    <w:rsid w:val="00B34947"/>
    <w:rsid w:val="00B34E58"/>
    <w:rsid w:val="00B34E79"/>
    <w:rsid w:val="00B351E4"/>
    <w:rsid w:val="00B35359"/>
    <w:rsid w:val="00B358B3"/>
    <w:rsid w:val="00B35B55"/>
    <w:rsid w:val="00B360BE"/>
    <w:rsid w:val="00B360DE"/>
    <w:rsid w:val="00B366E5"/>
    <w:rsid w:val="00B369D2"/>
    <w:rsid w:val="00B36B9D"/>
    <w:rsid w:val="00B37364"/>
    <w:rsid w:val="00B374B2"/>
    <w:rsid w:val="00B377B9"/>
    <w:rsid w:val="00B377BA"/>
    <w:rsid w:val="00B378FD"/>
    <w:rsid w:val="00B409F0"/>
    <w:rsid w:val="00B40EBF"/>
    <w:rsid w:val="00B413BF"/>
    <w:rsid w:val="00B417A3"/>
    <w:rsid w:val="00B42A5C"/>
    <w:rsid w:val="00B4332D"/>
    <w:rsid w:val="00B4348C"/>
    <w:rsid w:val="00B43A22"/>
    <w:rsid w:val="00B442F7"/>
    <w:rsid w:val="00B4479B"/>
    <w:rsid w:val="00B44B0E"/>
    <w:rsid w:val="00B44B2C"/>
    <w:rsid w:val="00B4554B"/>
    <w:rsid w:val="00B4590E"/>
    <w:rsid w:val="00B4629D"/>
    <w:rsid w:val="00B47275"/>
    <w:rsid w:val="00B47B0E"/>
    <w:rsid w:val="00B47B24"/>
    <w:rsid w:val="00B503F8"/>
    <w:rsid w:val="00B5082C"/>
    <w:rsid w:val="00B50D5E"/>
    <w:rsid w:val="00B50DF0"/>
    <w:rsid w:val="00B50E19"/>
    <w:rsid w:val="00B50F0A"/>
    <w:rsid w:val="00B5149B"/>
    <w:rsid w:val="00B515F6"/>
    <w:rsid w:val="00B517EE"/>
    <w:rsid w:val="00B5186C"/>
    <w:rsid w:val="00B51A41"/>
    <w:rsid w:val="00B51FAC"/>
    <w:rsid w:val="00B5298B"/>
    <w:rsid w:val="00B52B73"/>
    <w:rsid w:val="00B52C66"/>
    <w:rsid w:val="00B53A08"/>
    <w:rsid w:val="00B53BDA"/>
    <w:rsid w:val="00B5404F"/>
    <w:rsid w:val="00B54595"/>
    <w:rsid w:val="00B5499E"/>
    <w:rsid w:val="00B54D86"/>
    <w:rsid w:val="00B55048"/>
    <w:rsid w:val="00B55507"/>
    <w:rsid w:val="00B55595"/>
    <w:rsid w:val="00B5603F"/>
    <w:rsid w:val="00B5625C"/>
    <w:rsid w:val="00B567F8"/>
    <w:rsid w:val="00B57597"/>
    <w:rsid w:val="00B57F76"/>
    <w:rsid w:val="00B60156"/>
    <w:rsid w:val="00B601F7"/>
    <w:rsid w:val="00B60577"/>
    <w:rsid w:val="00B606B0"/>
    <w:rsid w:val="00B606BE"/>
    <w:rsid w:val="00B60766"/>
    <w:rsid w:val="00B62AAC"/>
    <w:rsid w:val="00B62ED4"/>
    <w:rsid w:val="00B62F80"/>
    <w:rsid w:val="00B6339E"/>
    <w:rsid w:val="00B63D1C"/>
    <w:rsid w:val="00B63EFD"/>
    <w:rsid w:val="00B642A1"/>
    <w:rsid w:val="00B644A4"/>
    <w:rsid w:val="00B64BA8"/>
    <w:rsid w:val="00B6548E"/>
    <w:rsid w:val="00B654EB"/>
    <w:rsid w:val="00B65546"/>
    <w:rsid w:val="00B65980"/>
    <w:rsid w:val="00B65AB1"/>
    <w:rsid w:val="00B6780C"/>
    <w:rsid w:val="00B67D69"/>
    <w:rsid w:val="00B71229"/>
    <w:rsid w:val="00B712BE"/>
    <w:rsid w:val="00B712F4"/>
    <w:rsid w:val="00B71D3A"/>
    <w:rsid w:val="00B724C4"/>
    <w:rsid w:val="00B7395B"/>
    <w:rsid w:val="00B74406"/>
    <w:rsid w:val="00B74C47"/>
    <w:rsid w:val="00B753C6"/>
    <w:rsid w:val="00B75547"/>
    <w:rsid w:val="00B7557D"/>
    <w:rsid w:val="00B755C8"/>
    <w:rsid w:val="00B75ECB"/>
    <w:rsid w:val="00B7632A"/>
    <w:rsid w:val="00B76427"/>
    <w:rsid w:val="00B771E3"/>
    <w:rsid w:val="00B776E0"/>
    <w:rsid w:val="00B777A5"/>
    <w:rsid w:val="00B77B29"/>
    <w:rsid w:val="00B77B84"/>
    <w:rsid w:val="00B77DF9"/>
    <w:rsid w:val="00B77FE5"/>
    <w:rsid w:val="00B80474"/>
    <w:rsid w:val="00B80E68"/>
    <w:rsid w:val="00B81440"/>
    <w:rsid w:val="00B81667"/>
    <w:rsid w:val="00B81D2B"/>
    <w:rsid w:val="00B81FFF"/>
    <w:rsid w:val="00B822BE"/>
    <w:rsid w:val="00B82454"/>
    <w:rsid w:val="00B82714"/>
    <w:rsid w:val="00B82837"/>
    <w:rsid w:val="00B82C0F"/>
    <w:rsid w:val="00B82E9D"/>
    <w:rsid w:val="00B82FA7"/>
    <w:rsid w:val="00B83402"/>
    <w:rsid w:val="00B834BD"/>
    <w:rsid w:val="00B838D5"/>
    <w:rsid w:val="00B83A74"/>
    <w:rsid w:val="00B847C1"/>
    <w:rsid w:val="00B84B68"/>
    <w:rsid w:val="00B8531D"/>
    <w:rsid w:val="00B854AC"/>
    <w:rsid w:val="00B85AF9"/>
    <w:rsid w:val="00B85D9E"/>
    <w:rsid w:val="00B85DD7"/>
    <w:rsid w:val="00B86149"/>
    <w:rsid w:val="00B862DA"/>
    <w:rsid w:val="00B86326"/>
    <w:rsid w:val="00B865F7"/>
    <w:rsid w:val="00B8691B"/>
    <w:rsid w:val="00B86D4A"/>
    <w:rsid w:val="00B870C5"/>
    <w:rsid w:val="00B8759F"/>
    <w:rsid w:val="00B87A07"/>
    <w:rsid w:val="00B9003F"/>
    <w:rsid w:val="00B900C9"/>
    <w:rsid w:val="00B90178"/>
    <w:rsid w:val="00B903AE"/>
    <w:rsid w:val="00B907BC"/>
    <w:rsid w:val="00B9128A"/>
    <w:rsid w:val="00B92120"/>
    <w:rsid w:val="00B92122"/>
    <w:rsid w:val="00B9285A"/>
    <w:rsid w:val="00B92B8D"/>
    <w:rsid w:val="00B94337"/>
    <w:rsid w:val="00B94BE8"/>
    <w:rsid w:val="00B956CC"/>
    <w:rsid w:val="00B9570B"/>
    <w:rsid w:val="00B9600C"/>
    <w:rsid w:val="00B96504"/>
    <w:rsid w:val="00B96D8A"/>
    <w:rsid w:val="00B971D8"/>
    <w:rsid w:val="00B971DD"/>
    <w:rsid w:val="00B97A50"/>
    <w:rsid w:val="00B97BAC"/>
    <w:rsid w:val="00BA011D"/>
    <w:rsid w:val="00BA022D"/>
    <w:rsid w:val="00BA0E4D"/>
    <w:rsid w:val="00BA1F5F"/>
    <w:rsid w:val="00BA2197"/>
    <w:rsid w:val="00BA21E4"/>
    <w:rsid w:val="00BA244A"/>
    <w:rsid w:val="00BA24FD"/>
    <w:rsid w:val="00BA2631"/>
    <w:rsid w:val="00BA28D6"/>
    <w:rsid w:val="00BA37E4"/>
    <w:rsid w:val="00BA3962"/>
    <w:rsid w:val="00BA3E17"/>
    <w:rsid w:val="00BA4E91"/>
    <w:rsid w:val="00BA5541"/>
    <w:rsid w:val="00BA584C"/>
    <w:rsid w:val="00BA5A26"/>
    <w:rsid w:val="00BA5D5F"/>
    <w:rsid w:val="00BA60B4"/>
    <w:rsid w:val="00BA6C2D"/>
    <w:rsid w:val="00BA6D9B"/>
    <w:rsid w:val="00BA7838"/>
    <w:rsid w:val="00BA7B4B"/>
    <w:rsid w:val="00BB1CA1"/>
    <w:rsid w:val="00BB2119"/>
    <w:rsid w:val="00BB25E3"/>
    <w:rsid w:val="00BB2B52"/>
    <w:rsid w:val="00BB2FC3"/>
    <w:rsid w:val="00BB380A"/>
    <w:rsid w:val="00BB424B"/>
    <w:rsid w:val="00BB426F"/>
    <w:rsid w:val="00BB48F9"/>
    <w:rsid w:val="00BB4A53"/>
    <w:rsid w:val="00BB4AA7"/>
    <w:rsid w:val="00BB5038"/>
    <w:rsid w:val="00BB5320"/>
    <w:rsid w:val="00BB5D49"/>
    <w:rsid w:val="00BB5EE4"/>
    <w:rsid w:val="00BB621B"/>
    <w:rsid w:val="00BB661B"/>
    <w:rsid w:val="00BB6816"/>
    <w:rsid w:val="00BB6B36"/>
    <w:rsid w:val="00BB6D4C"/>
    <w:rsid w:val="00BB6EB6"/>
    <w:rsid w:val="00BB6EDD"/>
    <w:rsid w:val="00BB708B"/>
    <w:rsid w:val="00BB7405"/>
    <w:rsid w:val="00BB74B0"/>
    <w:rsid w:val="00BB74B7"/>
    <w:rsid w:val="00BB788F"/>
    <w:rsid w:val="00BB7999"/>
    <w:rsid w:val="00BC0C1E"/>
    <w:rsid w:val="00BC12DF"/>
    <w:rsid w:val="00BC1431"/>
    <w:rsid w:val="00BC16A1"/>
    <w:rsid w:val="00BC2088"/>
    <w:rsid w:val="00BC23CB"/>
    <w:rsid w:val="00BC262D"/>
    <w:rsid w:val="00BC27FC"/>
    <w:rsid w:val="00BC31CD"/>
    <w:rsid w:val="00BC347F"/>
    <w:rsid w:val="00BC349D"/>
    <w:rsid w:val="00BC47FE"/>
    <w:rsid w:val="00BC4A72"/>
    <w:rsid w:val="00BC4C02"/>
    <w:rsid w:val="00BC4E64"/>
    <w:rsid w:val="00BC5045"/>
    <w:rsid w:val="00BC5183"/>
    <w:rsid w:val="00BC51B7"/>
    <w:rsid w:val="00BC553C"/>
    <w:rsid w:val="00BC5CBF"/>
    <w:rsid w:val="00BC5DC2"/>
    <w:rsid w:val="00BC5EA4"/>
    <w:rsid w:val="00BC604C"/>
    <w:rsid w:val="00BC60BC"/>
    <w:rsid w:val="00BC62FF"/>
    <w:rsid w:val="00BC6424"/>
    <w:rsid w:val="00BC6C35"/>
    <w:rsid w:val="00BC708B"/>
    <w:rsid w:val="00BC709A"/>
    <w:rsid w:val="00BC7384"/>
    <w:rsid w:val="00BC73FA"/>
    <w:rsid w:val="00BC75D8"/>
    <w:rsid w:val="00BC7CAA"/>
    <w:rsid w:val="00BC7F45"/>
    <w:rsid w:val="00BD01D8"/>
    <w:rsid w:val="00BD0243"/>
    <w:rsid w:val="00BD03F4"/>
    <w:rsid w:val="00BD073A"/>
    <w:rsid w:val="00BD07CA"/>
    <w:rsid w:val="00BD09F5"/>
    <w:rsid w:val="00BD1A1F"/>
    <w:rsid w:val="00BD1C8F"/>
    <w:rsid w:val="00BD21AB"/>
    <w:rsid w:val="00BD349A"/>
    <w:rsid w:val="00BD3AEA"/>
    <w:rsid w:val="00BD40AB"/>
    <w:rsid w:val="00BD4620"/>
    <w:rsid w:val="00BD5104"/>
    <w:rsid w:val="00BD51EA"/>
    <w:rsid w:val="00BD5DB0"/>
    <w:rsid w:val="00BD61A3"/>
    <w:rsid w:val="00BD624E"/>
    <w:rsid w:val="00BD6361"/>
    <w:rsid w:val="00BD681D"/>
    <w:rsid w:val="00BE07AF"/>
    <w:rsid w:val="00BE099A"/>
    <w:rsid w:val="00BE0A45"/>
    <w:rsid w:val="00BE0C84"/>
    <w:rsid w:val="00BE12FE"/>
    <w:rsid w:val="00BE184F"/>
    <w:rsid w:val="00BE1BCB"/>
    <w:rsid w:val="00BE1D68"/>
    <w:rsid w:val="00BE244D"/>
    <w:rsid w:val="00BE2890"/>
    <w:rsid w:val="00BE2C56"/>
    <w:rsid w:val="00BE2DBC"/>
    <w:rsid w:val="00BE3289"/>
    <w:rsid w:val="00BE3FBB"/>
    <w:rsid w:val="00BE42BF"/>
    <w:rsid w:val="00BE4F4A"/>
    <w:rsid w:val="00BE561A"/>
    <w:rsid w:val="00BE59D9"/>
    <w:rsid w:val="00BE5EA6"/>
    <w:rsid w:val="00BE6468"/>
    <w:rsid w:val="00BE66E5"/>
    <w:rsid w:val="00BE6936"/>
    <w:rsid w:val="00BE6DFF"/>
    <w:rsid w:val="00BE718F"/>
    <w:rsid w:val="00BE76CC"/>
    <w:rsid w:val="00BE7C89"/>
    <w:rsid w:val="00BE7CF0"/>
    <w:rsid w:val="00BE7DDE"/>
    <w:rsid w:val="00BE7EC4"/>
    <w:rsid w:val="00BF0196"/>
    <w:rsid w:val="00BF09D6"/>
    <w:rsid w:val="00BF0C2D"/>
    <w:rsid w:val="00BF0E56"/>
    <w:rsid w:val="00BF1392"/>
    <w:rsid w:val="00BF154D"/>
    <w:rsid w:val="00BF1A3F"/>
    <w:rsid w:val="00BF1B19"/>
    <w:rsid w:val="00BF1B96"/>
    <w:rsid w:val="00BF1CE6"/>
    <w:rsid w:val="00BF247A"/>
    <w:rsid w:val="00BF26CD"/>
    <w:rsid w:val="00BF2AA4"/>
    <w:rsid w:val="00BF2B98"/>
    <w:rsid w:val="00BF2C63"/>
    <w:rsid w:val="00BF2EDC"/>
    <w:rsid w:val="00BF372D"/>
    <w:rsid w:val="00BF3934"/>
    <w:rsid w:val="00BF3B27"/>
    <w:rsid w:val="00BF4955"/>
    <w:rsid w:val="00BF4B1D"/>
    <w:rsid w:val="00BF4CE8"/>
    <w:rsid w:val="00BF4F07"/>
    <w:rsid w:val="00BF51EA"/>
    <w:rsid w:val="00BF56B2"/>
    <w:rsid w:val="00BF6B82"/>
    <w:rsid w:val="00C003CA"/>
    <w:rsid w:val="00C00500"/>
    <w:rsid w:val="00C009F1"/>
    <w:rsid w:val="00C00E6D"/>
    <w:rsid w:val="00C00FF5"/>
    <w:rsid w:val="00C01035"/>
    <w:rsid w:val="00C01708"/>
    <w:rsid w:val="00C019C8"/>
    <w:rsid w:val="00C01A06"/>
    <w:rsid w:val="00C01B65"/>
    <w:rsid w:val="00C01CBE"/>
    <w:rsid w:val="00C02C2D"/>
    <w:rsid w:val="00C03270"/>
    <w:rsid w:val="00C03620"/>
    <w:rsid w:val="00C047F5"/>
    <w:rsid w:val="00C056D0"/>
    <w:rsid w:val="00C0581B"/>
    <w:rsid w:val="00C05937"/>
    <w:rsid w:val="00C05F07"/>
    <w:rsid w:val="00C06412"/>
    <w:rsid w:val="00C064A5"/>
    <w:rsid w:val="00C067D7"/>
    <w:rsid w:val="00C06F63"/>
    <w:rsid w:val="00C070D5"/>
    <w:rsid w:val="00C07CDD"/>
    <w:rsid w:val="00C07E88"/>
    <w:rsid w:val="00C07F71"/>
    <w:rsid w:val="00C105F5"/>
    <w:rsid w:val="00C1068B"/>
    <w:rsid w:val="00C10907"/>
    <w:rsid w:val="00C10ACE"/>
    <w:rsid w:val="00C10B54"/>
    <w:rsid w:val="00C10B72"/>
    <w:rsid w:val="00C10EF5"/>
    <w:rsid w:val="00C11061"/>
    <w:rsid w:val="00C1137C"/>
    <w:rsid w:val="00C115DC"/>
    <w:rsid w:val="00C117E5"/>
    <w:rsid w:val="00C11E70"/>
    <w:rsid w:val="00C12A1D"/>
    <w:rsid w:val="00C12C13"/>
    <w:rsid w:val="00C12FBE"/>
    <w:rsid w:val="00C13DDA"/>
    <w:rsid w:val="00C14481"/>
    <w:rsid w:val="00C15416"/>
    <w:rsid w:val="00C15981"/>
    <w:rsid w:val="00C16822"/>
    <w:rsid w:val="00C168BD"/>
    <w:rsid w:val="00C17773"/>
    <w:rsid w:val="00C2098E"/>
    <w:rsid w:val="00C20A9A"/>
    <w:rsid w:val="00C211ED"/>
    <w:rsid w:val="00C2151D"/>
    <w:rsid w:val="00C21CCB"/>
    <w:rsid w:val="00C221B5"/>
    <w:rsid w:val="00C227C7"/>
    <w:rsid w:val="00C22B92"/>
    <w:rsid w:val="00C22CF4"/>
    <w:rsid w:val="00C22D08"/>
    <w:rsid w:val="00C22E8B"/>
    <w:rsid w:val="00C231D0"/>
    <w:rsid w:val="00C23423"/>
    <w:rsid w:val="00C23449"/>
    <w:rsid w:val="00C2440C"/>
    <w:rsid w:val="00C244E6"/>
    <w:rsid w:val="00C2599E"/>
    <w:rsid w:val="00C25BB4"/>
    <w:rsid w:val="00C26482"/>
    <w:rsid w:val="00C2680C"/>
    <w:rsid w:val="00C26BCF"/>
    <w:rsid w:val="00C26EC8"/>
    <w:rsid w:val="00C27928"/>
    <w:rsid w:val="00C27A7F"/>
    <w:rsid w:val="00C27D12"/>
    <w:rsid w:val="00C27EAD"/>
    <w:rsid w:val="00C308AF"/>
    <w:rsid w:val="00C30B0D"/>
    <w:rsid w:val="00C30E0B"/>
    <w:rsid w:val="00C3114B"/>
    <w:rsid w:val="00C316AC"/>
    <w:rsid w:val="00C31A88"/>
    <w:rsid w:val="00C31D73"/>
    <w:rsid w:val="00C32181"/>
    <w:rsid w:val="00C3233E"/>
    <w:rsid w:val="00C3274E"/>
    <w:rsid w:val="00C32F75"/>
    <w:rsid w:val="00C336A2"/>
    <w:rsid w:val="00C3374F"/>
    <w:rsid w:val="00C34789"/>
    <w:rsid w:val="00C349A2"/>
    <w:rsid w:val="00C34D5B"/>
    <w:rsid w:val="00C34DBE"/>
    <w:rsid w:val="00C35392"/>
    <w:rsid w:val="00C35626"/>
    <w:rsid w:val="00C36015"/>
    <w:rsid w:val="00C3641B"/>
    <w:rsid w:val="00C36461"/>
    <w:rsid w:val="00C3689A"/>
    <w:rsid w:val="00C36E69"/>
    <w:rsid w:val="00C378D7"/>
    <w:rsid w:val="00C40B6D"/>
    <w:rsid w:val="00C40F18"/>
    <w:rsid w:val="00C410AA"/>
    <w:rsid w:val="00C415CD"/>
    <w:rsid w:val="00C41667"/>
    <w:rsid w:val="00C41A61"/>
    <w:rsid w:val="00C41A78"/>
    <w:rsid w:val="00C41E96"/>
    <w:rsid w:val="00C41F0C"/>
    <w:rsid w:val="00C42627"/>
    <w:rsid w:val="00C42A6D"/>
    <w:rsid w:val="00C43299"/>
    <w:rsid w:val="00C4336A"/>
    <w:rsid w:val="00C436BC"/>
    <w:rsid w:val="00C43799"/>
    <w:rsid w:val="00C44348"/>
    <w:rsid w:val="00C44D36"/>
    <w:rsid w:val="00C44EE9"/>
    <w:rsid w:val="00C44F6C"/>
    <w:rsid w:val="00C44FF7"/>
    <w:rsid w:val="00C455B0"/>
    <w:rsid w:val="00C457D5"/>
    <w:rsid w:val="00C458BB"/>
    <w:rsid w:val="00C4599B"/>
    <w:rsid w:val="00C461A7"/>
    <w:rsid w:val="00C46287"/>
    <w:rsid w:val="00C46532"/>
    <w:rsid w:val="00C46A97"/>
    <w:rsid w:val="00C46EFB"/>
    <w:rsid w:val="00C477D0"/>
    <w:rsid w:val="00C47A28"/>
    <w:rsid w:val="00C47A69"/>
    <w:rsid w:val="00C5056A"/>
    <w:rsid w:val="00C508A6"/>
    <w:rsid w:val="00C509A9"/>
    <w:rsid w:val="00C50C35"/>
    <w:rsid w:val="00C50D9A"/>
    <w:rsid w:val="00C50F07"/>
    <w:rsid w:val="00C5130C"/>
    <w:rsid w:val="00C51EFC"/>
    <w:rsid w:val="00C5247B"/>
    <w:rsid w:val="00C52797"/>
    <w:rsid w:val="00C52D25"/>
    <w:rsid w:val="00C531F6"/>
    <w:rsid w:val="00C5358C"/>
    <w:rsid w:val="00C53B63"/>
    <w:rsid w:val="00C53F7A"/>
    <w:rsid w:val="00C54034"/>
    <w:rsid w:val="00C54473"/>
    <w:rsid w:val="00C545A9"/>
    <w:rsid w:val="00C545E3"/>
    <w:rsid w:val="00C547DA"/>
    <w:rsid w:val="00C55221"/>
    <w:rsid w:val="00C55239"/>
    <w:rsid w:val="00C55DD3"/>
    <w:rsid w:val="00C55E68"/>
    <w:rsid w:val="00C55FDD"/>
    <w:rsid w:val="00C56BBE"/>
    <w:rsid w:val="00C56EBF"/>
    <w:rsid w:val="00C56F24"/>
    <w:rsid w:val="00C57800"/>
    <w:rsid w:val="00C57D5D"/>
    <w:rsid w:val="00C57E84"/>
    <w:rsid w:val="00C60742"/>
    <w:rsid w:val="00C60BA4"/>
    <w:rsid w:val="00C60D6D"/>
    <w:rsid w:val="00C61059"/>
    <w:rsid w:val="00C610A1"/>
    <w:rsid w:val="00C61605"/>
    <w:rsid w:val="00C616FA"/>
    <w:rsid w:val="00C61911"/>
    <w:rsid w:val="00C61E51"/>
    <w:rsid w:val="00C62117"/>
    <w:rsid w:val="00C624C6"/>
    <w:rsid w:val="00C6346A"/>
    <w:rsid w:val="00C63E79"/>
    <w:rsid w:val="00C63F54"/>
    <w:rsid w:val="00C64457"/>
    <w:rsid w:val="00C646B3"/>
    <w:rsid w:val="00C64BC1"/>
    <w:rsid w:val="00C65B36"/>
    <w:rsid w:val="00C65D9A"/>
    <w:rsid w:val="00C6633D"/>
    <w:rsid w:val="00C66B92"/>
    <w:rsid w:val="00C66D21"/>
    <w:rsid w:val="00C6716B"/>
    <w:rsid w:val="00C6760F"/>
    <w:rsid w:val="00C676F6"/>
    <w:rsid w:val="00C67E07"/>
    <w:rsid w:val="00C70009"/>
    <w:rsid w:val="00C702A1"/>
    <w:rsid w:val="00C703F8"/>
    <w:rsid w:val="00C7097D"/>
    <w:rsid w:val="00C70F88"/>
    <w:rsid w:val="00C71659"/>
    <w:rsid w:val="00C71CB6"/>
    <w:rsid w:val="00C72C64"/>
    <w:rsid w:val="00C7333E"/>
    <w:rsid w:val="00C7338B"/>
    <w:rsid w:val="00C737F2"/>
    <w:rsid w:val="00C73864"/>
    <w:rsid w:val="00C738BF"/>
    <w:rsid w:val="00C739B9"/>
    <w:rsid w:val="00C73CD8"/>
    <w:rsid w:val="00C73F24"/>
    <w:rsid w:val="00C741E9"/>
    <w:rsid w:val="00C74D76"/>
    <w:rsid w:val="00C74FB5"/>
    <w:rsid w:val="00C75D4C"/>
    <w:rsid w:val="00C766CB"/>
    <w:rsid w:val="00C76701"/>
    <w:rsid w:val="00C76773"/>
    <w:rsid w:val="00C76B7D"/>
    <w:rsid w:val="00C77539"/>
    <w:rsid w:val="00C80E67"/>
    <w:rsid w:val="00C8146A"/>
    <w:rsid w:val="00C814B3"/>
    <w:rsid w:val="00C820A5"/>
    <w:rsid w:val="00C8239B"/>
    <w:rsid w:val="00C82CC2"/>
    <w:rsid w:val="00C82DFB"/>
    <w:rsid w:val="00C8305C"/>
    <w:rsid w:val="00C8372A"/>
    <w:rsid w:val="00C83930"/>
    <w:rsid w:val="00C83C00"/>
    <w:rsid w:val="00C8441F"/>
    <w:rsid w:val="00C84629"/>
    <w:rsid w:val="00C85367"/>
    <w:rsid w:val="00C85614"/>
    <w:rsid w:val="00C85BD5"/>
    <w:rsid w:val="00C85E10"/>
    <w:rsid w:val="00C85E19"/>
    <w:rsid w:val="00C864A1"/>
    <w:rsid w:val="00C865A3"/>
    <w:rsid w:val="00C86664"/>
    <w:rsid w:val="00C86BF8"/>
    <w:rsid w:val="00C9079B"/>
    <w:rsid w:val="00C90E2F"/>
    <w:rsid w:val="00C915DA"/>
    <w:rsid w:val="00C917A7"/>
    <w:rsid w:val="00C91ECB"/>
    <w:rsid w:val="00C92828"/>
    <w:rsid w:val="00C9286C"/>
    <w:rsid w:val="00C92CA6"/>
    <w:rsid w:val="00C9364B"/>
    <w:rsid w:val="00C937A4"/>
    <w:rsid w:val="00C9399B"/>
    <w:rsid w:val="00C93EB5"/>
    <w:rsid w:val="00C941B6"/>
    <w:rsid w:val="00C946D7"/>
    <w:rsid w:val="00C94D9A"/>
    <w:rsid w:val="00C9510E"/>
    <w:rsid w:val="00C95337"/>
    <w:rsid w:val="00C960AD"/>
    <w:rsid w:val="00C9614B"/>
    <w:rsid w:val="00C96871"/>
    <w:rsid w:val="00C96B29"/>
    <w:rsid w:val="00C96CCD"/>
    <w:rsid w:val="00C970FF"/>
    <w:rsid w:val="00C976C1"/>
    <w:rsid w:val="00C978C5"/>
    <w:rsid w:val="00C97CB6"/>
    <w:rsid w:val="00C97FFB"/>
    <w:rsid w:val="00CA04F1"/>
    <w:rsid w:val="00CA0CEA"/>
    <w:rsid w:val="00CA12F3"/>
    <w:rsid w:val="00CA159F"/>
    <w:rsid w:val="00CA19CE"/>
    <w:rsid w:val="00CA2376"/>
    <w:rsid w:val="00CA237D"/>
    <w:rsid w:val="00CA260E"/>
    <w:rsid w:val="00CA2E65"/>
    <w:rsid w:val="00CA2EEC"/>
    <w:rsid w:val="00CA371C"/>
    <w:rsid w:val="00CA3A12"/>
    <w:rsid w:val="00CA3B9F"/>
    <w:rsid w:val="00CA3D35"/>
    <w:rsid w:val="00CA4B8A"/>
    <w:rsid w:val="00CA4B9E"/>
    <w:rsid w:val="00CA4FDB"/>
    <w:rsid w:val="00CA5F3D"/>
    <w:rsid w:val="00CA60E1"/>
    <w:rsid w:val="00CA6307"/>
    <w:rsid w:val="00CA6389"/>
    <w:rsid w:val="00CA6766"/>
    <w:rsid w:val="00CA71FB"/>
    <w:rsid w:val="00CA7961"/>
    <w:rsid w:val="00CA79EB"/>
    <w:rsid w:val="00CB019C"/>
    <w:rsid w:val="00CB0584"/>
    <w:rsid w:val="00CB0624"/>
    <w:rsid w:val="00CB0917"/>
    <w:rsid w:val="00CB0DA3"/>
    <w:rsid w:val="00CB14B1"/>
    <w:rsid w:val="00CB17C2"/>
    <w:rsid w:val="00CB1B67"/>
    <w:rsid w:val="00CB1CA3"/>
    <w:rsid w:val="00CB1FF5"/>
    <w:rsid w:val="00CB2332"/>
    <w:rsid w:val="00CB2793"/>
    <w:rsid w:val="00CB2798"/>
    <w:rsid w:val="00CB27DF"/>
    <w:rsid w:val="00CB2BA6"/>
    <w:rsid w:val="00CB3190"/>
    <w:rsid w:val="00CB38C6"/>
    <w:rsid w:val="00CB3973"/>
    <w:rsid w:val="00CB4D25"/>
    <w:rsid w:val="00CB514E"/>
    <w:rsid w:val="00CB520D"/>
    <w:rsid w:val="00CB5662"/>
    <w:rsid w:val="00CB5728"/>
    <w:rsid w:val="00CB6180"/>
    <w:rsid w:val="00CB6516"/>
    <w:rsid w:val="00CB7065"/>
    <w:rsid w:val="00CB752A"/>
    <w:rsid w:val="00CC047C"/>
    <w:rsid w:val="00CC0D04"/>
    <w:rsid w:val="00CC0EF8"/>
    <w:rsid w:val="00CC0F19"/>
    <w:rsid w:val="00CC12A8"/>
    <w:rsid w:val="00CC16D6"/>
    <w:rsid w:val="00CC1730"/>
    <w:rsid w:val="00CC17F8"/>
    <w:rsid w:val="00CC18E5"/>
    <w:rsid w:val="00CC1C6C"/>
    <w:rsid w:val="00CC2058"/>
    <w:rsid w:val="00CC2B8D"/>
    <w:rsid w:val="00CC2C9B"/>
    <w:rsid w:val="00CC3967"/>
    <w:rsid w:val="00CC3BFD"/>
    <w:rsid w:val="00CC4136"/>
    <w:rsid w:val="00CC491C"/>
    <w:rsid w:val="00CC4A80"/>
    <w:rsid w:val="00CC4AD1"/>
    <w:rsid w:val="00CC5469"/>
    <w:rsid w:val="00CC5D33"/>
    <w:rsid w:val="00CC6244"/>
    <w:rsid w:val="00CC6410"/>
    <w:rsid w:val="00CC68EE"/>
    <w:rsid w:val="00CC692F"/>
    <w:rsid w:val="00CC6E94"/>
    <w:rsid w:val="00CC709B"/>
    <w:rsid w:val="00CC795D"/>
    <w:rsid w:val="00CC7E37"/>
    <w:rsid w:val="00CD01EB"/>
    <w:rsid w:val="00CD057A"/>
    <w:rsid w:val="00CD05FF"/>
    <w:rsid w:val="00CD0E3B"/>
    <w:rsid w:val="00CD0FED"/>
    <w:rsid w:val="00CD1549"/>
    <w:rsid w:val="00CD18FD"/>
    <w:rsid w:val="00CD1DB6"/>
    <w:rsid w:val="00CD1DDC"/>
    <w:rsid w:val="00CD200E"/>
    <w:rsid w:val="00CD22FA"/>
    <w:rsid w:val="00CD28B6"/>
    <w:rsid w:val="00CD2A46"/>
    <w:rsid w:val="00CD3452"/>
    <w:rsid w:val="00CD381E"/>
    <w:rsid w:val="00CD3DA4"/>
    <w:rsid w:val="00CD4366"/>
    <w:rsid w:val="00CD455E"/>
    <w:rsid w:val="00CD54D3"/>
    <w:rsid w:val="00CD5B61"/>
    <w:rsid w:val="00CD5CE6"/>
    <w:rsid w:val="00CD6D1C"/>
    <w:rsid w:val="00CD76DD"/>
    <w:rsid w:val="00CD7803"/>
    <w:rsid w:val="00CE05C4"/>
    <w:rsid w:val="00CE0FBA"/>
    <w:rsid w:val="00CE1172"/>
    <w:rsid w:val="00CE16C3"/>
    <w:rsid w:val="00CE1936"/>
    <w:rsid w:val="00CE1C98"/>
    <w:rsid w:val="00CE1E2F"/>
    <w:rsid w:val="00CE237B"/>
    <w:rsid w:val="00CE2661"/>
    <w:rsid w:val="00CE266C"/>
    <w:rsid w:val="00CE26B8"/>
    <w:rsid w:val="00CE3487"/>
    <w:rsid w:val="00CE372A"/>
    <w:rsid w:val="00CE3895"/>
    <w:rsid w:val="00CE39B2"/>
    <w:rsid w:val="00CE45C1"/>
    <w:rsid w:val="00CE47AA"/>
    <w:rsid w:val="00CE4801"/>
    <w:rsid w:val="00CE48C7"/>
    <w:rsid w:val="00CE4BE6"/>
    <w:rsid w:val="00CE4C51"/>
    <w:rsid w:val="00CE57B3"/>
    <w:rsid w:val="00CE67AF"/>
    <w:rsid w:val="00CE7094"/>
    <w:rsid w:val="00CE7261"/>
    <w:rsid w:val="00CE7841"/>
    <w:rsid w:val="00CF0A20"/>
    <w:rsid w:val="00CF0CF0"/>
    <w:rsid w:val="00CF1028"/>
    <w:rsid w:val="00CF115A"/>
    <w:rsid w:val="00CF147A"/>
    <w:rsid w:val="00CF14B5"/>
    <w:rsid w:val="00CF1739"/>
    <w:rsid w:val="00CF2AD4"/>
    <w:rsid w:val="00CF2BEE"/>
    <w:rsid w:val="00CF2FBD"/>
    <w:rsid w:val="00CF3E77"/>
    <w:rsid w:val="00CF3E90"/>
    <w:rsid w:val="00CF400A"/>
    <w:rsid w:val="00CF47D9"/>
    <w:rsid w:val="00CF4CA7"/>
    <w:rsid w:val="00CF4E95"/>
    <w:rsid w:val="00CF50CF"/>
    <w:rsid w:val="00CF5665"/>
    <w:rsid w:val="00CF5EE2"/>
    <w:rsid w:val="00CF6D7E"/>
    <w:rsid w:val="00CF6F5B"/>
    <w:rsid w:val="00CF7A07"/>
    <w:rsid w:val="00D00011"/>
    <w:rsid w:val="00D00564"/>
    <w:rsid w:val="00D0086D"/>
    <w:rsid w:val="00D00A8F"/>
    <w:rsid w:val="00D00C0A"/>
    <w:rsid w:val="00D0136E"/>
    <w:rsid w:val="00D015B5"/>
    <w:rsid w:val="00D022BB"/>
    <w:rsid w:val="00D02BD9"/>
    <w:rsid w:val="00D02D91"/>
    <w:rsid w:val="00D04A92"/>
    <w:rsid w:val="00D05136"/>
    <w:rsid w:val="00D05175"/>
    <w:rsid w:val="00D057E9"/>
    <w:rsid w:val="00D0583E"/>
    <w:rsid w:val="00D05A05"/>
    <w:rsid w:val="00D05D3C"/>
    <w:rsid w:val="00D064E4"/>
    <w:rsid w:val="00D066DF"/>
    <w:rsid w:val="00D0731D"/>
    <w:rsid w:val="00D074F6"/>
    <w:rsid w:val="00D07657"/>
    <w:rsid w:val="00D079A5"/>
    <w:rsid w:val="00D07D20"/>
    <w:rsid w:val="00D10388"/>
    <w:rsid w:val="00D10A72"/>
    <w:rsid w:val="00D11265"/>
    <w:rsid w:val="00D115E9"/>
    <w:rsid w:val="00D11922"/>
    <w:rsid w:val="00D11CD0"/>
    <w:rsid w:val="00D11CFE"/>
    <w:rsid w:val="00D11E9E"/>
    <w:rsid w:val="00D11F6B"/>
    <w:rsid w:val="00D12029"/>
    <w:rsid w:val="00D12329"/>
    <w:rsid w:val="00D12A03"/>
    <w:rsid w:val="00D12A7D"/>
    <w:rsid w:val="00D12BAC"/>
    <w:rsid w:val="00D12D56"/>
    <w:rsid w:val="00D137DD"/>
    <w:rsid w:val="00D141D2"/>
    <w:rsid w:val="00D142DF"/>
    <w:rsid w:val="00D14616"/>
    <w:rsid w:val="00D14A5C"/>
    <w:rsid w:val="00D14C19"/>
    <w:rsid w:val="00D14F77"/>
    <w:rsid w:val="00D14F8F"/>
    <w:rsid w:val="00D154C2"/>
    <w:rsid w:val="00D15E52"/>
    <w:rsid w:val="00D16C8A"/>
    <w:rsid w:val="00D178BB"/>
    <w:rsid w:val="00D17908"/>
    <w:rsid w:val="00D1792A"/>
    <w:rsid w:val="00D179AA"/>
    <w:rsid w:val="00D17E33"/>
    <w:rsid w:val="00D20092"/>
    <w:rsid w:val="00D204DC"/>
    <w:rsid w:val="00D2056B"/>
    <w:rsid w:val="00D20AC9"/>
    <w:rsid w:val="00D21354"/>
    <w:rsid w:val="00D21527"/>
    <w:rsid w:val="00D21621"/>
    <w:rsid w:val="00D224E8"/>
    <w:rsid w:val="00D237B7"/>
    <w:rsid w:val="00D245ED"/>
    <w:rsid w:val="00D24C3A"/>
    <w:rsid w:val="00D25711"/>
    <w:rsid w:val="00D257E8"/>
    <w:rsid w:val="00D25F2A"/>
    <w:rsid w:val="00D262F7"/>
    <w:rsid w:val="00D266E4"/>
    <w:rsid w:val="00D2707C"/>
    <w:rsid w:val="00D27172"/>
    <w:rsid w:val="00D27395"/>
    <w:rsid w:val="00D273EF"/>
    <w:rsid w:val="00D2775F"/>
    <w:rsid w:val="00D27CC0"/>
    <w:rsid w:val="00D3027A"/>
    <w:rsid w:val="00D3087C"/>
    <w:rsid w:val="00D308FC"/>
    <w:rsid w:val="00D31238"/>
    <w:rsid w:val="00D3125D"/>
    <w:rsid w:val="00D32900"/>
    <w:rsid w:val="00D329D7"/>
    <w:rsid w:val="00D336E1"/>
    <w:rsid w:val="00D33A6E"/>
    <w:rsid w:val="00D33AE4"/>
    <w:rsid w:val="00D33E08"/>
    <w:rsid w:val="00D34353"/>
    <w:rsid w:val="00D349C4"/>
    <w:rsid w:val="00D34AF7"/>
    <w:rsid w:val="00D34FF9"/>
    <w:rsid w:val="00D350B3"/>
    <w:rsid w:val="00D352AC"/>
    <w:rsid w:val="00D35437"/>
    <w:rsid w:val="00D3590F"/>
    <w:rsid w:val="00D35E8C"/>
    <w:rsid w:val="00D3622B"/>
    <w:rsid w:val="00D3628D"/>
    <w:rsid w:val="00D363D6"/>
    <w:rsid w:val="00D367FA"/>
    <w:rsid w:val="00D36AA2"/>
    <w:rsid w:val="00D37020"/>
    <w:rsid w:val="00D37263"/>
    <w:rsid w:val="00D373F7"/>
    <w:rsid w:val="00D374CE"/>
    <w:rsid w:val="00D37CD0"/>
    <w:rsid w:val="00D40BE8"/>
    <w:rsid w:val="00D41E6C"/>
    <w:rsid w:val="00D42DCF"/>
    <w:rsid w:val="00D42E84"/>
    <w:rsid w:val="00D42FCB"/>
    <w:rsid w:val="00D4319B"/>
    <w:rsid w:val="00D43903"/>
    <w:rsid w:val="00D43C37"/>
    <w:rsid w:val="00D44587"/>
    <w:rsid w:val="00D4474F"/>
    <w:rsid w:val="00D449B3"/>
    <w:rsid w:val="00D44BD9"/>
    <w:rsid w:val="00D44E3D"/>
    <w:rsid w:val="00D44F42"/>
    <w:rsid w:val="00D45B15"/>
    <w:rsid w:val="00D45DA1"/>
    <w:rsid w:val="00D460E2"/>
    <w:rsid w:val="00D4612A"/>
    <w:rsid w:val="00D46210"/>
    <w:rsid w:val="00D465DC"/>
    <w:rsid w:val="00D469CD"/>
    <w:rsid w:val="00D46A18"/>
    <w:rsid w:val="00D46ACA"/>
    <w:rsid w:val="00D46B39"/>
    <w:rsid w:val="00D46BBB"/>
    <w:rsid w:val="00D46C57"/>
    <w:rsid w:val="00D47165"/>
    <w:rsid w:val="00D47873"/>
    <w:rsid w:val="00D4796C"/>
    <w:rsid w:val="00D47DF7"/>
    <w:rsid w:val="00D50B2C"/>
    <w:rsid w:val="00D50BE1"/>
    <w:rsid w:val="00D51317"/>
    <w:rsid w:val="00D51643"/>
    <w:rsid w:val="00D52A8A"/>
    <w:rsid w:val="00D52AC2"/>
    <w:rsid w:val="00D52B28"/>
    <w:rsid w:val="00D53304"/>
    <w:rsid w:val="00D53CA6"/>
    <w:rsid w:val="00D545F5"/>
    <w:rsid w:val="00D54AD7"/>
    <w:rsid w:val="00D5518E"/>
    <w:rsid w:val="00D551DC"/>
    <w:rsid w:val="00D55517"/>
    <w:rsid w:val="00D55C7A"/>
    <w:rsid w:val="00D569CA"/>
    <w:rsid w:val="00D56C63"/>
    <w:rsid w:val="00D57585"/>
    <w:rsid w:val="00D5797C"/>
    <w:rsid w:val="00D57FC4"/>
    <w:rsid w:val="00D6009D"/>
    <w:rsid w:val="00D606A5"/>
    <w:rsid w:val="00D60782"/>
    <w:rsid w:val="00D60D4D"/>
    <w:rsid w:val="00D6112C"/>
    <w:rsid w:val="00D61470"/>
    <w:rsid w:val="00D619D5"/>
    <w:rsid w:val="00D61D66"/>
    <w:rsid w:val="00D62420"/>
    <w:rsid w:val="00D625B9"/>
    <w:rsid w:val="00D62629"/>
    <w:rsid w:val="00D62B4B"/>
    <w:rsid w:val="00D63D30"/>
    <w:rsid w:val="00D64672"/>
    <w:rsid w:val="00D64CEB"/>
    <w:rsid w:val="00D65C31"/>
    <w:rsid w:val="00D66AAD"/>
    <w:rsid w:val="00D66BF5"/>
    <w:rsid w:val="00D6756A"/>
    <w:rsid w:val="00D677BF"/>
    <w:rsid w:val="00D6792C"/>
    <w:rsid w:val="00D67A82"/>
    <w:rsid w:val="00D70CF4"/>
    <w:rsid w:val="00D715CB"/>
    <w:rsid w:val="00D715F2"/>
    <w:rsid w:val="00D71973"/>
    <w:rsid w:val="00D723C1"/>
    <w:rsid w:val="00D72521"/>
    <w:rsid w:val="00D72987"/>
    <w:rsid w:val="00D72BDD"/>
    <w:rsid w:val="00D73082"/>
    <w:rsid w:val="00D73252"/>
    <w:rsid w:val="00D7348A"/>
    <w:rsid w:val="00D73800"/>
    <w:rsid w:val="00D73BDA"/>
    <w:rsid w:val="00D73DB8"/>
    <w:rsid w:val="00D73F26"/>
    <w:rsid w:val="00D74816"/>
    <w:rsid w:val="00D74C66"/>
    <w:rsid w:val="00D75077"/>
    <w:rsid w:val="00D75325"/>
    <w:rsid w:val="00D75BDD"/>
    <w:rsid w:val="00D75E11"/>
    <w:rsid w:val="00D7653C"/>
    <w:rsid w:val="00D76695"/>
    <w:rsid w:val="00D76A88"/>
    <w:rsid w:val="00D76F1B"/>
    <w:rsid w:val="00D77217"/>
    <w:rsid w:val="00D775D4"/>
    <w:rsid w:val="00D77DCF"/>
    <w:rsid w:val="00D8008B"/>
    <w:rsid w:val="00D803F4"/>
    <w:rsid w:val="00D80C72"/>
    <w:rsid w:val="00D81143"/>
    <w:rsid w:val="00D81179"/>
    <w:rsid w:val="00D81482"/>
    <w:rsid w:val="00D815BF"/>
    <w:rsid w:val="00D81736"/>
    <w:rsid w:val="00D818C4"/>
    <w:rsid w:val="00D81C5B"/>
    <w:rsid w:val="00D81FD3"/>
    <w:rsid w:val="00D83245"/>
    <w:rsid w:val="00D83437"/>
    <w:rsid w:val="00D83626"/>
    <w:rsid w:val="00D842DF"/>
    <w:rsid w:val="00D84412"/>
    <w:rsid w:val="00D8453D"/>
    <w:rsid w:val="00D84B2B"/>
    <w:rsid w:val="00D84DFB"/>
    <w:rsid w:val="00D84F2E"/>
    <w:rsid w:val="00D84F84"/>
    <w:rsid w:val="00D85398"/>
    <w:rsid w:val="00D854E4"/>
    <w:rsid w:val="00D856DC"/>
    <w:rsid w:val="00D864C9"/>
    <w:rsid w:val="00D86631"/>
    <w:rsid w:val="00D86D47"/>
    <w:rsid w:val="00D870EB"/>
    <w:rsid w:val="00D875DB"/>
    <w:rsid w:val="00D87688"/>
    <w:rsid w:val="00D8792C"/>
    <w:rsid w:val="00D87955"/>
    <w:rsid w:val="00D90E89"/>
    <w:rsid w:val="00D912D6"/>
    <w:rsid w:val="00D915E0"/>
    <w:rsid w:val="00D917F4"/>
    <w:rsid w:val="00D918B8"/>
    <w:rsid w:val="00D9199C"/>
    <w:rsid w:val="00D91CBD"/>
    <w:rsid w:val="00D91F65"/>
    <w:rsid w:val="00D91FF1"/>
    <w:rsid w:val="00D9244C"/>
    <w:rsid w:val="00D924FA"/>
    <w:rsid w:val="00D926A3"/>
    <w:rsid w:val="00D93029"/>
    <w:rsid w:val="00D939FA"/>
    <w:rsid w:val="00D941B2"/>
    <w:rsid w:val="00D94718"/>
    <w:rsid w:val="00D9556C"/>
    <w:rsid w:val="00D95573"/>
    <w:rsid w:val="00D95A2C"/>
    <w:rsid w:val="00D96378"/>
    <w:rsid w:val="00D963DF"/>
    <w:rsid w:val="00D9669E"/>
    <w:rsid w:val="00D96BF5"/>
    <w:rsid w:val="00D96CB4"/>
    <w:rsid w:val="00D96EFC"/>
    <w:rsid w:val="00D970D1"/>
    <w:rsid w:val="00D97124"/>
    <w:rsid w:val="00D97205"/>
    <w:rsid w:val="00D972FB"/>
    <w:rsid w:val="00D974B7"/>
    <w:rsid w:val="00D97ADC"/>
    <w:rsid w:val="00DA0325"/>
    <w:rsid w:val="00DA05EB"/>
    <w:rsid w:val="00DA075C"/>
    <w:rsid w:val="00DA08D0"/>
    <w:rsid w:val="00DA09BA"/>
    <w:rsid w:val="00DA1B42"/>
    <w:rsid w:val="00DA1FFA"/>
    <w:rsid w:val="00DA2051"/>
    <w:rsid w:val="00DA236B"/>
    <w:rsid w:val="00DA2398"/>
    <w:rsid w:val="00DA2741"/>
    <w:rsid w:val="00DA295B"/>
    <w:rsid w:val="00DA494C"/>
    <w:rsid w:val="00DA4AD5"/>
    <w:rsid w:val="00DA4CAF"/>
    <w:rsid w:val="00DA4ED0"/>
    <w:rsid w:val="00DA549E"/>
    <w:rsid w:val="00DA54BA"/>
    <w:rsid w:val="00DA565D"/>
    <w:rsid w:val="00DA59A7"/>
    <w:rsid w:val="00DA6706"/>
    <w:rsid w:val="00DA6D98"/>
    <w:rsid w:val="00DA7753"/>
    <w:rsid w:val="00DA7AC9"/>
    <w:rsid w:val="00DB00FB"/>
    <w:rsid w:val="00DB085D"/>
    <w:rsid w:val="00DB114A"/>
    <w:rsid w:val="00DB1B22"/>
    <w:rsid w:val="00DB1D9F"/>
    <w:rsid w:val="00DB1ECB"/>
    <w:rsid w:val="00DB1F51"/>
    <w:rsid w:val="00DB28B2"/>
    <w:rsid w:val="00DB2D56"/>
    <w:rsid w:val="00DB30C3"/>
    <w:rsid w:val="00DB323B"/>
    <w:rsid w:val="00DB34AF"/>
    <w:rsid w:val="00DB3685"/>
    <w:rsid w:val="00DB376A"/>
    <w:rsid w:val="00DB407B"/>
    <w:rsid w:val="00DB445A"/>
    <w:rsid w:val="00DB4A2A"/>
    <w:rsid w:val="00DB4AC0"/>
    <w:rsid w:val="00DB4B21"/>
    <w:rsid w:val="00DB501F"/>
    <w:rsid w:val="00DB52C4"/>
    <w:rsid w:val="00DB563A"/>
    <w:rsid w:val="00DB5A54"/>
    <w:rsid w:val="00DB5CF8"/>
    <w:rsid w:val="00DB6178"/>
    <w:rsid w:val="00DB6D87"/>
    <w:rsid w:val="00DB7A29"/>
    <w:rsid w:val="00DC01B3"/>
    <w:rsid w:val="00DC084A"/>
    <w:rsid w:val="00DC1158"/>
    <w:rsid w:val="00DC1D08"/>
    <w:rsid w:val="00DC1DD4"/>
    <w:rsid w:val="00DC1EC5"/>
    <w:rsid w:val="00DC2280"/>
    <w:rsid w:val="00DC23E2"/>
    <w:rsid w:val="00DC29B0"/>
    <w:rsid w:val="00DC31F5"/>
    <w:rsid w:val="00DC3871"/>
    <w:rsid w:val="00DC3FE4"/>
    <w:rsid w:val="00DC42C6"/>
    <w:rsid w:val="00DC42CA"/>
    <w:rsid w:val="00DC432C"/>
    <w:rsid w:val="00DC4E20"/>
    <w:rsid w:val="00DC5A78"/>
    <w:rsid w:val="00DC5F68"/>
    <w:rsid w:val="00DC6C6A"/>
    <w:rsid w:val="00DC7174"/>
    <w:rsid w:val="00DC77B1"/>
    <w:rsid w:val="00DC7BB0"/>
    <w:rsid w:val="00DC7C1E"/>
    <w:rsid w:val="00DC7D93"/>
    <w:rsid w:val="00DD085B"/>
    <w:rsid w:val="00DD0A27"/>
    <w:rsid w:val="00DD0BB7"/>
    <w:rsid w:val="00DD1064"/>
    <w:rsid w:val="00DD1106"/>
    <w:rsid w:val="00DD17E7"/>
    <w:rsid w:val="00DD1825"/>
    <w:rsid w:val="00DD1AF6"/>
    <w:rsid w:val="00DD1C29"/>
    <w:rsid w:val="00DD1C80"/>
    <w:rsid w:val="00DD1EAE"/>
    <w:rsid w:val="00DD24C7"/>
    <w:rsid w:val="00DD26DE"/>
    <w:rsid w:val="00DD2776"/>
    <w:rsid w:val="00DD29D7"/>
    <w:rsid w:val="00DD30FC"/>
    <w:rsid w:val="00DD330B"/>
    <w:rsid w:val="00DD33E8"/>
    <w:rsid w:val="00DD38A5"/>
    <w:rsid w:val="00DD460C"/>
    <w:rsid w:val="00DD4862"/>
    <w:rsid w:val="00DD4879"/>
    <w:rsid w:val="00DD4B51"/>
    <w:rsid w:val="00DD548C"/>
    <w:rsid w:val="00DD610A"/>
    <w:rsid w:val="00DD6190"/>
    <w:rsid w:val="00DD656D"/>
    <w:rsid w:val="00DD6FAB"/>
    <w:rsid w:val="00DD7225"/>
    <w:rsid w:val="00DD72C8"/>
    <w:rsid w:val="00DD7921"/>
    <w:rsid w:val="00DD7A85"/>
    <w:rsid w:val="00DD7D51"/>
    <w:rsid w:val="00DE0083"/>
    <w:rsid w:val="00DE0A92"/>
    <w:rsid w:val="00DE0E47"/>
    <w:rsid w:val="00DE0FF8"/>
    <w:rsid w:val="00DE1840"/>
    <w:rsid w:val="00DE26D7"/>
    <w:rsid w:val="00DE29FC"/>
    <w:rsid w:val="00DE3389"/>
    <w:rsid w:val="00DE3460"/>
    <w:rsid w:val="00DE3C7B"/>
    <w:rsid w:val="00DE4320"/>
    <w:rsid w:val="00DE4C02"/>
    <w:rsid w:val="00DE57A7"/>
    <w:rsid w:val="00DE57DC"/>
    <w:rsid w:val="00DE5B02"/>
    <w:rsid w:val="00DE5B19"/>
    <w:rsid w:val="00DE5BFB"/>
    <w:rsid w:val="00DE5E92"/>
    <w:rsid w:val="00DE5F64"/>
    <w:rsid w:val="00DE6190"/>
    <w:rsid w:val="00DE6D53"/>
    <w:rsid w:val="00DE6DD0"/>
    <w:rsid w:val="00DE7978"/>
    <w:rsid w:val="00DF060E"/>
    <w:rsid w:val="00DF0CF6"/>
    <w:rsid w:val="00DF0F86"/>
    <w:rsid w:val="00DF15D2"/>
    <w:rsid w:val="00DF15DF"/>
    <w:rsid w:val="00DF1D52"/>
    <w:rsid w:val="00DF1DC4"/>
    <w:rsid w:val="00DF277D"/>
    <w:rsid w:val="00DF36AC"/>
    <w:rsid w:val="00DF38F6"/>
    <w:rsid w:val="00DF3E3F"/>
    <w:rsid w:val="00DF430F"/>
    <w:rsid w:val="00DF4711"/>
    <w:rsid w:val="00DF4B41"/>
    <w:rsid w:val="00DF4C38"/>
    <w:rsid w:val="00DF5AAE"/>
    <w:rsid w:val="00DF5C8F"/>
    <w:rsid w:val="00DF5EAB"/>
    <w:rsid w:val="00DF619B"/>
    <w:rsid w:val="00DF70D2"/>
    <w:rsid w:val="00DF70E2"/>
    <w:rsid w:val="00DF7106"/>
    <w:rsid w:val="00DF73D9"/>
    <w:rsid w:val="00DF7A06"/>
    <w:rsid w:val="00E00064"/>
    <w:rsid w:val="00E003DA"/>
    <w:rsid w:val="00E009A3"/>
    <w:rsid w:val="00E009B8"/>
    <w:rsid w:val="00E016D6"/>
    <w:rsid w:val="00E01C12"/>
    <w:rsid w:val="00E01D96"/>
    <w:rsid w:val="00E02306"/>
    <w:rsid w:val="00E023BE"/>
    <w:rsid w:val="00E028FE"/>
    <w:rsid w:val="00E02A38"/>
    <w:rsid w:val="00E03005"/>
    <w:rsid w:val="00E044BF"/>
    <w:rsid w:val="00E047CF"/>
    <w:rsid w:val="00E04898"/>
    <w:rsid w:val="00E048CB"/>
    <w:rsid w:val="00E050A3"/>
    <w:rsid w:val="00E0536C"/>
    <w:rsid w:val="00E0578C"/>
    <w:rsid w:val="00E0587B"/>
    <w:rsid w:val="00E05EE7"/>
    <w:rsid w:val="00E05F4B"/>
    <w:rsid w:val="00E06010"/>
    <w:rsid w:val="00E065CE"/>
    <w:rsid w:val="00E0664B"/>
    <w:rsid w:val="00E06720"/>
    <w:rsid w:val="00E067EE"/>
    <w:rsid w:val="00E06AB5"/>
    <w:rsid w:val="00E06F29"/>
    <w:rsid w:val="00E06FB2"/>
    <w:rsid w:val="00E072AD"/>
    <w:rsid w:val="00E07522"/>
    <w:rsid w:val="00E078AB"/>
    <w:rsid w:val="00E078B2"/>
    <w:rsid w:val="00E07A15"/>
    <w:rsid w:val="00E07F2E"/>
    <w:rsid w:val="00E10CA9"/>
    <w:rsid w:val="00E10DFC"/>
    <w:rsid w:val="00E11493"/>
    <w:rsid w:val="00E115A0"/>
    <w:rsid w:val="00E11650"/>
    <w:rsid w:val="00E1176C"/>
    <w:rsid w:val="00E119A5"/>
    <w:rsid w:val="00E11B62"/>
    <w:rsid w:val="00E11F22"/>
    <w:rsid w:val="00E12280"/>
    <w:rsid w:val="00E12BB0"/>
    <w:rsid w:val="00E132A6"/>
    <w:rsid w:val="00E13E29"/>
    <w:rsid w:val="00E147E2"/>
    <w:rsid w:val="00E14FA8"/>
    <w:rsid w:val="00E15567"/>
    <w:rsid w:val="00E158A0"/>
    <w:rsid w:val="00E158C3"/>
    <w:rsid w:val="00E15D3D"/>
    <w:rsid w:val="00E15E46"/>
    <w:rsid w:val="00E15EAE"/>
    <w:rsid w:val="00E160A2"/>
    <w:rsid w:val="00E165D7"/>
    <w:rsid w:val="00E16D44"/>
    <w:rsid w:val="00E16E00"/>
    <w:rsid w:val="00E16EA7"/>
    <w:rsid w:val="00E16FBE"/>
    <w:rsid w:val="00E178D2"/>
    <w:rsid w:val="00E17B15"/>
    <w:rsid w:val="00E17D55"/>
    <w:rsid w:val="00E20363"/>
    <w:rsid w:val="00E20A80"/>
    <w:rsid w:val="00E210F8"/>
    <w:rsid w:val="00E2180F"/>
    <w:rsid w:val="00E22295"/>
    <w:rsid w:val="00E2256D"/>
    <w:rsid w:val="00E22B40"/>
    <w:rsid w:val="00E22DE4"/>
    <w:rsid w:val="00E22ED2"/>
    <w:rsid w:val="00E2339E"/>
    <w:rsid w:val="00E23890"/>
    <w:rsid w:val="00E244B2"/>
    <w:rsid w:val="00E244E5"/>
    <w:rsid w:val="00E248B6"/>
    <w:rsid w:val="00E24CEA"/>
    <w:rsid w:val="00E24D15"/>
    <w:rsid w:val="00E254DB"/>
    <w:rsid w:val="00E257AF"/>
    <w:rsid w:val="00E26DF8"/>
    <w:rsid w:val="00E273B8"/>
    <w:rsid w:val="00E277C9"/>
    <w:rsid w:val="00E278C8"/>
    <w:rsid w:val="00E278CA"/>
    <w:rsid w:val="00E27A80"/>
    <w:rsid w:val="00E27E3F"/>
    <w:rsid w:val="00E3037F"/>
    <w:rsid w:val="00E30426"/>
    <w:rsid w:val="00E309B5"/>
    <w:rsid w:val="00E30D62"/>
    <w:rsid w:val="00E31154"/>
    <w:rsid w:val="00E31469"/>
    <w:rsid w:val="00E31C22"/>
    <w:rsid w:val="00E322D4"/>
    <w:rsid w:val="00E327CE"/>
    <w:rsid w:val="00E32EB8"/>
    <w:rsid w:val="00E3310A"/>
    <w:rsid w:val="00E33F30"/>
    <w:rsid w:val="00E33FA9"/>
    <w:rsid w:val="00E343CF"/>
    <w:rsid w:val="00E34738"/>
    <w:rsid w:val="00E351F9"/>
    <w:rsid w:val="00E35BF4"/>
    <w:rsid w:val="00E35C98"/>
    <w:rsid w:val="00E360D0"/>
    <w:rsid w:val="00E36563"/>
    <w:rsid w:val="00E37334"/>
    <w:rsid w:val="00E37584"/>
    <w:rsid w:val="00E379A3"/>
    <w:rsid w:val="00E37BFB"/>
    <w:rsid w:val="00E37CD6"/>
    <w:rsid w:val="00E401BE"/>
    <w:rsid w:val="00E4034D"/>
    <w:rsid w:val="00E403F0"/>
    <w:rsid w:val="00E405D3"/>
    <w:rsid w:val="00E408E6"/>
    <w:rsid w:val="00E40932"/>
    <w:rsid w:val="00E40E5A"/>
    <w:rsid w:val="00E40FB9"/>
    <w:rsid w:val="00E41200"/>
    <w:rsid w:val="00E41258"/>
    <w:rsid w:val="00E412C4"/>
    <w:rsid w:val="00E419C4"/>
    <w:rsid w:val="00E41A42"/>
    <w:rsid w:val="00E41D23"/>
    <w:rsid w:val="00E423DB"/>
    <w:rsid w:val="00E42660"/>
    <w:rsid w:val="00E4355F"/>
    <w:rsid w:val="00E43789"/>
    <w:rsid w:val="00E43B1A"/>
    <w:rsid w:val="00E43F36"/>
    <w:rsid w:val="00E4426D"/>
    <w:rsid w:val="00E4436E"/>
    <w:rsid w:val="00E44CBB"/>
    <w:rsid w:val="00E44CFF"/>
    <w:rsid w:val="00E45660"/>
    <w:rsid w:val="00E45E1C"/>
    <w:rsid w:val="00E45E59"/>
    <w:rsid w:val="00E4630E"/>
    <w:rsid w:val="00E463CB"/>
    <w:rsid w:val="00E46A24"/>
    <w:rsid w:val="00E473DE"/>
    <w:rsid w:val="00E47489"/>
    <w:rsid w:val="00E47650"/>
    <w:rsid w:val="00E476EA"/>
    <w:rsid w:val="00E47B1A"/>
    <w:rsid w:val="00E516B5"/>
    <w:rsid w:val="00E517C5"/>
    <w:rsid w:val="00E5181F"/>
    <w:rsid w:val="00E51A0E"/>
    <w:rsid w:val="00E52040"/>
    <w:rsid w:val="00E52255"/>
    <w:rsid w:val="00E52E84"/>
    <w:rsid w:val="00E5316F"/>
    <w:rsid w:val="00E53B70"/>
    <w:rsid w:val="00E5430E"/>
    <w:rsid w:val="00E55075"/>
    <w:rsid w:val="00E552A8"/>
    <w:rsid w:val="00E55575"/>
    <w:rsid w:val="00E55D0B"/>
    <w:rsid w:val="00E569A7"/>
    <w:rsid w:val="00E56C85"/>
    <w:rsid w:val="00E5718F"/>
    <w:rsid w:val="00E572D6"/>
    <w:rsid w:val="00E57545"/>
    <w:rsid w:val="00E57DFF"/>
    <w:rsid w:val="00E57FC3"/>
    <w:rsid w:val="00E6034D"/>
    <w:rsid w:val="00E60C7C"/>
    <w:rsid w:val="00E60F19"/>
    <w:rsid w:val="00E610FD"/>
    <w:rsid w:val="00E61B53"/>
    <w:rsid w:val="00E61E13"/>
    <w:rsid w:val="00E61EC7"/>
    <w:rsid w:val="00E61EE5"/>
    <w:rsid w:val="00E625AF"/>
    <w:rsid w:val="00E6267F"/>
    <w:rsid w:val="00E62BE6"/>
    <w:rsid w:val="00E62E65"/>
    <w:rsid w:val="00E63045"/>
    <w:rsid w:val="00E631E1"/>
    <w:rsid w:val="00E63232"/>
    <w:rsid w:val="00E63243"/>
    <w:rsid w:val="00E641AA"/>
    <w:rsid w:val="00E642F6"/>
    <w:rsid w:val="00E646A1"/>
    <w:rsid w:val="00E6470B"/>
    <w:rsid w:val="00E64F03"/>
    <w:rsid w:val="00E65021"/>
    <w:rsid w:val="00E653A8"/>
    <w:rsid w:val="00E656AE"/>
    <w:rsid w:val="00E6615E"/>
    <w:rsid w:val="00E6681C"/>
    <w:rsid w:val="00E66B55"/>
    <w:rsid w:val="00E66BEB"/>
    <w:rsid w:val="00E67127"/>
    <w:rsid w:val="00E67A63"/>
    <w:rsid w:val="00E67DB6"/>
    <w:rsid w:val="00E67FAF"/>
    <w:rsid w:val="00E7079E"/>
    <w:rsid w:val="00E70AD6"/>
    <w:rsid w:val="00E70F43"/>
    <w:rsid w:val="00E710B3"/>
    <w:rsid w:val="00E71364"/>
    <w:rsid w:val="00E719B6"/>
    <w:rsid w:val="00E71B80"/>
    <w:rsid w:val="00E71CB0"/>
    <w:rsid w:val="00E71CF4"/>
    <w:rsid w:val="00E71D48"/>
    <w:rsid w:val="00E72825"/>
    <w:rsid w:val="00E7286D"/>
    <w:rsid w:val="00E72895"/>
    <w:rsid w:val="00E7303B"/>
    <w:rsid w:val="00E73312"/>
    <w:rsid w:val="00E73ABE"/>
    <w:rsid w:val="00E7444F"/>
    <w:rsid w:val="00E74558"/>
    <w:rsid w:val="00E745F9"/>
    <w:rsid w:val="00E75B4E"/>
    <w:rsid w:val="00E7619F"/>
    <w:rsid w:val="00E76255"/>
    <w:rsid w:val="00E7634C"/>
    <w:rsid w:val="00E7675B"/>
    <w:rsid w:val="00E76F92"/>
    <w:rsid w:val="00E77033"/>
    <w:rsid w:val="00E800A8"/>
    <w:rsid w:val="00E800DD"/>
    <w:rsid w:val="00E80163"/>
    <w:rsid w:val="00E80699"/>
    <w:rsid w:val="00E81783"/>
    <w:rsid w:val="00E817E6"/>
    <w:rsid w:val="00E8191F"/>
    <w:rsid w:val="00E81991"/>
    <w:rsid w:val="00E81FCD"/>
    <w:rsid w:val="00E820BD"/>
    <w:rsid w:val="00E82335"/>
    <w:rsid w:val="00E83493"/>
    <w:rsid w:val="00E834BB"/>
    <w:rsid w:val="00E838CE"/>
    <w:rsid w:val="00E83A25"/>
    <w:rsid w:val="00E83E11"/>
    <w:rsid w:val="00E844B5"/>
    <w:rsid w:val="00E84798"/>
    <w:rsid w:val="00E84D4C"/>
    <w:rsid w:val="00E8520C"/>
    <w:rsid w:val="00E852B4"/>
    <w:rsid w:val="00E85AE9"/>
    <w:rsid w:val="00E85F99"/>
    <w:rsid w:val="00E865E0"/>
    <w:rsid w:val="00E866C0"/>
    <w:rsid w:val="00E869DA"/>
    <w:rsid w:val="00E871AF"/>
    <w:rsid w:val="00E8757D"/>
    <w:rsid w:val="00E87A1E"/>
    <w:rsid w:val="00E87FC5"/>
    <w:rsid w:val="00E87FC8"/>
    <w:rsid w:val="00E904E3"/>
    <w:rsid w:val="00E907E9"/>
    <w:rsid w:val="00E90B56"/>
    <w:rsid w:val="00E91573"/>
    <w:rsid w:val="00E923CE"/>
    <w:rsid w:val="00E9274B"/>
    <w:rsid w:val="00E9282E"/>
    <w:rsid w:val="00E92C9F"/>
    <w:rsid w:val="00E92FD0"/>
    <w:rsid w:val="00E937A6"/>
    <w:rsid w:val="00E937C8"/>
    <w:rsid w:val="00E93C4F"/>
    <w:rsid w:val="00E93FAB"/>
    <w:rsid w:val="00E94991"/>
    <w:rsid w:val="00E94A71"/>
    <w:rsid w:val="00E95DA1"/>
    <w:rsid w:val="00E96480"/>
    <w:rsid w:val="00E96593"/>
    <w:rsid w:val="00E9666E"/>
    <w:rsid w:val="00E969D8"/>
    <w:rsid w:val="00E96FF5"/>
    <w:rsid w:val="00E97149"/>
    <w:rsid w:val="00E974E2"/>
    <w:rsid w:val="00EA0005"/>
    <w:rsid w:val="00EA0560"/>
    <w:rsid w:val="00EA059F"/>
    <w:rsid w:val="00EA06C2"/>
    <w:rsid w:val="00EA097E"/>
    <w:rsid w:val="00EA0984"/>
    <w:rsid w:val="00EA0F72"/>
    <w:rsid w:val="00EA0F85"/>
    <w:rsid w:val="00EA12A2"/>
    <w:rsid w:val="00EA12AC"/>
    <w:rsid w:val="00EA139D"/>
    <w:rsid w:val="00EA15B1"/>
    <w:rsid w:val="00EA178E"/>
    <w:rsid w:val="00EA2469"/>
    <w:rsid w:val="00EA25DC"/>
    <w:rsid w:val="00EA28F1"/>
    <w:rsid w:val="00EA34AF"/>
    <w:rsid w:val="00EA354E"/>
    <w:rsid w:val="00EA3754"/>
    <w:rsid w:val="00EA3B6E"/>
    <w:rsid w:val="00EA3BA2"/>
    <w:rsid w:val="00EA3F35"/>
    <w:rsid w:val="00EA40BE"/>
    <w:rsid w:val="00EA4176"/>
    <w:rsid w:val="00EA5793"/>
    <w:rsid w:val="00EA58C3"/>
    <w:rsid w:val="00EA5A71"/>
    <w:rsid w:val="00EA67A3"/>
    <w:rsid w:val="00EA688A"/>
    <w:rsid w:val="00EA7764"/>
    <w:rsid w:val="00EA7EE6"/>
    <w:rsid w:val="00EB0436"/>
    <w:rsid w:val="00EB0C86"/>
    <w:rsid w:val="00EB103E"/>
    <w:rsid w:val="00EB168C"/>
    <w:rsid w:val="00EB1A12"/>
    <w:rsid w:val="00EB1B16"/>
    <w:rsid w:val="00EB20BC"/>
    <w:rsid w:val="00EB21D2"/>
    <w:rsid w:val="00EB2758"/>
    <w:rsid w:val="00EB275C"/>
    <w:rsid w:val="00EB2A26"/>
    <w:rsid w:val="00EB3966"/>
    <w:rsid w:val="00EB3BC7"/>
    <w:rsid w:val="00EB4088"/>
    <w:rsid w:val="00EB42E7"/>
    <w:rsid w:val="00EB487F"/>
    <w:rsid w:val="00EB49B1"/>
    <w:rsid w:val="00EB4E8B"/>
    <w:rsid w:val="00EB59BC"/>
    <w:rsid w:val="00EB67DA"/>
    <w:rsid w:val="00EB6FD1"/>
    <w:rsid w:val="00EB7197"/>
    <w:rsid w:val="00EB7865"/>
    <w:rsid w:val="00EB7D14"/>
    <w:rsid w:val="00EB7D2F"/>
    <w:rsid w:val="00EB7DA8"/>
    <w:rsid w:val="00EC1326"/>
    <w:rsid w:val="00EC15DF"/>
    <w:rsid w:val="00EC1617"/>
    <w:rsid w:val="00EC1FF6"/>
    <w:rsid w:val="00EC2269"/>
    <w:rsid w:val="00EC2767"/>
    <w:rsid w:val="00EC3374"/>
    <w:rsid w:val="00EC36DC"/>
    <w:rsid w:val="00EC39CE"/>
    <w:rsid w:val="00EC417C"/>
    <w:rsid w:val="00EC478F"/>
    <w:rsid w:val="00EC496F"/>
    <w:rsid w:val="00EC4F0F"/>
    <w:rsid w:val="00EC51C7"/>
    <w:rsid w:val="00EC53FB"/>
    <w:rsid w:val="00EC626B"/>
    <w:rsid w:val="00EC6369"/>
    <w:rsid w:val="00EC667E"/>
    <w:rsid w:val="00EC70DF"/>
    <w:rsid w:val="00EC7453"/>
    <w:rsid w:val="00EC79E0"/>
    <w:rsid w:val="00EC7B0F"/>
    <w:rsid w:val="00EC7E4E"/>
    <w:rsid w:val="00ED00C2"/>
    <w:rsid w:val="00ED0BAD"/>
    <w:rsid w:val="00ED12BA"/>
    <w:rsid w:val="00ED1310"/>
    <w:rsid w:val="00ED1434"/>
    <w:rsid w:val="00ED1521"/>
    <w:rsid w:val="00ED1BA1"/>
    <w:rsid w:val="00ED1FBD"/>
    <w:rsid w:val="00ED394F"/>
    <w:rsid w:val="00ED3D03"/>
    <w:rsid w:val="00ED4080"/>
    <w:rsid w:val="00ED4407"/>
    <w:rsid w:val="00ED4450"/>
    <w:rsid w:val="00ED46C1"/>
    <w:rsid w:val="00ED488E"/>
    <w:rsid w:val="00ED4B62"/>
    <w:rsid w:val="00ED5A1E"/>
    <w:rsid w:val="00ED5B9A"/>
    <w:rsid w:val="00ED5C78"/>
    <w:rsid w:val="00ED60AD"/>
    <w:rsid w:val="00ED6422"/>
    <w:rsid w:val="00ED64B8"/>
    <w:rsid w:val="00ED666A"/>
    <w:rsid w:val="00ED7064"/>
    <w:rsid w:val="00ED71C0"/>
    <w:rsid w:val="00ED744F"/>
    <w:rsid w:val="00ED74A1"/>
    <w:rsid w:val="00ED7CF3"/>
    <w:rsid w:val="00ED7FC1"/>
    <w:rsid w:val="00EE0515"/>
    <w:rsid w:val="00EE0762"/>
    <w:rsid w:val="00EE102B"/>
    <w:rsid w:val="00EE166E"/>
    <w:rsid w:val="00EE1679"/>
    <w:rsid w:val="00EE16F7"/>
    <w:rsid w:val="00EE1E84"/>
    <w:rsid w:val="00EE2EA7"/>
    <w:rsid w:val="00EE2F06"/>
    <w:rsid w:val="00EE3358"/>
    <w:rsid w:val="00EE342D"/>
    <w:rsid w:val="00EE35D8"/>
    <w:rsid w:val="00EE3714"/>
    <w:rsid w:val="00EE40B1"/>
    <w:rsid w:val="00EE4201"/>
    <w:rsid w:val="00EE46F8"/>
    <w:rsid w:val="00EE4F86"/>
    <w:rsid w:val="00EE5481"/>
    <w:rsid w:val="00EE5635"/>
    <w:rsid w:val="00EE5732"/>
    <w:rsid w:val="00EE57A2"/>
    <w:rsid w:val="00EE5AD6"/>
    <w:rsid w:val="00EE5B97"/>
    <w:rsid w:val="00EE5FCD"/>
    <w:rsid w:val="00EE63F0"/>
    <w:rsid w:val="00EE68CF"/>
    <w:rsid w:val="00EE6C2C"/>
    <w:rsid w:val="00EE6EAB"/>
    <w:rsid w:val="00EE70B8"/>
    <w:rsid w:val="00EE766D"/>
    <w:rsid w:val="00EE77C4"/>
    <w:rsid w:val="00EE77EA"/>
    <w:rsid w:val="00EE7987"/>
    <w:rsid w:val="00EE7BD1"/>
    <w:rsid w:val="00EF0015"/>
    <w:rsid w:val="00EF0307"/>
    <w:rsid w:val="00EF0337"/>
    <w:rsid w:val="00EF04B0"/>
    <w:rsid w:val="00EF0623"/>
    <w:rsid w:val="00EF0A9B"/>
    <w:rsid w:val="00EF10FA"/>
    <w:rsid w:val="00EF1D83"/>
    <w:rsid w:val="00EF1F60"/>
    <w:rsid w:val="00EF2F14"/>
    <w:rsid w:val="00EF325A"/>
    <w:rsid w:val="00EF34BC"/>
    <w:rsid w:val="00EF387F"/>
    <w:rsid w:val="00EF45A7"/>
    <w:rsid w:val="00EF48DF"/>
    <w:rsid w:val="00EF4F1E"/>
    <w:rsid w:val="00EF54BC"/>
    <w:rsid w:val="00EF557B"/>
    <w:rsid w:val="00EF6080"/>
    <w:rsid w:val="00EF60CE"/>
    <w:rsid w:val="00EF62DB"/>
    <w:rsid w:val="00EF683D"/>
    <w:rsid w:val="00EF68A5"/>
    <w:rsid w:val="00EF7812"/>
    <w:rsid w:val="00EF7C81"/>
    <w:rsid w:val="00EF7EFA"/>
    <w:rsid w:val="00F00B10"/>
    <w:rsid w:val="00F011EE"/>
    <w:rsid w:val="00F01387"/>
    <w:rsid w:val="00F0147B"/>
    <w:rsid w:val="00F01A0D"/>
    <w:rsid w:val="00F02375"/>
    <w:rsid w:val="00F02605"/>
    <w:rsid w:val="00F02628"/>
    <w:rsid w:val="00F03544"/>
    <w:rsid w:val="00F035B7"/>
    <w:rsid w:val="00F0361A"/>
    <w:rsid w:val="00F03964"/>
    <w:rsid w:val="00F04273"/>
    <w:rsid w:val="00F0452C"/>
    <w:rsid w:val="00F04BDF"/>
    <w:rsid w:val="00F04FF9"/>
    <w:rsid w:val="00F053C9"/>
    <w:rsid w:val="00F05811"/>
    <w:rsid w:val="00F05AC8"/>
    <w:rsid w:val="00F05F7C"/>
    <w:rsid w:val="00F0657B"/>
    <w:rsid w:val="00F074C5"/>
    <w:rsid w:val="00F07562"/>
    <w:rsid w:val="00F076C6"/>
    <w:rsid w:val="00F11088"/>
    <w:rsid w:val="00F110F9"/>
    <w:rsid w:val="00F11378"/>
    <w:rsid w:val="00F12A0E"/>
    <w:rsid w:val="00F12CC5"/>
    <w:rsid w:val="00F12D23"/>
    <w:rsid w:val="00F12D4A"/>
    <w:rsid w:val="00F12D4E"/>
    <w:rsid w:val="00F1304A"/>
    <w:rsid w:val="00F1334F"/>
    <w:rsid w:val="00F1335C"/>
    <w:rsid w:val="00F133E7"/>
    <w:rsid w:val="00F1408C"/>
    <w:rsid w:val="00F1459D"/>
    <w:rsid w:val="00F14629"/>
    <w:rsid w:val="00F157F5"/>
    <w:rsid w:val="00F1638B"/>
    <w:rsid w:val="00F1664F"/>
    <w:rsid w:val="00F16ED0"/>
    <w:rsid w:val="00F173D7"/>
    <w:rsid w:val="00F17748"/>
    <w:rsid w:val="00F204B1"/>
    <w:rsid w:val="00F20B9A"/>
    <w:rsid w:val="00F20CBE"/>
    <w:rsid w:val="00F21114"/>
    <w:rsid w:val="00F2164D"/>
    <w:rsid w:val="00F218E4"/>
    <w:rsid w:val="00F22047"/>
    <w:rsid w:val="00F22146"/>
    <w:rsid w:val="00F22F25"/>
    <w:rsid w:val="00F23107"/>
    <w:rsid w:val="00F24D62"/>
    <w:rsid w:val="00F2569E"/>
    <w:rsid w:val="00F26036"/>
    <w:rsid w:val="00F2612A"/>
    <w:rsid w:val="00F27275"/>
    <w:rsid w:val="00F272C9"/>
    <w:rsid w:val="00F2778F"/>
    <w:rsid w:val="00F27DF1"/>
    <w:rsid w:val="00F27E4F"/>
    <w:rsid w:val="00F3010A"/>
    <w:rsid w:val="00F301D5"/>
    <w:rsid w:val="00F30258"/>
    <w:rsid w:val="00F3073C"/>
    <w:rsid w:val="00F30BD8"/>
    <w:rsid w:val="00F31167"/>
    <w:rsid w:val="00F31668"/>
    <w:rsid w:val="00F3169E"/>
    <w:rsid w:val="00F3240E"/>
    <w:rsid w:val="00F3275C"/>
    <w:rsid w:val="00F32B37"/>
    <w:rsid w:val="00F32BA8"/>
    <w:rsid w:val="00F332B2"/>
    <w:rsid w:val="00F332E5"/>
    <w:rsid w:val="00F333D8"/>
    <w:rsid w:val="00F334E7"/>
    <w:rsid w:val="00F3386A"/>
    <w:rsid w:val="00F3387F"/>
    <w:rsid w:val="00F33F49"/>
    <w:rsid w:val="00F34203"/>
    <w:rsid w:val="00F34977"/>
    <w:rsid w:val="00F34BAE"/>
    <w:rsid w:val="00F34C9D"/>
    <w:rsid w:val="00F3508D"/>
    <w:rsid w:val="00F3515F"/>
    <w:rsid w:val="00F35BB3"/>
    <w:rsid w:val="00F35D1A"/>
    <w:rsid w:val="00F35F5B"/>
    <w:rsid w:val="00F36EC9"/>
    <w:rsid w:val="00F3749A"/>
    <w:rsid w:val="00F37775"/>
    <w:rsid w:val="00F37A2C"/>
    <w:rsid w:val="00F37B86"/>
    <w:rsid w:val="00F4144C"/>
    <w:rsid w:val="00F4148F"/>
    <w:rsid w:val="00F414F1"/>
    <w:rsid w:val="00F419EA"/>
    <w:rsid w:val="00F41FDE"/>
    <w:rsid w:val="00F42BA0"/>
    <w:rsid w:val="00F42E49"/>
    <w:rsid w:val="00F42F99"/>
    <w:rsid w:val="00F45154"/>
    <w:rsid w:val="00F45C24"/>
    <w:rsid w:val="00F45F9F"/>
    <w:rsid w:val="00F46E8F"/>
    <w:rsid w:val="00F4710B"/>
    <w:rsid w:val="00F477A0"/>
    <w:rsid w:val="00F502DB"/>
    <w:rsid w:val="00F50A0A"/>
    <w:rsid w:val="00F50A33"/>
    <w:rsid w:val="00F51AB0"/>
    <w:rsid w:val="00F51D60"/>
    <w:rsid w:val="00F5277F"/>
    <w:rsid w:val="00F52875"/>
    <w:rsid w:val="00F52B42"/>
    <w:rsid w:val="00F52ECB"/>
    <w:rsid w:val="00F530EC"/>
    <w:rsid w:val="00F5318C"/>
    <w:rsid w:val="00F5320D"/>
    <w:rsid w:val="00F53307"/>
    <w:rsid w:val="00F542E6"/>
    <w:rsid w:val="00F54401"/>
    <w:rsid w:val="00F54553"/>
    <w:rsid w:val="00F549A2"/>
    <w:rsid w:val="00F54E75"/>
    <w:rsid w:val="00F552BC"/>
    <w:rsid w:val="00F55B86"/>
    <w:rsid w:val="00F560B3"/>
    <w:rsid w:val="00F56123"/>
    <w:rsid w:val="00F56310"/>
    <w:rsid w:val="00F56662"/>
    <w:rsid w:val="00F5753F"/>
    <w:rsid w:val="00F5768A"/>
    <w:rsid w:val="00F5788C"/>
    <w:rsid w:val="00F57ABD"/>
    <w:rsid w:val="00F57BCA"/>
    <w:rsid w:val="00F57E88"/>
    <w:rsid w:val="00F60632"/>
    <w:rsid w:val="00F60AA8"/>
    <w:rsid w:val="00F60C80"/>
    <w:rsid w:val="00F61A59"/>
    <w:rsid w:val="00F61D60"/>
    <w:rsid w:val="00F61F9D"/>
    <w:rsid w:val="00F621C0"/>
    <w:rsid w:val="00F62542"/>
    <w:rsid w:val="00F62DCB"/>
    <w:rsid w:val="00F62DD2"/>
    <w:rsid w:val="00F632A9"/>
    <w:rsid w:val="00F63DEE"/>
    <w:rsid w:val="00F640DB"/>
    <w:rsid w:val="00F641C9"/>
    <w:rsid w:val="00F6422C"/>
    <w:rsid w:val="00F64BC0"/>
    <w:rsid w:val="00F64C41"/>
    <w:rsid w:val="00F65204"/>
    <w:rsid w:val="00F658CB"/>
    <w:rsid w:val="00F65DA1"/>
    <w:rsid w:val="00F66229"/>
    <w:rsid w:val="00F6643F"/>
    <w:rsid w:val="00F66A09"/>
    <w:rsid w:val="00F66A37"/>
    <w:rsid w:val="00F66F6A"/>
    <w:rsid w:val="00F67361"/>
    <w:rsid w:val="00F67D11"/>
    <w:rsid w:val="00F67F3A"/>
    <w:rsid w:val="00F70263"/>
    <w:rsid w:val="00F70568"/>
    <w:rsid w:val="00F70A56"/>
    <w:rsid w:val="00F70A7A"/>
    <w:rsid w:val="00F71809"/>
    <w:rsid w:val="00F71B74"/>
    <w:rsid w:val="00F71E9D"/>
    <w:rsid w:val="00F72307"/>
    <w:rsid w:val="00F72536"/>
    <w:rsid w:val="00F725F1"/>
    <w:rsid w:val="00F728BB"/>
    <w:rsid w:val="00F72EA0"/>
    <w:rsid w:val="00F72EC2"/>
    <w:rsid w:val="00F731E5"/>
    <w:rsid w:val="00F75800"/>
    <w:rsid w:val="00F758E4"/>
    <w:rsid w:val="00F75E9F"/>
    <w:rsid w:val="00F766F1"/>
    <w:rsid w:val="00F77616"/>
    <w:rsid w:val="00F77A7A"/>
    <w:rsid w:val="00F77B6A"/>
    <w:rsid w:val="00F77D52"/>
    <w:rsid w:val="00F80E85"/>
    <w:rsid w:val="00F8170F"/>
    <w:rsid w:val="00F823D2"/>
    <w:rsid w:val="00F827F7"/>
    <w:rsid w:val="00F828CF"/>
    <w:rsid w:val="00F82A58"/>
    <w:rsid w:val="00F82EEF"/>
    <w:rsid w:val="00F8301D"/>
    <w:rsid w:val="00F83890"/>
    <w:rsid w:val="00F83937"/>
    <w:rsid w:val="00F84A2E"/>
    <w:rsid w:val="00F84D54"/>
    <w:rsid w:val="00F86057"/>
    <w:rsid w:val="00F86A29"/>
    <w:rsid w:val="00F86AAF"/>
    <w:rsid w:val="00F873EF"/>
    <w:rsid w:val="00F87486"/>
    <w:rsid w:val="00F87961"/>
    <w:rsid w:val="00F87A4C"/>
    <w:rsid w:val="00F87A7D"/>
    <w:rsid w:val="00F87B40"/>
    <w:rsid w:val="00F900A9"/>
    <w:rsid w:val="00F9033F"/>
    <w:rsid w:val="00F9044F"/>
    <w:rsid w:val="00F90652"/>
    <w:rsid w:val="00F90F1E"/>
    <w:rsid w:val="00F91006"/>
    <w:rsid w:val="00F91254"/>
    <w:rsid w:val="00F9132A"/>
    <w:rsid w:val="00F915B0"/>
    <w:rsid w:val="00F92C47"/>
    <w:rsid w:val="00F92E24"/>
    <w:rsid w:val="00F92F2C"/>
    <w:rsid w:val="00F93199"/>
    <w:rsid w:val="00F93C96"/>
    <w:rsid w:val="00F9405E"/>
    <w:rsid w:val="00F94779"/>
    <w:rsid w:val="00F948A4"/>
    <w:rsid w:val="00F94A2E"/>
    <w:rsid w:val="00F957A7"/>
    <w:rsid w:val="00F960C5"/>
    <w:rsid w:val="00F96876"/>
    <w:rsid w:val="00F96978"/>
    <w:rsid w:val="00F96ACC"/>
    <w:rsid w:val="00F97244"/>
    <w:rsid w:val="00F97392"/>
    <w:rsid w:val="00F97EAE"/>
    <w:rsid w:val="00FA0BDF"/>
    <w:rsid w:val="00FA1063"/>
    <w:rsid w:val="00FA16D1"/>
    <w:rsid w:val="00FA1A52"/>
    <w:rsid w:val="00FA263C"/>
    <w:rsid w:val="00FA27D2"/>
    <w:rsid w:val="00FA2E32"/>
    <w:rsid w:val="00FA30B7"/>
    <w:rsid w:val="00FA3D8A"/>
    <w:rsid w:val="00FA4CFC"/>
    <w:rsid w:val="00FA4D3E"/>
    <w:rsid w:val="00FA542B"/>
    <w:rsid w:val="00FA549B"/>
    <w:rsid w:val="00FA5604"/>
    <w:rsid w:val="00FA5887"/>
    <w:rsid w:val="00FA5E83"/>
    <w:rsid w:val="00FA62BF"/>
    <w:rsid w:val="00FA62D9"/>
    <w:rsid w:val="00FA691D"/>
    <w:rsid w:val="00FA77B2"/>
    <w:rsid w:val="00FB058E"/>
    <w:rsid w:val="00FB0711"/>
    <w:rsid w:val="00FB0908"/>
    <w:rsid w:val="00FB0A2D"/>
    <w:rsid w:val="00FB1382"/>
    <w:rsid w:val="00FB1484"/>
    <w:rsid w:val="00FB167D"/>
    <w:rsid w:val="00FB16CE"/>
    <w:rsid w:val="00FB18F2"/>
    <w:rsid w:val="00FB1C3F"/>
    <w:rsid w:val="00FB2361"/>
    <w:rsid w:val="00FB263C"/>
    <w:rsid w:val="00FB2E72"/>
    <w:rsid w:val="00FB344A"/>
    <w:rsid w:val="00FB3972"/>
    <w:rsid w:val="00FB4552"/>
    <w:rsid w:val="00FB4B40"/>
    <w:rsid w:val="00FB5013"/>
    <w:rsid w:val="00FB5057"/>
    <w:rsid w:val="00FB5D06"/>
    <w:rsid w:val="00FB5DFC"/>
    <w:rsid w:val="00FB6A6E"/>
    <w:rsid w:val="00FB6FF1"/>
    <w:rsid w:val="00FB786F"/>
    <w:rsid w:val="00FC00A1"/>
    <w:rsid w:val="00FC097B"/>
    <w:rsid w:val="00FC0DAB"/>
    <w:rsid w:val="00FC1347"/>
    <w:rsid w:val="00FC16C2"/>
    <w:rsid w:val="00FC1E8E"/>
    <w:rsid w:val="00FC2507"/>
    <w:rsid w:val="00FC298D"/>
    <w:rsid w:val="00FC2AFE"/>
    <w:rsid w:val="00FC34AD"/>
    <w:rsid w:val="00FC3552"/>
    <w:rsid w:val="00FC3A6F"/>
    <w:rsid w:val="00FC4530"/>
    <w:rsid w:val="00FC4C5F"/>
    <w:rsid w:val="00FC515D"/>
    <w:rsid w:val="00FC5636"/>
    <w:rsid w:val="00FC5929"/>
    <w:rsid w:val="00FC6339"/>
    <w:rsid w:val="00FC6E6F"/>
    <w:rsid w:val="00FC742C"/>
    <w:rsid w:val="00FC75E4"/>
    <w:rsid w:val="00FC7C1E"/>
    <w:rsid w:val="00FC7E36"/>
    <w:rsid w:val="00FD0259"/>
    <w:rsid w:val="00FD0FD3"/>
    <w:rsid w:val="00FD1226"/>
    <w:rsid w:val="00FD132D"/>
    <w:rsid w:val="00FD1D68"/>
    <w:rsid w:val="00FD2022"/>
    <w:rsid w:val="00FD28B0"/>
    <w:rsid w:val="00FD295B"/>
    <w:rsid w:val="00FD2D3D"/>
    <w:rsid w:val="00FD334E"/>
    <w:rsid w:val="00FD38ED"/>
    <w:rsid w:val="00FD3995"/>
    <w:rsid w:val="00FD3C4F"/>
    <w:rsid w:val="00FD4110"/>
    <w:rsid w:val="00FD4228"/>
    <w:rsid w:val="00FD480D"/>
    <w:rsid w:val="00FD4C18"/>
    <w:rsid w:val="00FD4F0D"/>
    <w:rsid w:val="00FD542D"/>
    <w:rsid w:val="00FD5B28"/>
    <w:rsid w:val="00FD5DBE"/>
    <w:rsid w:val="00FD5E22"/>
    <w:rsid w:val="00FD5E35"/>
    <w:rsid w:val="00FD64B7"/>
    <w:rsid w:val="00FD6770"/>
    <w:rsid w:val="00FD6A6F"/>
    <w:rsid w:val="00FD6FCB"/>
    <w:rsid w:val="00FD7293"/>
    <w:rsid w:val="00FE01E2"/>
    <w:rsid w:val="00FE026D"/>
    <w:rsid w:val="00FE05D6"/>
    <w:rsid w:val="00FE0B3F"/>
    <w:rsid w:val="00FE0BE4"/>
    <w:rsid w:val="00FE0D12"/>
    <w:rsid w:val="00FE1470"/>
    <w:rsid w:val="00FE1775"/>
    <w:rsid w:val="00FE1D2A"/>
    <w:rsid w:val="00FE22AC"/>
    <w:rsid w:val="00FE2735"/>
    <w:rsid w:val="00FE27C5"/>
    <w:rsid w:val="00FE2BD3"/>
    <w:rsid w:val="00FE2FB4"/>
    <w:rsid w:val="00FE3835"/>
    <w:rsid w:val="00FE492C"/>
    <w:rsid w:val="00FE4964"/>
    <w:rsid w:val="00FE4A0A"/>
    <w:rsid w:val="00FE4BB1"/>
    <w:rsid w:val="00FE4F0B"/>
    <w:rsid w:val="00FE5016"/>
    <w:rsid w:val="00FE538D"/>
    <w:rsid w:val="00FE54B6"/>
    <w:rsid w:val="00FE5814"/>
    <w:rsid w:val="00FE6361"/>
    <w:rsid w:val="00FE651A"/>
    <w:rsid w:val="00FE6773"/>
    <w:rsid w:val="00FE72AD"/>
    <w:rsid w:val="00FE7808"/>
    <w:rsid w:val="00FE7F51"/>
    <w:rsid w:val="00FF06D4"/>
    <w:rsid w:val="00FF074C"/>
    <w:rsid w:val="00FF0899"/>
    <w:rsid w:val="00FF0EE8"/>
    <w:rsid w:val="00FF15BD"/>
    <w:rsid w:val="00FF18CA"/>
    <w:rsid w:val="00FF2442"/>
    <w:rsid w:val="00FF26F7"/>
    <w:rsid w:val="00FF382F"/>
    <w:rsid w:val="00FF3A74"/>
    <w:rsid w:val="00FF3EE1"/>
    <w:rsid w:val="00FF4C9A"/>
    <w:rsid w:val="00FF5B50"/>
    <w:rsid w:val="00FF612A"/>
    <w:rsid w:val="00FF6156"/>
    <w:rsid w:val="00FF627F"/>
    <w:rsid w:val="00FF669E"/>
    <w:rsid w:val="00FF6F09"/>
    <w:rsid w:val="00FF734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92AB32"/>
  <w15:docId w15:val="{9F008E25-455C-47CA-8663-7485AC3C8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D1C54"/>
    <w:pPr>
      <w:spacing w:before="80" w:after="100" w:line="276" w:lineRule="auto"/>
      <w:ind w:firstLineChars="200" w:firstLine="200"/>
    </w:pPr>
    <w:rPr>
      <w:rFonts w:ascii="Microsoft YaHei UI" w:eastAsia="华文楷体" w:hAnsi="Microsoft YaHei UI" w:cs="Times New Roman"/>
      <w:color w:val="595959"/>
      <w:kern w:val="0"/>
      <w:sz w:val="28"/>
      <w:lang w:val="zh-CN"/>
    </w:rPr>
  </w:style>
  <w:style w:type="paragraph" w:styleId="1">
    <w:name w:val="heading 1"/>
    <w:aliases w:val="H1,Heading 0,R1,H11,123321,卷标题,PIM 1,h1,标书1,L1,boc,Section Head,l1,aa章标题,Heading One,Level 1 Topic Heading,第*部分,第A章,H12,H111,H13,H112,1st level,H14,H15,H16,H17,I1,H121,H131,H141,H151,H161,H18,H122,H132,H142,H152,H162,H19,H113,H123,H133,H143,H153"/>
    <w:basedOn w:val="a1"/>
    <w:next w:val="a0"/>
    <w:link w:val="10"/>
    <w:uiPriority w:val="9"/>
    <w:qFormat/>
    <w:rsid w:val="00E625AF"/>
    <w:pPr>
      <w:numPr>
        <w:numId w:val="1"/>
      </w:numPr>
      <w:spacing w:after="0" w:line="240" w:lineRule="auto"/>
      <w:ind w:leftChars="-50" w:left="-50" w:rightChars="-50" w:right="-50" w:firstLineChars="0" w:firstLine="0"/>
      <w:outlineLvl w:val="0"/>
    </w:pPr>
    <w:rPr>
      <w:b/>
      <w:color w:val="4472C4"/>
      <w:sz w:val="48"/>
      <w:szCs w:val="48"/>
    </w:rPr>
  </w:style>
  <w:style w:type="paragraph" w:styleId="2">
    <w:name w:val="heading 2"/>
    <w:aliases w:val="Heading 2 Hidden,Heading 2 CCBS,第一章 标题 2,H2,Underrubrik1,prop2,UNDERRUBRIK 1-2,h2,l2,2nd level,2,Header 2,PIM2,heading 2,Titre3,HD2,sect 1.2,H21,sect 1.21,H22,sect 1.22,H211,sect 1.211,H23,sect 1.23,H212,sect 1.212,Titre2,Head 2,节标题,一级节名,子系统,子系统1,子"/>
    <w:basedOn w:val="a1"/>
    <w:next w:val="a0"/>
    <w:link w:val="20"/>
    <w:uiPriority w:val="9"/>
    <w:unhideWhenUsed/>
    <w:qFormat/>
    <w:rsid w:val="008D1C54"/>
    <w:pPr>
      <w:numPr>
        <w:ilvl w:val="1"/>
        <w:numId w:val="1"/>
      </w:numPr>
      <w:pBdr>
        <w:bottom w:val="single" w:sz="12" w:space="1" w:color="4472C4"/>
      </w:pBdr>
      <w:shd w:val="clear" w:color="auto" w:fill="F2F2F2" w:themeFill="background1" w:themeFillShade="F2"/>
      <w:spacing w:line="240" w:lineRule="auto"/>
      <w:ind w:leftChars="-10" w:left="-10" w:rightChars="-20" w:right="-20" w:firstLineChars="0" w:firstLine="0"/>
      <w:outlineLvl w:val="1"/>
    </w:pPr>
    <w:rPr>
      <w:b/>
      <w:color w:val="4472C4"/>
      <w:lang w:val="en-US"/>
    </w:rPr>
  </w:style>
  <w:style w:type="paragraph" w:styleId="3">
    <w:name w:val="heading 3"/>
    <w:aliases w:val="h3,level_3,PIM 3,Level 3 Head,Heading 3 - old,sect1.2.3,sect1.2.31,sect1.2.32,sect1.2.311,sect1.2.33,sect1.2.312,Bold Head,bh,BOD 0,3rd level,3,heading 3,l3,CT,Level 3 Topic Heading,l3+toc 3,Sub-section Title,prop3,3heading,Heading 31,Fab-3,Head3,L"/>
    <w:basedOn w:val="a1"/>
    <w:next w:val="a0"/>
    <w:link w:val="30"/>
    <w:uiPriority w:val="9"/>
    <w:unhideWhenUsed/>
    <w:qFormat/>
    <w:rsid w:val="001D0D6C"/>
    <w:pPr>
      <w:numPr>
        <w:ilvl w:val="2"/>
        <w:numId w:val="1"/>
      </w:numPr>
      <w:pBdr>
        <w:bottom w:val="single" w:sz="12" w:space="1" w:color="595959"/>
      </w:pBdr>
      <w:shd w:val="clear" w:color="auto" w:fill="F2F2F2" w:themeFill="background1" w:themeFillShade="F2"/>
      <w:spacing w:line="240" w:lineRule="auto"/>
      <w:ind w:leftChars="-10" w:left="-10" w:firstLineChars="0" w:firstLine="0"/>
      <w:outlineLvl w:val="2"/>
    </w:pPr>
    <w:rPr>
      <w:b/>
      <w:lang w:val="en-US"/>
    </w:rPr>
  </w:style>
  <w:style w:type="paragraph" w:styleId="4">
    <w:name w:val="heading 4"/>
    <w:aliases w:val="4th level,h4,4,4heading,PIM 4,Fab-4,T5,H41,H42,H43,H44,H45,H46,H47,H48,H49,H410,H411,H421,H431,H441,H451,H461,H471,H481,H491,H4101,H412,H422,H432,H442,H452,H462,H472,H482,H492,H4102,H4111,H4211,H4311,H4411,H4511,H4611,H4711,H4811,H4911,H41011,H4,b"/>
    <w:basedOn w:val="a1"/>
    <w:next w:val="a0"/>
    <w:link w:val="40"/>
    <w:uiPriority w:val="9"/>
    <w:unhideWhenUsed/>
    <w:qFormat/>
    <w:rsid w:val="00E15EAE"/>
    <w:pPr>
      <w:numPr>
        <w:ilvl w:val="3"/>
        <w:numId w:val="1"/>
      </w:numPr>
      <w:pBdr>
        <w:bottom w:val="single" w:sz="8" w:space="1" w:color="595959"/>
      </w:pBdr>
      <w:spacing w:line="240" w:lineRule="auto"/>
      <w:ind w:left="0" w:firstLineChars="0"/>
      <w:outlineLvl w:val="3"/>
    </w:pPr>
    <w:rPr>
      <w:b/>
      <w:i/>
      <w:iCs/>
      <w:color w:val="5B9BD5" w:themeColor="accent1"/>
    </w:rPr>
  </w:style>
  <w:style w:type="paragraph" w:styleId="5">
    <w:name w:val="heading 5"/>
    <w:aliases w:val="H5,PIM 5,第四层条,ds,dd,h5,口,口1,口2,Titre5,Table label,l5,hm,mh2,Module heading 2,Head 5,list 5,5,dash,ITT t5,PA Pico Section,H5-Heading 5,heading5,heading 5,dash1,ds1,dd1,dash2,ds2,dd2,dash3,ds3,dd3,dash4,ds4,dd4,dash5,ds5,dd5,dash6,ds6,dd6,dash7,ds7,h"/>
    <w:basedOn w:val="a1"/>
    <w:next w:val="a0"/>
    <w:link w:val="50"/>
    <w:uiPriority w:val="9"/>
    <w:unhideWhenUsed/>
    <w:qFormat/>
    <w:rsid w:val="00AC5757"/>
    <w:pPr>
      <w:numPr>
        <w:ilvl w:val="4"/>
        <w:numId w:val="1"/>
      </w:numPr>
      <w:pBdr>
        <w:bottom w:val="dashSmallGap" w:sz="4" w:space="1" w:color="595959"/>
      </w:pBdr>
      <w:spacing w:line="240" w:lineRule="auto"/>
      <w:ind w:firstLineChars="0" w:firstLine="0"/>
      <w:outlineLvl w:val="4"/>
    </w:pPr>
    <w:rPr>
      <w:b/>
    </w:rPr>
  </w:style>
  <w:style w:type="paragraph" w:styleId="6">
    <w:name w:val="heading 6"/>
    <w:basedOn w:val="a0"/>
    <w:next w:val="a0"/>
    <w:link w:val="60"/>
    <w:uiPriority w:val="9"/>
    <w:unhideWhenUsed/>
    <w:qFormat/>
    <w:rsid w:val="00421558"/>
    <w:pPr>
      <w:keepNext/>
      <w:keepLines/>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0"/>
    <w:uiPriority w:val="9"/>
    <w:unhideWhenUsed/>
    <w:qFormat/>
    <w:rsid w:val="00F52ECB"/>
    <w:pPr>
      <w:keepNext/>
      <w:keepLines/>
      <w:spacing w:before="240" w:after="64" w:line="320" w:lineRule="auto"/>
      <w:outlineLvl w:val="6"/>
    </w:pPr>
    <w:rPr>
      <w:b/>
      <w:bCs/>
      <w:sz w:val="24"/>
      <w:szCs w:val="24"/>
    </w:rPr>
  </w:style>
  <w:style w:type="paragraph" w:styleId="8">
    <w:name w:val="heading 8"/>
    <w:basedOn w:val="a0"/>
    <w:next w:val="a0"/>
    <w:link w:val="80"/>
    <w:uiPriority w:val="9"/>
    <w:unhideWhenUsed/>
    <w:qFormat/>
    <w:rsid w:val="00F52ECB"/>
    <w:pPr>
      <w:keepNext/>
      <w:keepLines/>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0"/>
    <w:uiPriority w:val="9"/>
    <w:unhideWhenUsed/>
    <w:qFormat/>
    <w:rsid w:val="00DD29D7"/>
    <w:pPr>
      <w:keepNext/>
      <w:keepLines/>
      <w:spacing w:before="240" w:after="64" w:line="320" w:lineRule="auto"/>
      <w:outlineLvl w:val="8"/>
    </w:pPr>
    <w:rPr>
      <w:rFonts w:asciiTheme="majorHAnsi" w:eastAsiaTheme="majorEastAsia" w:hAnsiTheme="majorHAnsi" w:cstheme="majorBidi"/>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List Paragraph"/>
    <w:basedOn w:val="a0"/>
    <w:link w:val="a5"/>
    <w:uiPriority w:val="34"/>
    <w:qFormat/>
    <w:rsid w:val="00CD0E3B"/>
    <w:pPr>
      <w:ind w:firstLine="420"/>
    </w:pPr>
  </w:style>
  <w:style w:type="character" w:customStyle="1" w:styleId="10">
    <w:name w:val="标题 1 字符"/>
    <w:aliases w:val="H1 字符,Heading 0 字符,R1 字符,H11 字符,123321 字符,卷标题 字符,PIM 1 字符,h1 字符,标书1 字符,L1 字符,boc 字符,Section Head 字符,l1 字符,aa章标题 字符,Heading One 字符,Level 1 Topic Heading 字符,第*部分 字符,第A章 字符,H12 字符,H111 字符,H13 字符,H112 字符,1st level 字符,H14 字符,H15 字符,H16 字符,H17 字符"/>
    <w:basedOn w:val="a2"/>
    <w:link w:val="1"/>
    <w:uiPriority w:val="9"/>
    <w:rsid w:val="00E625AF"/>
    <w:rPr>
      <w:rFonts w:ascii="Microsoft YaHei UI" w:eastAsia="华文楷体" w:hAnsi="Microsoft YaHei UI" w:cs="Times New Roman"/>
      <w:b/>
      <w:color w:val="4472C4"/>
      <w:kern w:val="0"/>
      <w:sz w:val="48"/>
      <w:szCs w:val="48"/>
      <w:lang w:val="zh-CN"/>
    </w:rPr>
  </w:style>
  <w:style w:type="character" w:customStyle="1" w:styleId="20">
    <w:name w:val="标题 2 字符"/>
    <w:aliases w:val="Heading 2 Hidden 字符,Heading 2 CCBS 字符,第一章 标题 2 字符,H2 字符,Underrubrik1 字符,prop2 字符,UNDERRUBRIK 1-2 字符,h2 字符,l2 字符,2nd level 字符,2 字符,Header 2 字符,PIM2 字符,heading 2 字符,Titre3 字符,HD2 字符,sect 1.2 字符,H21 字符,sect 1.21 字符,H22 字符,sect 1.22 字符,H211 字符,子 字符"/>
    <w:basedOn w:val="a2"/>
    <w:link w:val="2"/>
    <w:uiPriority w:val="9"/>
    <w:rsid w:val="008D1C54"/>
    <w:rPr>
      <w:rFonts w:ascii="Microsoft YaHei UI" w:eastAsia="华文楷体" w:hAnsi="Microsoft YaHei UI" w:cs="Times New Roman"/>
      <w:b/>
      <w:color w:val="4472C4"/>
      <w:kern w:val="0"/>
      <w:sz w:val="28"/>
      <w:shd w:val="clear" w:color="auto" w:fill="F2F2F2" w:themeFill="background1" w:themeFillShade="F2"/>
    </w:rPr>
  </w:style>
  <w:style w:type="character" w:customStyle="1" w:styleId="30">
    <w:name w:val="标题 3 字符"/>
    <w:aliases w:val="h3 字符,level_3 字符,PIM 3 字符,Level 3 Head 字符,Heading 3 - old 字符,sect1.2.3 字符,sect1.2.31 字符,sect1.2.32 字符,sect1.2.311 字符,sect1.2.33 字符,sect1.2.312 字符,Bold Head 字符,bh 字符,BOD 0 字符,3rd level 字符,3 字符,heading 3 字符,l3 字符,CT 字符,Level 3 Topic Heading 字符"/>
    <w:basedOn w:val="a2"/>
    <w:link w:val="3"/>
    <w:uiPriority w:val="9"/>
    <w:rsid w:val="001D0D6C"/>
    <w:rPr>
      <w:rFonts w:ascii="Microsoft YaHei UI" w:eastAsia="华文楷体" w:hAnsi="Microsoft YaHei UI" w:cs="Times New Roman"/>
      <w:b/>
      <w:color w:val="595959"/>
      <w:kern w:val="0"/>
      <w:sz w:val="28"/>
      <w:shd w:val="clear" w:color="auto" w:fill="F2F2F2" w:themeFill="background1" w:themeFillShade="F2"/>
    </w:rPr>
  </w:style>
  <w:style w:type="character" w:customStyle="1" w:styleId="40">
    <w:name w:val="标题 4 字符"/>
    <w:aliases w:val="4th level 字符,h4 字符,4 字符,4heading 字符,PIM 4 字符,Fab-4 字符,T5 字符,H41 字符,H42 字符,H43 字符,H44 字符,H45 字符,H46 字符,H47 字符,H48 字符,H49 字符,H410 字符,H411 字符,H421 字符,H431 字符,H441 字符,H451 字符,H461 字符,H471 字符,H481 字符,H491 字符,H4101 字符,H412 字符,H422 字符,H432 字符,H442 字符"/>
    <w:basedOn w:val="a2"/>
    <w:link w:val="4"/>
    <w:uiPriority w:val="9"/>
    <w:rsid w:val="00E15EAE"/>
    <w:rPr>
      <w:rFonts w:ascii="Microsoft YaHei UI" w:eastAsia="华文楷体" w:hAnsi="Microsoft YaHei UI" w:cs="Times New Roman"/>
      <w:b/>
      <w:i/>
      <w:iCs/>
      <w:color w:val="5B9BD5" w:themeColor="accent1"/>
      <w:kern w:val="0"/>
      <w:sz w:val="28"/>
      <w:lang w:val="zh-CN"/>
    </w:rPr>
  </w:style>
  <w:style w:type="character" w:customStyle="1" w:styleId="50">
    <w:name w:val="标题 5 字符"/>
    <w:aliases w:val="H5 字符,PIM 5 字符,第四层条 字符,ds 字符,dd 字符,h5 字符,口 字符,口1 字符,口2 字符,Titre5 字符,Table label 字符,l5 字符,hm 字符,mh2 字符,Module heading 2 字符,Head 5 字符,list 5 字符,5 字符,dash 字符,ITT t5 字符,PA Pico Section 字符,H5-Heading 5 字符,heading5 字符,heading 5 字符,dash1 字符,ds1 字符,h 字符"/>
    <w:basedOn w:val="a2"/>
    <w:link w:val="5"/>
    <w:uiPriority w:val="9"/>
    <w:rsid w:val="00AC5757"/>
    <w:rPr>
      <w:rFonts w:ascii="Microsoft YaHei UI" w:eastAsia="华文楷体" w:hAnsi="Microsoft YaHei UI" w:cs="Times New Roman"/>
      <w:b/>
      <w:color w:val="595959"/>
      <w:kern w:val="0"/>
      <w:sz w:val="28"/>
      <w:lang w:val="zh-CN"/>
    </w:rPr>
  </w:style>
  <w:style w:type="paragraph" w:styleId="a6">
    <w:name w:val="No Spacing"/>
    <w:link w:val="a7"/>
    <w:uiPriority w:val="1"/>
    <w:qFormat/>
    <w:rsid w:val="00761B54"/>
    <w:rPr>
      <w:kern w:val="0"/>
      <w:sz w:val="22"/>
    </w:rPr>
  </w:style>
  <w:style w:type="character" w:customStyle="1" w:styleId="a7">
    <w:name w:val="无间隔 字符"/>
    <w:basedOn w:val="a2"/>
    <w:link w:val="a6"/>
    <w:uiPriority w:val="1"/>
    <w:rsid w:val="00761B54"/>
    <w:rPr>
      <w:kern w:val="0"/>
      <w:sz w:val="22"/>
    </w:rPr>
  </w:style>
  <w:style w:type="character" w:styleId="a8">
    <w:name w:val="Placeholder Text"/>
    <w:basedOn w:val="a2"/>
    <w:uiPriority w:val="99"/>
    <w:semiHidden/>
    <w:rsid w:val="0056525E"/>
    <w:rPr>
      <w:color w:val="808080"/>
    </w:rPr>
  </w:style>
  <w:style w:type="paragraph" w:styleId="TOC">
    <w:name w:val="TOC Heading"/>
    <w:basedOn w:val="1"/>
    <w:next w:val="a0"/>
    <w:uiPriority w:val="39"/>
    <w:unhideWhenUsed/>
    <w:qFormat/>
    <w:rsid w:val="00A43C15"/>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val="en-US"/>
    </w:rPr>
  </w:style>
  <w:style w:type="paragraph" w:styleId="11">
    <w:name w:val="toc 1"/>
    <w:basedOn w:val="a0"/>
    <w:next w:val="a0"/>
    <w:autoRedefine/>
    <w:uiPriority w:val="39"/>
    <w:unhideWhenUsed/>
    <w:rsid w:val="00A43C15"/>
  </w:style>
  <w:style w:type="paragraph" w:styleId="21">
    <w:name w:val="toc 2"/>
    <w:basedOn w:val="a0"/>
    <w:next w:val="a0"/>
    <w:autoRedefine/>
    <w:uiPriority w:val="39"/>
    <w:unhideWhenUsed/>
    <w:rsid w:val="00A43C15"/>
    <w:pPr>
      <w:ind w:leftChars="200" w:left="420"/>
    </w:pPr>
  </w:style>
  <w:style w:type="paragraph" w:styleId="31">
    <w:name w:val="toc 3"/>
    <w:basedOn w:val="a0"/>
    <w:next w:val="a0"/>
    <w:autoRedefine/>
    <w:uiPriority w:val="39"/>
    <w:unhideWhenUsed/>
    <w:rsid w:val="00A43C15"/>
    <w:pPr>
      <w:ind w:leftChars="400" w:left="840"/>
    </w:pPr>
  </w:style>
  <w:style w:type="character" w:styleId="a9">
    <w:name w:val="Hyperlink"/>
    <w:basedOn w:val="a2"/>
    <w:uiPriority w:val="99"/>
    <w:unhideWhenUsed/>
    <w:rsid w:val="00A43C15"/>
    <w:rPr>
      <w:color w:val="0563C1" w:themeColor="hyperlink"/>
      <w:u w:val="single"/>
    </w:rPr>
  </w:style>
  <w:style w:type="paragraph" w:styleId="aa">
    <w:name w:val="header"/>
    <w:basedOn w:val="a0"/>
    <w:link w:val="ab"/>
    <w:uiPriority w:val="99"/>
    <w:unhideWhenUsed/>
    <w:qFormat/>
    <w:rsid w:val="00BF26CD"/>
    <w:pPr>
      <w:pBdr>
        <w:bottom w:val="single" w:sz="6" w:space="1" w:color="auto"/>
      </w:pBdr>
      <w:tabs>
        <w:tab w:val="center" w:pos="4153"/>
        <w:tab w:val="right" w:pos="8306"/>
      </w:tabs>
      <w:snapToGrid w:val="0"/>
      <w:spacing w:line="240" w:lineRule="auto"/>
      <w:jc w:val="center"/>
    </w:pPr>
    <w:rPr>
      <w:sz w:val="18"/>
      <w:szCs w:val="18"/>
    </w:rPr>
  </w:style>
  <w:style w:type="character" w:customStyle="1" w:styleId="ab">
    <w:name w:val="页眉 字符"/>
    <w:basedOn w:val="a2"/>
    <w:link w:val="aa"/>
    <w:uiPriority w:val="99"/>
    <w:qFormat/>
    <w:rsid w:val="00BF26CD"/>
    <w:rPr>
      <w:rFonts w:ascii="Microsoft YaHei UI" w:eastAsia="Microsoft YaHei UI" w:hAnsi="Microsoft YaHei UI" w:cs="Times New Roman"/>
      <w:color w:val="595959"/>
      <w:kern w:val="0"/>
      <w:sz w:val="18"/>
      <w:szCs w:val="18"/>
      <w:lang w:val="zh-CN"/>
    </w:rPr>
  </w:style>
  <w:style w:type="paragraph" w:styleId="ac">
    <w:name w:val="footer"/>
    <w:basedOn w:val="a0"/>
    <w:link w:val="ad"/>
    <w:uiPriority w:val="99"/>
    <w:unhideWhenUsed/>
    <w:qFormat/>
    <w:rsid w:val="00BF26CD"/>
    <w:pPr>
      <w:tabs>
        <w:tab w:val="center" w:pos="4153"/>
        <w:tab w:val="right" w:pos="8306"/>
      </w:tabs>
      <w:snapToGrid w:val="0"/>
      <w:spacing w:line="240" w:lineRule="auto"/>
    </w:pPr>
    <w:rPr>
      <w:sz w:val="18"/>
      <w:szCs w:val="18"/>
    </w:rPr>
  </w:style>
  <w:style w:type="character" w:customStyle="1" w:styleId="ad">
    <w:name w:val="页脚 字符"/>
    <w:basedOn w:val="a2"/>
    <w:link w:val="ac"/>
    <w:uiPriority w:val="99"/>
    <w:qFormat/>
    <w:rsid w:val="00BF26CD"/>
    <w:rPr>
      <w:rFonts w:ascii="Microsoft YaHei UI" w:eastAsia="Microsoft YaHei UI" w:hAnsi="Microsoft YaHei UI" w:cs="Times New Roman"/>
      <w:color w:val="595959"/>
      <w:kern w:val="0"/>
      <w:sz w:val="18"/>
      <w:szCs w:val="18"/>
      <w:lang w:val="zh-CN"/>
    </w:rPr>
  </w:style>
  <w:style w:type="table" w:styleId="ae">
    <w:name w:val="Table Grid"/>
    <w:basedOn w:val="a3"/>
    <w:uiPriority w:val="59"/>
    <w:rsid w:val="004A1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网格表 2 - 着色 11"/>
    <w:basedOn w:val="a3"/>
    <w:uiPriority w:val="47"/>
    <w:rsid w:val="004A1013"/>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4-11">
    <w:name w:val="网格表 4 - 着色 11"/>
    <w:basedOn w:val="a3"/>
    <w:uiPriority w:val="49"/>
    <w:rsid w:val="004A1013"/>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af">
    <w:name w:val="表格文字"/>
    <w:basedOn w:val="a0"/>
    <w:qFormat/>
    <w:rsid w:val="006C544B"/>
    <w:pPr>
      <w:spacing w:before="0" w:after="0"/>
    </w:pPr>
    <w:rPr>
      <w:bCs/>
      <w:sz w:val="20"/>
      <w:lang w:val="en-US"/>
    </w:rPr>
  </w:style>
  <w:style w:type="table" w:customStyle="1" w:styleId="41">
    <w:name w:val="网格表 41"/>
    <w:basedOn w:val="a3"/>
    <w:uiPriority w:val="49"/>
    <w:rsid w:val="004A1013"/>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2">
    <w:name w:val="样式1"/>
    <w:basedOn w:val="a3"/>
    <w:uiPriority w:val="99"/>
    <w:rsid w:val="00D74816"/>
    <w:tblPr>
      <w:tblStyleRowBandSize w:val="1"/>
      <w:tblStyleColBandSize w:val="1"/>
      <w:tblBorders>
        <w:top w:val="single" w:sz="8" w:space="0" w:color="auto"/>
        <w:left w:val="single" w:sz="8" w:space="0" w:color="auto"/>
        <w:bottom w:val="single" w:sz="12" w:space="0" w:color="auto"/>
        <w:right w:val="single" w:sz="8" w:space="0" w:color="auto"/>
        <w:insideH w:val="single" w:sz="8" w:space="0" w:color="auto"/>
        <w:insideV w:val="single" w:sz="8" w:space="0" w:color="auto"/>
      </w:tblBorders>
    </w:tblPr>
    <w:tblStylePr w:type="firstRow">
      <w:rPr>
        <w:b/>
      </w:rPr>
      <w:tblPr/>
      <w:trPr>
        <w:tblHeader/>
      </w:tr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F2F2F2" w:themeFill="background1" w:themeFillShade="F2"/>
      </w:tcPr>
    </w:tblStylePr>
    <w:tblStylePr w:type="lastRow">
      <w:rPr>
        <w:b w:val="0"/>
      </w:rPr>
    </w:tblStylePr>
  </w:style>
  <w:style w:type="table" w:styleId="af0">
    <w:name w:val="Table Professional"/>
    <w:basedOn w:val="a3"/>
    <w:uiPriority w:val="99"/>
    <w:semiHidden/>
    <w:unhideWhenUsed/>
    <w:rsid w:val="002C5331"/>
    <w:pPr>
      <w:spacing w:before="80" w:after="100" w:line="276"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af1">
    <w:name w:val="annotation reference"/>
    <w:basedOn w:val="a2"/>
    <w:uiPriority w:val="99"/>
    <w:semiHidden/>
    <w:unhideWhenUsed/>
    <w:rsid w:val="008F631B"/>
    <w:rPr>
      <w:sz w:val="21"/>
      <w:szCs w:val="21"/>
    </w:rPr>
  </w:style>
  <w:style w:type="paragraph" w:styleId="af2">
    <w:name w:val="annotation text"/>
    <w:basedOn w:val="a0"/>
    <w:link w:val="af3"/>
    <w:uiPriority w:val="99"/>
    <w:semiHidden/>
    <w:unhideWhenUsed/>
    <w:rsid w:val="008F631B"/>
  </w:style>
  <w:style w:type="character" w:customStyle="1" w:styleId="af3">
    <w:name w:val="批注文字 字符"/>
    <w:basedOn w:val="a2"/>
    <w:link w:val="af2"/>
    <w:uiPriority w:val="99"/>
    <w:semiHidden/>
    <w:rsid w:val="008F631B"/>
    <w:rPr>
      <w:rFonts w:ascii="Microsoft YaHei UI" w:eastAsia="Microsoft YaHei UI" w:hAnsi="Microsoft YaHei UI" w:cs="Times New Roman"/>
      <w:color w:val="595959"/>
      <w:kern w:val="0"/>
      <w:sz w:val="22"/>
      <w:lang w:val="zh-CN"/>
    </w:rPr>
  </w:style>
  <w:style w:type="paragraph" w:styleId="af4">
    <w:name w:val="annotation subject"/>
    <w:basedOn w:val="af2"/>
    <w:next w:val="af2"/>
    <w:link w:val="af5"/>
    <w:uiPriority w:val="99"/>
    <w:semiHidden/>
    <w:unhideWhenUsed/>
    <w:rsid w:val="008F631B"/>
    <w:rPr>
      <w:b/>
      <w:bCs/>
    </w:rPr>
  </w:style>
  <w:style w:type="character" w:customStyle="1" w:styleId="af5">
    <w:name w:val="批注主题 字符"/>
    <w:basedOn w:val="af3"/>
    <w:link w:val="af4"/>
    <w:uiPriority w:val="99"/>
    <w:semiHidden/>
    <w:rsid w:val="008F631B"/>
    <w:rPr>
      <w:rFonts w:ascii="Microsoft YaHei UI" w:eastAsia="Microsoft YaHei UI" w:hAnsi="Microsoft YaHei UI" w:cs="Times New Roman"/>
      <w:b/>
      <w:bCs/>
      <w:color w:val="595959"/>
      <w:kern w:val="0"/>
      <w:sz w:val="22"/>
      <w:lang w:val="zh-CN"/>
    </w:rPr>
  </w:style>
  <w:style w:type="paragraph" w:styleId="af6">
    <w:name w:val="Balloon Text"/>
    <w:basedOn w:val="a0"/>
    <w:link w:val="af7"/>
    <w:uiPriority w:val="99"/>
    <w:semiHidden/>
    <w:unhideWhenUsed/>
    <w:rsid w:val="008F631B"/>
    <w:pPr>
      <w:spacing w:before="0" w:after="0" w:line="240" w:lineRule="auto"/>
    </w:pPr>
    <w:rPr>
      <w:sz w:val="18"/>
      <w:szCs w:val="18"/>
    </w:rPr>
  </w:style>
  <w:style w:type="character" w:customStyle="1" w:styleId="af7">
    <w:name w:val="批注框文本 字符"/>
    <w:basedOn w:val="a2"/>
    <w:link w:val="af6"/>
    <w:uiPriority w:val="99"/>
    <w:semiHidden/>
    <w:rsid w:val="008F631B"/>
    <w:rPr>
      <w:rFonts w:ascii="Microsoft YaHei UI" w:eastAsia="Microsoft YaHei UI" w:hAnsi="Microsoft YaHei UI" w:cs="Times New Roman"/>
      <w:color w:val="595959"/>
      <w:kern w:val="0"/>
      <w:sz w:val="18"/>
      <w:szCs w:val="18"/>
      <w:lang w:val="zh-CN"/>
    </w:rPr>
  </w:style>
  <w:style w:type="paragraph" w:styleId="af8">
    <w:name w:val="Revision"/>
    <w:hidden/>
    <w:uiPriority w:val="99"/>
    <w:semiHidden/>
    <w:rsid w:val="00955F96"/>
    <w:rPr>
      <w:rFonts w:ascii="Microsoft YaHei UI" w:eastAsia="Microsoft YaHei UI" w:hAnsi="Microsoft YaHei UI" w:cs="Times New Roman"/>
      <w:color w:val="595959"/>
      <w:kern w:val="0"/>
      <w:sz w:val="22"/>
      <w:lang w:val="zh-CN"/>
    </w:rPr>
  </w:style>
  <w:style w:type="paragraph" w:styleId="af9">
    <w:name w:val="Document Map"/>
    <w:basedOn w:val="a0"/>
    <w:link w:val="afa"/>
    <w:uiPriority w:val="99"/>
    <w:semiHidden/>
    <w:unhideWhenUsed/>
    <w:rsid w:val="00B80E68"/>
    <w:rPr>
      <w:rFonts w:ascii="Heiti SC Light" w:eastAsia="Heiti SC Light"/>
      <w:sz w:val="24"/>
      <w:szCs w:val="24"/>
    </w:rPr>
  </w:style>
  <w:style w:type="character" w:customStyle="1" w:styleId="afa">
    <w:name w:val="文档结构图 字符"/>
    <w:basedOn w:val="a2"/>
    <w:link w:val="af9"/>
    <w:uiPriority w:val="99"/>
    <w:semiHidden/>
    <w:rsid w:val="00B80E68"/>
    <w:rPr>
      <w:rFonts w:ascii="Heiti SC Light" w:eastAsia="Heiti SC Light" w:hAnsi="Microsoft YaHei UI" w:cs="Times New Roman"/>
      <w:color w:val="595959"/>
      <w:kern w:val="0"/>
      <w:sz w:val="24"/>
      <w:szCs w:val="24"/>
      <w:lang w:val="zh-CN"/>
    </w:rPr>
  </w:style>
  <w:style w:type="paragraph" w:styleId="afb">
    <w:name w:val="Normal Indent"/>
    <w:aliases w:val="正文非缩进,正文（首行缩进两字）,特点,ALT+Z,正文普通文字,首行缩进,样式3,标题4,Normal Indent Char,表正文 Char,正文非缩进 Char Char,标题4 Char,特点 Char Char,正文文字首行缩进,正文编号,特点 Char Char Char,标题4 Char Char Char,正文非缩进 Char,特点 Char1,正文非缩进 + 宋体 Char,两端对齐 Char,左侧:  0 厘米 Char,首行缩进:  2 字符 Char,段1 Char"/>
    <w:basedOn w:val="a0"/>
    <w:link w:val="afc"/>
    <w:rsid w:val="001D0F95"/>
    <w:pPr>
      <w:widowControl w:val="0"/>
      <w:spacing w:before="0" w:after="0" w:line="240" w:lineRule="auto"/>
      <w:ind w:firstLine="420"/>
      <w:jc w:val="both"/>
    </w:pPr>
    <w:rPr>
      <w:rFonts w:ascii="Times New Roman" w:eastAsia="宋体" w:hAnsi="Times New Roman"/>
      <w:color w:val="auto"/>
      <w:kern w:val="2"/>
      <w:sz w:val="24"/>
      <w:szCs w:val="20"/>
      <w:lang w:val="en-US"/>
    </w:rPr>
  </w:style>
  <w:style w:type="character" w:customStyle="1" w:styleId="afc">
    <w:name w:val="正文缩进 字符"/>
    <w:aliases w:val="正文非缩进 字符,正文（首行缩进两字） 字符,特点 字符,ALT+Z 字符,正文普通文字 字符,首行缩进 字符,样式3 字符,标题4 字符,Normal Indent Char 字符,表正文 Char 字符,正文非缩进 Char Char 字符,标题4 Char 字符,特点 Char Char 字符,正文文字首行缩进 字符,正文编号 字符,特点 Char Char Char 字符,标题4 Char Char Char 字符,正文非缩进 Char 字符,特点 Char1 字符"/>
    <w:link w:val="afb"/>
    <w:rsid w:val="001D0F95"/>
    <w:rPr>
      <w:rFonts w:ascii="Times New Roman" w:eastAsia="宋体" w:hAnsi="Times New Roman" w:cs="Times New Roman"/>
      <w:sz w:val="24"/>
      <w:szCs w:val="20"/>
    </w:rPr>
  </w:style>
  <w:style w:type="character" w:customStyle="1" w:styleId="Char1">
    <w:name w:val="正文缩进 Char1"/>
    <w:aliases w:val="正文（首行缩进两字） Char1,正文普通文字 Char1,首行缩进 Char1,样式3 Char1,标题4 Char2,Normal Indent Char Char1,表正文 Char Char1,正文非缩进 Char Char Char1,标题4 Char Char1,特点 Char Char Char2,正文文字首行缩进 Char1,正文编号 Char1,特点 Char Char Char Char1,标题4 Char Char Char Char1,±í Char1"/>
    <w:rsid w:val="00950283"/>
    <w:rPr>
      <w:kern w:val="2"/>
      <w:sz w:val="24"/>
    </w:rPr>
  </w:style>
  <w:style w:type="character" w:customStyle="1" w:styleId="13">
    <w:name w:val="正文缩进1"/>
    <w:aliases w:val="正文（首行缩进两字）1,特点1,ALT+Z1,表正文1,正文非缩进1,正文缩进William1,水上软件1,段11,正文双线1,正文（图说明文字居中）1,正文不缩进1,特点 Char2,上海中望标准正文（首行缩进两字）1,标题41,四号1,±íÕýÎÄ1,ÕýÎÄ·ÇËõ½ø1,±í1,缩进1,正文缩进（首行缩进两字）1,正文2级1,正文缩进 Char Char Char Char Char Char1,正文普通文字1,首行缩进1"/>
    <w:rsid w:val="00950283"/>
    <w:rPr>
      <w:rFonts w:eastAsia="宋体"/>
      <w:kern w:val="2"/>
      <w:sz w:val="21"/>
      <w:szCs w:val="24"/>
      <w:lang w:val="en-US" w:eastAsia="zh-CN" w:bidi="ar-SA"/>
    </w:rPr>
  </w:style>
  <w:style w:type="character" w:customStyle="1" w:styleId="apple-converted-space">
    <w:name w:val="apple-converted-space"/>
    <w:basedOn w:val="a2"/>
    <w:rsid w:val="004C1A5B"/>
  </w:style>
  <w:style w:type="paragraph" w:customStyle="1" w:styleId="afd">
    <w:name w:val="标准文本"/>
    <w:basedOn w:val="a0"/>
    <w:link w:val="Char"/>
    <w:qFormat/>
    <w:rsid w:val="004C1A5B"/>
    <w:pPr>
      <w:widowControl w:val="0"/>
      <w:spacing w:before="0" w:after="0" w:line="360" w:lineRule="auto"/>
      <w:ind w:firstLine="480"/>
      <w:jc w:val="both"/>
    </w:pPr>
    <w:rPr>
      <w:rFonts w:ascii="Times New Roman" w:eastAsia="宋体" w:hAnsi="Times New Roman" w:cs="宋体"/>
      <w:color w:val="auto"/>
      <w:kern w:val="2"/>
      <w:sz w:val="24"/>
      <w:szCs w:val="20"/>
      <w:lang w:val="en-US"/>
    </w:rPr>
  </w:style>
  <w:style w:type="character" w:customStyle="1" w:styleId="Char">
    <w:name w:val="标准文本 Char"/>
    <w:basedOn w:val="a2"/>
    <w:link w:val="afd"/>
    <w:rsid w:val="004C1A5B"/>
    <w:rPr>
      <w:rFonts w:ascii="Times New Roman" w:eastAsia="宋体" w:hAnsi="Times New Roman" w:cs="宋体"/>
      <w:sz w:val="24"/>
      <w:szCs w:val="20"/>
    </w:rPr>
  </w:style>
  <w:style w:type="character" w:customStyle="1" w:styleId="a5">
    <w:name w:val="列出段落 字符"/>
    <w:basedOn w:val="a2"/>
    <w:link w:val="a1"/>
    <w:uiPriority w:val="99"/>
    <w:rsid w:val="00555E04"/>
    <w:rPr>
      <w:rFonts w:ascii="Microsoft YaHei UI" w:eastAsia="Microsoft YaHei UI" w:hAnsi="Microsoft YaHei UI" w:cs="Times New Roman"/>
      <w:color w:val="595959"/>
      <w:kern w:val="0"/>
      <w:sz w:val="22"/>
      <w:lang w:val="zh-CN"/>
    </w:rPr>
  </w:style>
  <w:style w:type="paragraph" w:styleId="afe">
    <w:name w:val="Normal (Web)"/>
    <w:basedOn w:val="a0"/>
    <w:uiPriority w:val="99"/>
    <w:semiHidden/>
    <w:unhideWhenUsed/>
    <w:rsid w:val="006C04BE"/>
    <w:pPr>
      <w:spacing w:before="100" w:beforeAutospacing="1" w:afterAutospacing="1" w:line="240" w:lineRule="auto"/>
    </w:pPr>
    <w:rPr>
      <w:rFonts w:ascii="宋体" w:eastAsia="宋体" w:hAnsi="宋体" w:cs="宋体"/>
      <w:color w:val="auto"/>
      <w:sz w:val="24"/>
      <w:szCs w:val="24"/>
      <w:lang w:val="en-US"/>
    </w:rPr>
  </w:style>
  <w:style w:type="character" w:styleId="aff">
    <w:name w:val="Strong"/>
    <w:basedOn w:val="a2"/>
    <w:uiPriority w:val="22"/>
    <w:qFormat/>
    <w:rsid w:val="006C04BE"/>
    <w:rPr>
      <w:b/>
      <w:bCs/>
    </w:rPr>
  </w:style>
  <w:style w:type="character" w:styleId="aff0">
    <w:name w:val="page number"/>
    <w:basedOn w:val="a2"/>
    <w:rsid w:val="0011737B"/>
  </w:style>
  <w:style w:type="paragraph" w:styleId="aff1">
    <w:name w:val="Body Text Indent"/>
    <w:basedOn w:val="a0"/>
    <w:link w:val="aff2"/>
    <w:uiPriority w:val="99"/>
    <w:semiHidden/>
    <w:unhideWhenUsed/>
    <w:rsid w:val="0011737B"/>
    <w:pPr>
      <w:spacing w:after="120"/>
      <w:ind w:leftChars="200" w:left="420"/>
    </w:pPr>
  </w:style>
  <w:style w:type="character" w:customStyle="1" w:styleId="aff2">
    <w:name w:val="正文文本缩进 字符"/>
    <w:basedOn w:val="a2"/>
    <w:link w:val="aff1"/>
    <w:uiPriority w:val="99"/>
    <w:semiHidden/>
    <w:rsid w:val="0011737B"/>
    <w:rPr>
      <w:rFonts w:ascii="Microsoft YaHei UI" w:eastAsia="Microsoft YaHei UI" w:hAnsi="Microsoft YaHei UI" w:cs="Times New Roman"/>
      <w:color w:val="595959"/>
      <w:kern w:val="0"/>
      <w:sz w:val="22"/>
      <w:lang w:val="zh-CN"/>
    </w:rPr>
  </w:style>
  <w:style w:type="paragraph" w:styleId="22">
    <w:name w:val="Body Text First Indent 2"/>
    <w:basedOn w:val="aff1"/>
    <w:link w:val="23"/>
    <w:rsid w:val="0011737B"/>
    <w:pPr>
      <w:widowControl w:val="0"/>
      <w:spacing w:before="0" w:line="300" w:lineRule="auto"/>
      <w:ind w:left="200"/>
      <w:jc w:val="both"/>
    </w:pPr>
    <w:rPr>
      <w:rFonts w:ascii="宋体" w:eastAsia="宋体" w:hAnsi="宋体"/>
      <w:color w:val="auto"/>
      <w:kern w:val="2"/>
      <w:sz w:val="21"/>
      <w:szCs w:val="21"/>
      <w:lang w:val="en-US"/>
    </w:rPr>
  </w:style>
  <w:style w:type="character" w:customStyle="1" w:styleId="23">
    <w:name w:val="正文首行缩进 2 字符"/>
    <w:basedOn w:val="aff2"/>
    <w:link w:val="22"/>
    <w:rsid w:val="0011737B"/>
    <w:rPr>
      <w:rFonts w:ascii="宋体" w:eastAsia="宋体" w:hAnsi="宋体" w:cs="Times New Roman"/>
      <w:color w:val="595959"/>
      <w:kern w:val="0"/>
      <w:sz w:val="22"/>
      <w:szCs w:val="21"/>
      <w:lang w:val="zh-CN"/>
    </w:rPr>
  </w:style>
  <w:style w:type="character" w:styleId="aff3">
    <w:name w:val="FollowedHyperlink"/>
    <w:basedOn w:val="a2"/>
    <w:uiPriority w:val="99"/>
    <w:semiHidden/>
    <w:unhideWhenUsed/>
    <w:rsid w:val="00D939FA"/>
    <w:rPr>
      <w:color w:val="954F72" w:themeColor="followedHyperlink"/>
      <w:u w:val="single"/>
    </w:rPr>
  </w:style>
  <w:style w:type="character" w:customStyle="1" w:styleId="60">
    <w:name w:val="标题 6 字符"/>
    <w:basedOn w:val="a2"/>
    <w:link w:val="6"/>
    <w:uiPriority w:val="9"/>
    <w:rsid w:val="00421558"/>
    <w:rPr>
      <w:rFonts w:asciiTheme="majorHAnsi" w:eastAsiaTheme="majorEastAsia" w:hAnsiTheme="majorHAnsi" w:cstheme="majorBidi"/>
      <w:b/>
      <w:bCs/>
      <w:color w:val="595959"/>
      <w:kern w:val="0"/>
      <w:sz w:val="24"/>
      <w:szCs w:val="24"/>
      <w:lang w:val="zh-CN"/>
    </w:rPr>
  </w:style>
  <w:style w:type="character" w:customStyle="1" w:styleId="70">
    <w:name w:val="标题 7 字符"/>
    <w:basedOn w:val="a2"/>
    <w:link w:val="7"/>
    <w:uiPriority w:val="9"/>
    <w:rsid w:val="00F52ECB"/>
    <w:rPr>
      <w:rFonts w:ascii="Microsoft YaHei UI" w:eastAsia="Microsoft YaHei UI" w:hAnsi="Microsoft YaHei UI" w:cs="Times New Roman"/>
      <w:b/>
      <w:bCs/>
      <w:color w:val="595959"/>
      <w:kern w:val="0"/>
      <w:sz w:val="24"/>
      <w:szCs w:val="24"/>
      <w:lang w:val="zh-CN"/>
    </w:rPr>
  </w:style>
  <w:style w:type="character" w:customStyle="1" w:styleId="80">
    <w:name w:val="标题 8 字符"/>
    <w:basedOn w:val="a2"/>
    <w:link w:val="8"/>
    <w:uiPriority w:val="9"/>
    <w:rsid w:val="00F52ECB"/>
    <w:rPr>
      <w:rFonts w:asciiTheme="majorHAnsi" w:eastAsiaTheme="majorEastAsia" w:hAnsiTheme="majorHAnsi" w:cstheme="majorBidi"/>
      <w:color w:val="595959"/>
      <w:kern w:val="0"/>
      <w:sz w:val="24"/>
      <w:szCs w:val="24"/>
      <w:lang w:val="zh-CN"/>
    </w:rPr>
  </w:style>
  <w:style w:type="character" w:customStyle="1" w:styleId="90">
    <w:name w:val="标题 9 字符"/>
    <w:basedOn w:val="a2"/>
    <w:link w:val="9"/>
    <w:uiPriority w:val="9"/>
    <w:rsid w:val="00DD29D7"/>
    <w:rPr>
      <w:rFonts w:asciiTheme="majorHAnsi" w:eastAsiaTheme="majorEastAsia" w:hAnsiTheme="majorHAnsi" w:cstheme="majorBidi"/>
      <w:color w:val="595959"/>
      <w:kern w:val="0"/>
      <w:szCs w:val="21"/>
      <w:lang w:val="zh-CN"/>
    </w:rPr>
  </w:style>
  <w:style w:type="paragraph" w:customStyle="1" w:styleId="a">
    <w:name w:val="图"/>
    <w:basedOn w:val="a1"/>
    <w:link w:val="14"/>
    <w:qFormat/>
    <w:rsid w:val="007B44DA"/>
    <w:pPr>
      <w:numPr>
        <w:numId w:val="2"/>
      </w:numPr>
      <w:ind w:left="0" w:firstLineChars="0" w:firstLine="0"/>
      <w:jc w:val="center"/>
    </w:pPr>
    <w:rPr>
      <w:b/>
      <w:lang w:val="en-US"/>
    </w:rPr>
  </w:style>
  <w:style w:type="character" w:customStyle="1" w:styleId="14">
    <w:name w:val="图 字符1"/>
    <w:basedOn w:val="a5"/>
    <w:link w:val="a"/>
    <w:rsid w:val="007B44DA"/>
    <w:rPr>
      <w:rFonts w:ascii="Microsoft YaHei UI" w:eastAsia="华文楷体" w:hAnsi="Microsoft YaHei UI" w:cs="Times New Roman"/>
      <w:b/>
      <w:color w:val="595959"/>
      <w:kern w:val="0"/>
      <w:sz w:val="28"/>
      <w:lang w:val="zh-CN"/>
    </w:rPr>
  </w:style>
  <w:style w:type="paragraph" w:customStyle="1" w:styleId="085">
    <w:name w:val="样式 首行缩进:  0.85 厘米"/>
    <w:basedOn w:val="a0"/>
    <w:qFormat/>
    <w:rsid w:val="00340CAD"/>
    <w:pPr>
      <w:spacing w:line="271" w:lineRule="auto"/>
      <w:ind w:firstLineChars="0" w:firstLine="482"/>
    </w:pPr>
    <w:rPr>
      <w:rFonts w:cs="宋体"/>
      <w:szCs w:val="20"/>
    </w:rPr>
  </w:style>
  <w:style w:type="paragraph" w:customStyle="1" w:styleId="-">
    <w:name w:val="标题-大号"/>
    <w:basedOn w:val="a0"/>
    <w:qFormat/>
    <w:rsid w:val="00D46B39"/>
    <w:pPr>
      <w:widowControl w:val="0"/>
      <w:spacing w:before="0" w:after="0" w:line="240" w:lineRule="auto"/>
      <w:ind w:firstLineChars="0" w:firstLine="0"/>
      <w:jc w:val="right"/>
    </w:pPr>
    <w:rPr>
      <w:rFonts w:ascii="黑体" w:eastAsia="黑体" w:hAnsi="黑体" w:cs="宋体"/>
      <w:b/>
      <w:bCs/>
      <w:color w:val="auto"/>
      <w:kern w:val="2"/>
      <w:sz w:val="36"/>
      <w:szCs w:val="20"/>
      <w:lang w:val="en-US"/>
    </w:rPr>
  </w:style>
  <w:style w:type="paragraph" w:customStyle="1" w:styleId="-0">
    <w:name w:val="标题-小号"/>
    <w:basedOn w:val="-"/>
    <w:qFormat/>
    <w:rsid w:val="00D46B39"/>
    <w:rPr>
      <w:sz w:val="28"/>
    </w:rPr>
  </w:style>
  <w:style w:type="paragraph" w:customStyle="1" w:styleId="-1">
    <w:name w:val="标题-字母、数字"/>
    <w:basedOn w:val="-"/>
    <w:qFormat/>
    <w:rsid w:val="00D46B39"/>
    <w:rPr>
      <w:rFonts w:ascii="Arial" w:hAnsi="Arial"/>
      <w:sz w:val="28"/>
    </w:rPr>
  </w:style>
  <w:style w:type="paragraph" w:customStyle="1" w:styleId="TOC2">
    <w:name w:val="TOC 标题2"/>
    <w:basedOn w:val="1"/>
    <w:next w:val="a0"/>
    <w:uiPriority w:val="39"/>
    <w:unhideWhenUsed/>
    <w:qFormat/>
    <w:rsid w:val="00D46B39"/>
    <w:pPr>
      <w:keepNext/>
      <w:keepLines/>
      <w:pageBreakBefore/>
      <w:numPr>
        <w:numId w:val="0"/>
      </w:numPr>
      <w:spacing w:before="240" w:line="259" w:lineRule="auto"/>
      <w:ind w:rightChars="0" w:right="0"/>
      <w:outlineLvl w:val="9"/>
    </w:pPr>
    <w:rPr>
      <w:rFonts w:ascii="Calibri Light" w:eastAsia="宋体" w:hAnsi="Calibri Light"/>
      <w:b w:val="0"/>
      <w:color w:val="2E74B5"/>
      <w:sz w:val="32"/>
      <w:szCs w:val="32"/>
      <w:lang w:val="en-US"/>
    </w:rPr>
  </w:style>
  <w:style w:type="character" w:customStyle="1" w:styleId="aff4">
    <w:name w:val="图 字符"/>
    <w:basedOn w:val="a5"/>
    <w:rsid w:val="00D46B39"/>
    <w:rPr>
      <w:rFonts w:ascii="Arial" w:eastAsia="Microsoft YaHei UI" w:hAnsi="Arial" w:cs="黑体"/>
      <w:color w:val="595959"/>
      <w:kern w:val="2"/>
      <w:sz w:val="22"/>
      <w:szCs w:val="22"/>
      <w:lang w:val="zh-CN"/>
    </w:rPr>
  </w:style>
  <w:style w:type="paragraph" w:customStyle="1" w:styleId="aff5">
    <w:name w:val="重点突出"/>
    <w:basedOn w:val="a0"/>
    <w:link w:val="aff6"/>
    <w:qFormat/>
    <w:rsid w:val="00DD1064"/>
    <w:pPr>
      <w:ind w:firstLine="560"/>
    </w:pPr>
    <w:rPr>
      <w:b/>
      <w:color w:val="FF0000"/>
      <w:u w:val="single"/>
    </w:rPr>
  </w:style>
  <w:style w:type="paragraph" w:styleId="42">
    <w:name w:val="toc 4"/>
    <w:basedOn w:val="a0"/>
    <w:next w:val="a0"/>
    <w:autoRedefine/>
    <w:uiPriority w:val="39"/>
    <w:unhideWhenUsed/>
    <w:rsid w:val="002B438D"/>
    <w:pPr>
      <w:ind w:leftChars="600" w:left="1260"/>
    </w:pPr>
  </w:style>
  <w:style w:type="character" w:customStyle="1" w:styleId="aff6">
    <w:name w:val="重点突出 字符"/>
    <w:basedOn w:val="a2"/>
    <w:link w:val="aff5"/>
    <w:rsid w:val="00DD1064"/>
    <w:rPr>
      <w:rFonts w:ascii="Microsoft YaHei UI" w:eastAsia="华文楷体" w:hAnsi="Microsoft YaHei UI" w:cs="Times New Roman"/>
      <w:b/>
      <w:color w:val="FF0000"/>
      <w:kern w:val="0"/>
      <w:sz w:val="28"/>
      <w:u w:val="single"/>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32064">
      <w:bodyDiv w:val="1"/>
      <w:marLeft w:val="0"/>
      <w:marRight w:val="0"/>
      <w:marTop w:val="0"/>
      <w:marBottom w:val="0"/>
      <w:divBdr>
        <w:top w:val="none" w:sz="0" w:space="0" w:color="auto"/>
        <w:left w:val="none" w:sz="0" w:space="0" w:color="auto"/>
        <w:bottom w:val="none" w:sz="0" w:space="0" w:color="auto"/>
        <w:right w:val="none" w:sz="0" w:space="0" w:color="auto"/>
      </w:divBdr>
    </w:div>
    <w:div w:id="38480206">
      <w:bodyDiv w:val="1"/>
      <w:marLeft w:val="0"/>
      <w:marRight w:val="0"/>
      <w:marTop w:val="0"/>
      <w:marBottom w:val="0"/>
      <w:divBdr>
        <w:top w:val="none" w:sz="0" w:space="0" w:color="auto"/>
        <w:left w:val="none" w:sz="0" w:space="0" w:color="auto"/>
        <w:bottom w:val="none" w:sz="0" w:space="0" w:color="auto"/>
        <w:right w:val="none" w:sz="0" w:space="0" w:color="auto"/>
      </w:divBdr>
    </w:div>
    <w:div w:id="145049706">
      <w:bodyDiv w:val="1"/>
      <w:marLeft w:val="0"/>
      <w:marRight w:val="0"/>
      <w:marTop w:val="0"/>
      <w:marBottom w:val="0"/>
      <w:divBdr>
        <w:top w:val="none" w:sz="0" w:space="0" w:color="auto"/>
        <w:left w:val="none" w:sz="0" w:space="0" w:color="auto"/>
        <w:bottom w:val="none" w:sz="0" w:space="0" w:color="auto"/>
        <w:right w:val="none" w:sz="0" w:space="0" w:color="auto"/>
      </w:divBdr>
      <w:divsChild>
        <w:div w:id="1655142602">
          <w:marLeft w:val="0"/>
          <w:marRight w:val="0"/>
          <w:marTop w:val="0"/>
          <w:marBottom w:val="0"/>
          <w:divBdr>
            <w:top w:val="none" w:sz="0" w:space="0" w:color="auto"/>
            <w:left w:val="none" w:sz="0" w:space="0" w:color="auto"/>
            <w:bottom w:val="none" w:sz="0" w:space="0" w:color="auto"/>
            <w:right w:val="none" w:sz="0" w:space="0" w:color="auto"/>
          </w:divBdr>
          <w:divsChild>
            <w:div w:id="10976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02649">
      <w:bodyDiv w:val="1"/>
      <w:marLeft w:val="0"/>
      <w:marRight w:val="0"/>
      <w:marTop w:val="0"/>
      <w:marBottom w:val="0"/>
      <w:divBdr>
        <w:top w:val="none" w:sz="0" w:space="0" w:color="auto"/>
        <w:left w:val="none" w:sz="0" w:space="0" w:color="auto"/>
        <w:bottom w:val="none" w:sz="0" w:space="0" w:color="auto"/>
        <w:right w:val="none" w:sz="0" w:space="0" w:color="auto"/>
      </w:divBdr>
      <w:divsChild>
        <w:div w:id="994526403">
          <w:marLeft w:val="0"/>
          <w:marRight w:val="0"/>
          <w:marTop w:val="0"/>
          <w:marBottom w:val="0"/>
          <w:divBdr>
            <w:top w:val="none" w:sz="0" w:space="0" w:color="auto"/>
            <w:left w:val="none" w:sz="0" w:space="0" w:color="auto"/>
            <w:bottom w:val="none" w:sz="0" w:space="0" w:color="auto"/>
            <w:right w:val="none" w:sz="0" w:space="0" w:color="auto"/>
          </w:divBdr>
        </w:div>
      </w:divsChild>
    </w:div>
    <w:div w:id="244457370">
      <w:bodyDiv w:val="1"/>
      <w:marLeft w:val="0"/>
      <w:marRight w:val="0"/>
      <w:marTop w:val="0"/>
      <w:marBottom w:val="0"/>
      <w:divBdr>
        <w:top w:val="none" w:sz="0" w:space="0" w:color="auto"/>
        <w:left w:val="none" w:sz="0" w:space="0" w:color="auto"/>
        <w:bottom w:val="none" w:sz="0" w:space="0" w:color="auto"/>
        <w:right w:val="none" w:sz="0" w:space="0" w:color="auto"/>
      </w:divBdr>
    </w:div>
    <w:div w:id="294724948">
      <w:bodyDiv w:val="1"/>
      <w:marLeft w:val="0"/>
      <w:marRight w:val="0"/>
      <w:marTop w:val="0"/>
      <w:marBottom w:val="0"/>
      <w:divBdr>
        <w:top w:val="none" w:sz="0" w:space="0" w:color="auto"/>
        <w:left w:val="none" w:sz="0" w:space="0" w:color="auto"/>
        <w:bottom w:val="none" w:sz="0" w:space="0" w:color="auto"/>
        <w:right w:val="none" w:sz="0" w:space="0" w:color="auto"/>
      </w:divBdr>
    </w:div>
    <w:div w:id="379746726">
      <w:bodyDiv w:val="1"/>
      <w:marLeft w:val="0"/>
      <w:marRight w:val="0"/>
      <w:marTop w:val="0"/>
      <w:marBottom w:val="0"/>
      <w:divBdr>
        <w:top w:val="none" w:sz="0" w:space="0" w:color="auto"/>
        <w:left w:val="none" w:sz="0" w:space="0" w:color="auto"/>
        <w:bottom w:val="none" w:sz="0" w:space="0" w:color="auto"/>
        <w:right w:val="none" w:sz="0" w:space="0" w:color="auto"/>
      </w:divBdr>
    </w:div>
    <w:div w:id="600380821">
      <w:bodyDiv w:val="1"/>
      <w:marLeft w:val="0"/>
      <w:marRight w:val="0"/>
      <w:marTop w:val="0"/>
      <w:marBottom w:val="0"/>
      <w:divBdr>
        <w:top w:val="none" w:sz="0" w:space="0" w:color="auto"/>
        <w:left w:val="none" w:sz="0" w:space="0" w:color="auto"/>
        <w:bottom w:val="none" w:sz="0" w:space="0" w:color="auto"/>
        <w:right w:val="none" w:sz="0" w:space="0" w:color="auto"/>
      </w:divBdr>
    </w:div>
    <w:div w:id="797068147">
      <w:bodyDiv w:val="1"/>
      <w:marLeft w:val="0"/>
      <w:marRight w:val="0"/>
      <w:marTop w:val="0"/>
      <w:marBottom w:val="0"/>
      <w:divBdr>
        <w:top w:val="none" w:sz="0" w:space="0" w:color="auto"/>
        <w:left w:val="none" w:sz="0" w:space="0" w:color="auto"/>
        <w:bottom w:val="none" w:sz="0" w:space="0" w:color="auto"/>
        <w:right w:val="none" w:sz="0" w:space="0" w:color="auto"/>
      </w:divBdr>
    </w:div>
    <w:div w:id="907692157">
      <w:bodyDiv w:val="1"/>
      <w:marLeft w:val="0"/>
      <w:marRight w:val="0"/>
      <w:marTop w:val="0"/>
      <w:marBottom w:val="0"/>
      <w:divBdr>
        <w:top w:val="none" w:sz="0" w:space="0" w:color="auto"/>
        <w:left w:val="none" w:sz="0" w:space="0" w:color="auto"/>
        <w:bottom w:val="none" w:sz="0" w:space="0" w:color="auto"/>
        <w:right w:val="none" w:sz="0" w:space="0" w:color="auto"/>
      </w:divBdr>
    </w:div>
    <w:div w:id="1014108446">
      <w:bodyDiv w:val="1"/>
      <w:marLeft w:val="0"/>
      <w:marRight w:val="0"/>
      <w:marTop w:val="0"/>
      <w:marBottom w:val="0"/>
      <w:divBdr>
        <w:top w:val="none" w:sz="0" w:space="0" w:color="auto"/>
        <w:left w:val="none" w:sz="0" w:space="0" w:color="auto"/>
        <w:bottom w:val="none" w:sz="0" w:space="0" w:color="auto"/>
        <w:right w:val="none" w:sz="0" w:space="0" w:color="auto"/>
      </w:divBdr>
    </w:div>
    <w:div w:id="1119299698">
      <w:bodyDiv w:val="1"/>
      <w:marLeft w:val="0"/>
      <w:marRight w:val="0"/>
      <w:marTop w:val="0"/>
      <w:marBottom w:val="0"/>
      <w:divBdr>
        <w:top w:val="none" w:sz="0" w:space="0" w:color="auto"/>
        <w:left w:val="none" w:sz="0" w:space="0" w:color="auto"/>
        <w:bottom w:val="none" w:sz="0" w:space="0" w:color="auto"/>
        <w:right w:val="none" w:sz="0" w:space="0" w:color="auto"/>
      </w:divBdr>
    </w:div>
    <w:div w:id="1237937993">
      <w:bodyDiv w:val="1"/>
      <w:marLeft w:val="0"/>
      <w:marRight w:val="0"/>
      <w:marTop w:val="0"/>
      <w:marBottom w:val="0"/>
      <w:divBdr>
        <w:top w:val="none" w:sz="0" w:space="0" w:color="auto"/>
        <w:left w:val="none" w:sz="0" w:space="0" w:color="auto"/>
        <w:bottom w:val="none" w:sz="0" w:space="0" w:color="auto"/>
        <w:right w:val="none" w:sz="0" w:space="0" w:color="auto"/>
      </w:divBdr>
    </w:div>
    <w:div w:id="1272126752">
      <w:bodyDiv w:val="1"/>
      <w:marLeft w:val="0"/>
      <w:marRight w:val="0"/>
      <w:marTop w:val="0"/>
      <w:marBottom w:val="0"/>
      <w:divBdr>
        <w:top w:val="none" w:sz="0" w:space="0" w:color="auto"/>
        <w:left w:val="none" w:sz="0" w:space="0" w:color="auto"/>
        <w:bottom w:val="none" w:sz="0" w:space="0" w:color="auto"/>
        <w:right w:val="none" w:sz="0" w:space="0" w:color="auto"/>
      </w:divBdr>
      <w:divsChild>
        <w:div w:id="681854132">
          <w:marLeft w:val="0"/>
          <w:marRight w:val="0"/>
          <w:marTop w:val="0"/>
          <w:marBottom w:val="0"/>
          <w:divBdr>
            <w:top w:val="none" w:sz="0" w:space="0" w:color="auto"/>
            <w:left w:val="none" w:sz="0" w:space="0" w:color="auto"/>
            <w:bottom w:val="none" w:sz="0" w:space="0" w:color="auto"/>
            <w:right w:val="none" w:sz="0" w:space="0" w:color="auto"/>
          </w:divBdr>
        </w:div>
      </w:divsChild>
    </w:div>
    <w:div w:id="1413896784">
      <w:bodyDiv w:val="1"/>
      <w:marLeft w:val="0"/>
      <w:marRight w:val="0"/>
      <w:marTop w:val="0"/>
      <w:marBottom w:val="0"/>
      <w:divBdr>
        <w:top w:val="none" w:sz="0" w:space="0" w:color="auto"/>
        <w:left w:val="none" w:sz="0" w:space="0" w:color="auto"/>
        <w:bottom w:val="none" w:sz="0" w:space="0" w:color="auto"/>
        <w:right w:val="none" w:sz="0" w:space="0" w:color="auto"/>
      </w:divBdr>
    </w:div>
    <w:div w:id="1428311208">
      <w:bodyDiv w:val="1"/>
      <w:marLeft w:val="0"/>
      <w:marRight w:val="0"/>
      <w:marTop w:val="0"/>
      <w:marBottom w:val="0"/>
      <w:divBdr>
        <w:top w:val="none" w:sz="0" w:space="0" w:color="auto"/>
        <w:left w:val="none" w:sz="0" w:space="0" w:color="auto"/>
        <w:bottom w:val="none" w:sz="0" w:space="0" w:color="auto"/>
        <w:right w:val="none" w:sz="0" w:space="0" w:color="auto"/>
      </w:divBdr>
    </w:div>
    <w:div w:id="1459295209">
      <w:bodyDiv w:val="1"/>
      <w:marLeft w:val="0"/>
      <w:marRight w:val="0"/>
      <w:marTop w:val="0"/>
      <w:marBottom w:val="0"/>
      <w:divBdr>
        <w:top w:val="none" w:sz="0" w:space="0" w:color="auto"/>
        <w:left w:val="none" w:sz="0" w:space="0" w:color="auto"/>
        <w:bottom w:val="none" w:sz="0" w:space="0" w:color="auto"/>
        <w:right w:val="none" w:sz="0" w:space="0" w:color="auto"/>
      </w:divBdr>
    </w:div>
    <w:div w:id="1475292221">
      <w:bodyDiv w:val="1"/>
      <w:marLeft w:val="0"/>
      <w:marRight w:val="0"/>
      <w:marTop w:val="0"/>
      <w:marBottom w:val="0"/>
      <w:divBdr>
        <w:top w:val="none" w:sz="0" w:space="0" w:color="auto"/>
        <w:left w:val="none" w:sz="0" w:space="0" w:color="auto"/>
        <w:bottom w:val="none" w:sz="0" w:space="0" w:color="auto"/>
        <w:right w:val="none" w:sz="0" w:space="0" w:color="auto"/>
      </w:divBdr>
      <w:divsChild>
        <w:div w:id="1852907941">
          <w:marLeft w:val="0"/>
          <w:marRight w:val="0"/>
          <w:marTop w:val="0"/>
          <w:marBottom w:val="0"/>
          <w:divBdr>
            <w:top w:val="none" w:sz="0" w:space="0" w:color="auto"/>
            <w:left w:val="none" w:sz="0" w:space="0" w:color="auto"/>
            <w:bottom w:val="none" w:sz="0" w:space="0" w:color="auto"/>
            <w:right w:val="none" w:sz="0" w:space="0" w:color="auto"/>
          </w:divBdr>
        </w:div>
      </w:divsChild>
    </w:div>
    <w:div w:id="1484470656">
      <w:bodyDiv w:val="1"/>
      <w:marLeft w:val="0"/>
      <w:marRight w:val="0"/>
      <w:marTop w:val="0"/>
      <w:marBottom w:val="0"/>
      <w:divBdr>
        <w:top w:val="none" w:sz="0" w:space="0" w:color="auto"/>
        <w:left w:val="none" w:sz="0" w:space="0" w:color="auto"/>
        <w:bottom w:val="none" w:sz="0" w:space="0" w:color="auto"/>
        <w:right w:val="none" w:sz="0" w:space="0" w:color="auto"/>
      </w:divBdr>
      <w:divsChild>
        <w:div w:id="1116485051">
          <w:marLeft w:val="0"/>
          <w:marRight w:val="0"/>
          <w:marTop w:val="0"/>
          <w:marBottom w:val="0"/>
          <w:divBdr>
            <w:top w:val="none" w:sz="0" w:space="0" w:color="auto"/>
            <w:left w:val="none" w:sz="0" w:space="0" w:color="auto"/>
            <w:bottom w:val="none" w:sz="0" w:space="0" w:color="auto"/>
            <w:right w:val="none" w:sz="0" w:space="0" w:color="auto"/>
          </w:divBdr>
        </w:div>
      </w:divsChild>
    </w:div>
    <w:div w:id="1559824893">
      <w:bodyDiv w:val="1"/>
      <w:marLeft w:val="0"/>
      <w:marRight w:val="0"/>
      <w:marTop w:val="0"/>
      <w:marBottom w:val="0"/>
      <w:divBdr>
        <w:top w:val="none" w:sz="0" w:space="0" w:color="auto"/>
        <w:left w:val="none" w:sz="0" w:space="0" w:color="auto"/>
        <w:bottom w:val="none" w:sz="0" w:space="0" w:color="auto"/>
        <w:right w:val="none" w:sz="0" w:space="0" w:color="auto"/>
      </w:divBdr>
      <w:divsChild>
        <w:div w:id="1627813432">
          <w:marLeft w:val="0"/>
          <w:marRight w:val="0"/>
          <w:marTop w:val="0"/>
          <w:marBottom w:val="0"/>
          <w:divBdr>
            <w:top w:val="none" w:sz="0" w:space="0" w:color="auto"/>
            <w:left w:val="none" w:sz="0" w:space="0" w:color="auto"/>
            <w:bottom w:val="none" w:sz="0" w:space="0" w:color="auto"/>
            <w:right w:val="none" w:sz="0" w:space="0" w:color="auto"/>
          </w:divBdr>
        </w:div>
      </w:divsChild>
    </w:div>
    <w:div w:id="1672954202">
      <w:bodyDiv w:val="1"/>
      <w:marLeft w:val="0"/>
      <w:marRight w:val="0"/>
      <w:marTop w:val="0"/>
      <w:marBottom w:val="0"/>
      <w:divBdr>
        <w:top w:val="none" w:sz="0" w:space="0" w:color="auto"/>
        <w:left w:val="none" w:sz="0" w:space="0" w:color="auto"/>
        <w:bottom w:val="none" w:sz="0" w:space="0" w:color="auto"/>
        <w:right w:val="none" w:sz="0" w:space="0" w:color="auto"/>
      </w:divBdr>
      <w:divsChild>
        <w:div w:id="1183320424">
          <w:marLeft w:val="0"/>
          <w:marRight w:val="0"/>
          <w:marTop w:val="0"/>
          <w:marBottom w:val="0"/>
          <w:divBdr>
            <w:top w:val="none" w:sz="0" w:space="0" w:color="auto"/>
            <w:left w:val="none" w:sz="0" w:space="0" w:color="auto"/>
            <w:bottom w:val="none" w:sz="0" w:space="0" w:color="auto"/>
            <w:right w:val="none" w:sz="0" w:space="0" w:color="auto"/>
          </w:divBdr>
        </w:div>
      </w:divsChild>
    </w:div>
    <w:div w:id="1830948086">
      <w:bodyDiv w:val="1"/>
      <w:marLeft w:val="0"/>
      <w:marRight w:val="0"/>
      <w:marTop w:val="0"/>
      <w:marBottom w:val="0"/>
      <w:divBdr>
        <w:top w:val="none" w:sz="0" w:space="0" w:color="auto"/>
        <w:left w:val="none" w:sz="0" w:space="0" w:color="auto"/>
        <w:bottom w:val="none" w:sz="0" w:space="0" w:color="auto"/>
        <w:right w:val="none" w:sz="0" w:space="0" w:color="auto"/>
      </w:divBdr>
    </w:div>
    <w:div w:id="1910994026">
      <w:bodyDiv w:val="1"/>
      <w:marLeft w:val="0"/>
      <w:marRight w:val="0"/>
      <w:marTop w:val="0"/>
      <w:marBottom w:val="0"/>
      <w:divBdr>
        <w:top w:val="none" w:sz="0" w:space="0" w:color="auto"/>
        <w:left w:val="none" w:sz="0" w:space="0" w:color="auto"/>
        <w:bottom w:val="none" w:sz="0" w:space="0" w:color="auto"/>
        <w:right w:val="none" w:sz="0" w:space="0" w:color="auto"/>
      </w:divBdr>
      <w:divsChild>
        <w:div w:id="35929906">
          <w:marLeft w:val="0"/>
          <w:marRight w:val="0"/>
          <w:marTop w:val="0"/>
          <w:marBottom w:val="0"/>
          <w:divBdr>
            <w:top w:val="none" w:sz="0" w:space="0" w:color="auto"/>
            <w:left w:val="none" w:sz="0" w:space="0" w:color="auto"/>
            <w:bottom w:val="none" w:sz="0" w:space="0" w:color="auto"/>
            <w:right w:val="none" w:sz="0" w:space="0" w:color="auto"/>
          </w:divBdr>
        </w:div>
        <w:div w:id="1109473914">
          <w:marLeft w:val="0"/>
          <w:marRight w:val="0"/>
          <w:marTop w:val="0"/>
          <w:marBottom w:val="0"/>
          <w:divBdr>
            <w:top w:val="none" w:sz="0" w:space="0" w:color="auto"/>
            <w:left w:val="none" w:sz="0" w:space="0" w:color="auto"/>
            <w:bottom w:val="none" w:sz="0" w:space="0" w:color="auto"/>
            <w:right w:val="none" w:sz="0" w:space="0" w:color="auto"/>
          </w:divBdr>
        </w:div>
        <w:div w:id="1424376288">
          <w:marLeft w:val="0"/>
          <w:marRight w:val="0"/>
          <w:marTop w:val="0"/>
          <w:marBottom w:val="0"/>
          <w:divBdr>
            <w:top w:val="none" w:sz="0" w:space="0" w:color="auto"/>
            <w:left w:val="none" w:sz="0" w:space="0" w:color="auto"/>
            <w:bottom w:val="none" w:sz="0" w:space="0" w:color="auto"/>
            <w:right w:val="none" w:sz="0" w:space="0" w:color="auto"/>
          </w:divBdr>
        </w:div>
        <w:div w:id="1473672723">
          <w:marLeft w:val="0"/>
          <w:marRight w:val="0"/>
          <w:marTop w:val="0"/>
          <w:marBottom w:val="0"/>
          <w:divBdr>
            <w:top w:val="none" w:sz="0" w:space="0" w:color="auto"/>
            <w:left w:val="none" w:sz="0" w:space="0" w:color="auto"/>
            <w:bottom w:val="none" w:sz="0" w:space="0" w:color="auto"/>
            <w:right w:val="none" w:sz="0" w:space="0" w:color="auto"/>
          </w:divBdr>
          <w:divsChild>
            <w:div w:id="786582228">
              <w:marLeft w:val="0"/>
              <w:marRight w:val="0"/>
              <w:marTop w:val="0"/>
              <w:marBottom w:val="0"/>
              <w:divBdr>
                <w:top w:val="none" w:sz="0" w:space="0" w:color="auto"/>
                <w:left w:val="none" w:sz="0" w:space="0" w:color="auto"/>
                <w:bottom w:val="none" w:sz="0" w:space="0" w:color="auto"/>
                <w:right w:val="none" w:sz="0" w:space="0" w:color="auto"/>
              </w:divBdr>
            </w:div>
            <w:div w:id="895161980">
              <w:marLeft w:val="0"/>
              <w:marRight w:val="0"/>
              <w:marTop w:val="0"/>
              <w:marBottom w:val="0"/>
              <w:divBdr>
                <w:top w:val="none" w:sz="0" w:space="0" w:color="auto"/>
                <w:left w:val="none" w:sz="0" w:space="0" w:color="auto"/>
                <w:bottom w:val="none" w:sz="0" w:space="0" w:color="auto"/>
                <w:right w:val="none" w:sz="0" w:space="0" w:color="auto"/>
              </w:divBdr>
            </w:div>
          </w:divsChild>
        </w:div>
        <w:div w:id="1654022230">
          <w:marLeft w:val="0"/>
          <w:marRight w:val="0"/>
          <w:marTop w:val="0"/>
          <w:marBottom w:val="0"/>
          <w:divBdr>
            <w:top w:val="none" w:sz="0" w:space="0" w:color="auto"/>
            <w:left w:val="none" w:sz="0" w:space="0" w:color="auto"/>
            <w:bottom w:val="none" w:sz="0" w:space="0" w:color="auto"/>
            <w:right w:val="none" w:sz="0" w:space="0" w:color="auto"/>
          </w:divBdr>
        </w:div>
      </w:divsChild>
    </w:div>
    <w:div w:id="1966236573">
      <w:bodyDiv w:val="1"/>
      <w:marLeft w:val="0"/>
      <w:marRight w:val="0"/>
      <w:marTop w:val="0"/>
      <w:marBottom w:val="0"/>
      <w:divBdr>
        <w:top w:val="none" w:sz="0" w:space="0" w:color="auto"/>
        <w:left w:val="none" w:sz="0" w:space="0" w:color="auto"/>
        <w:bottom w:val="none" w:sz="0" w:space="0" w:color="auto"/>
        <w:right w:val="none" w:sz="0" w:space="0" w:color="auto"/>
      </w:divBdr>
      <w:divsChild>
        <w:div w:id="1816336716">
          <w:marLeft w:val="0"/>
          <w:marRight w:val="0"/>
          <w:marTop w:val="0"/>
          <w:marBottom w:val="0"/>
          <w:divBdr>
            <w:top w:val="none" w:sz="0" w:space="0" w:color="auto"/>
            <w:left w:val="none" w:sz="0" w:space="0" w:color="auto"/>
            <w:bottom w:val="none" w:sz="0" w:space="0" w:color="auto"/>
            <w:right w:val="none" w:sz="0" w:space="0" w:color="auto"/>
          </w:divBdr>
        </w:div>
      </w:divsChild>
    </w:div>
    <w:div w:id="1981878150">
      <w:bodyDiv w:val="1"/>
      <w:marLeft w:val="0"/>
      <w:marRight w:val="0"/>
      <w:marTop w:val="0"/>
      <w:marBottom w:val="0"/>
      <w:divBdr>
        <w:top w:val="none" w:sz="0" w:space="0" w:color="auto"/>
        <w:left w:val="none" w:sz="0" w:space="0" w:color="auto"/>
        <w:bottom w:val="none" w:sz="0" w:space="0" w:color="auto"/>
        <w:right w:val="none" w:sz="0" w:space="0" w:color="auto"/>
      </w:divBdr>
    </w:div>
    <w:div w:id="1993092981">
      <w:bodyDiv w:val="1"/>
      <w:marLeft w:val="0"/>
      <w:marRight w:val="0"/>
      <w:marTop w:val="0"/>
      <w:marBottom w:val="0"/>
      <w:divBdr>
        <w:top w:val="none" w:sz="0" w:space="0" w:color="auto"/>
        <w:left w:val="none" w:sz="0" w:space="0" w:color="auto"/>
        <w:bottom w:val="none" w:sz="0" w:space="0" w:color="auto"/>
        <w:right w:val="none" w:sz="0" w:space="0" w:color="auto"/>
      </w:divBdr>
      <w:divsChild>
        <w:div w:id="679309400">
          <w:marLeft w:val="0"/>
          <w:marRight w:val="0"/>
          <w:marTop w:val="0"/>
          <w:marBottom w:val="0"/>
          <w:divBdr>
            <w:top w:val="none" w:sz="0" w:space="0" w:color="auto"/>
            <w:left w:val="none" w:sz="0" w:space="0" w:color="auto"/>
            <w:bottom w:val="none" w:sz="0" w:space="0" w:color="auto"/>
            <w:right w:val="none" w:sz="0" w:space="0" w:color="auto"/>
          </w:divBdr>
        </w:div>
      </w:divsChild>
    </w:div>
    <w:div w:id="2069185484">
      <w:bodyDiv w:val="1"/>
      <w:marLeft w:val="0"/>
      <w:marRight w:val="0"/>
      <w:marTop w:val="0"/>
      <w:marBottom w:val="0"/>
      <w:divBdr>
        <w:top w:val="none" w:sz="0" w:space="0" w:color="auto"/>
        <w:left w:val="none" w:sz="0" w:space="0" w:color="auto"/>
        <w:bottom w:val="none" w:sz="0" w:space="0" w:color="auto"/>
        <w:right w:val="none" w:sz="0" w:space="0" w:color="auto"/>
      </w:divBdr>
      <w:divsChild>
        <w:div w:id="1701122916">
          <w:marLeft w:val="0"/>
          <w:marRight w:val="0"/>
          <w:marTop w:val="0"/>
          <w:marBottom w:val="0"/>
          <w:divBdr>
            <w:top w:val="none" w:sz="0" w:space="0" w:color="auto"/>
            <w:left w:val="none" w:sz="0" w:space="0" w:color="auto"/>
            <w:bottom w:val="none" w:sz="0" w:space="0" w:color="auto"/>
            <w:right w:val="none" w:sz="0" w:space="0" w:color="auto"/>
          </w:divBdr>
        </w:div>
      </w:divsChild>
    </w:div>
    <w:div w:id="2088067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4.xml"/><Relationship Id="rId29" Type="http://schemas.openxmlformats.org/officeDocument/2006/relationships/image" Target="media/image12.png"/><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2014-11-26T00:00:00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71A6F5-6F42-4C65-953E-A8DF961F1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452</TotalTime>
  <Pages>19</Pages>
  <Words>707</Words>
  <Characters>4032</Characters>
  <Application>Microsoft Office Word</Application>
  <DocSecurity>0</DocSecurity>
  <Lines>33</Lines>
  <Paragraphs>9</Paragraphs>
  <ScaleCrop>false</ScaleCrop>
  <Company>Sky123.Org</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资产管理系统V1.0</dc:title>
  <dc:subject>产品需求</dc:subject>
  <dc:creator>shuyan.wen@supwisdom.com</dc:creator>
  <cp:keywords/>
  <dc:description/>
  <cp:lastModifiedBy>Windows 用户</cp:lastModifiedBy>
  <cp:revision>14</cp:revision>
  <dcterms:created xsi:type="dcterms:W3CDTF">2017-08-15T03:28:00Z</dcterms:created>
  <dcterms:modified xsi:type="dcterms:W3CDTF">2017-09-18T10:46:00Z</dcterms:modified>
  <cp:contentStatus>V1.0</cp:contentStatus>
</cp:coreProperties>
</file>